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248" w:rsidRPr="00065248" w:rsidRDefault="00065248" w:rsidP="00065248">
      <w:pPr>
        <w:jc w:val="right"/>
        <w:rPr>
          <w:b/>
        </w:rPr>
      </w:pPr>
    </w:p>
    <w:p w:rsidR="00065248" w:rsidRDefault="00065248"/>
    <w:p w:rsidR="00065248" w:rsidRDefault="00065248"/>
    <w:tbl>
      <w:tblPr>
        <w:tblStyle w:val="afffe"/>
        <w:tblW w:w="9923" w:type="dxa"/>
        <w:tblInd w:w="-176" w:type="dxa"/>
        <w:tblBorders>
          <w:top w:val="nil"/>
          <w:left w:val="nil"/>
          <w:bottom w:val="nil"/>
          <w:right w:val="nil"/>
          <w:insideH w:val="nil"/>
          <w:insideV w:val="nil"/>
        </w:tblBorders>
        <w:tblLayout w:type="fixed"/>
        <w:tblLook w:val="04A0" w:firstRow="1" w:lastRow="0" w:firstColumn="1" w:lastColumn="0" w:noHBand="0" w:noVBand="1"/>
      </w:tblPr>
      <w:tblGrid>
        <w:gridCol w:w="4962"/>
        <w:gridCol w:w="4961"/>
      </w:tblGrid>
      <w:tr w:rsidR="00F366B9" w:rsidTr="00065248">
        <w:tc>
          <w:tcPr>
            <w:tcW w:w="4962" w:type="dxa"/>
            <w:tcBorders>
              <w:top w:val="nil"/>
              <w:left w:val="nil"/>
              <w:bottom w:val="nil"/>
              <w:right w:val="nil"/>
            </w:tcBorders>
          </w:tcPr>
          <w:p w:rsidR="00F366B9" w:rsidRDefault="00864912">
            <w:pPr>
              <w:rPr>
                <w:sz w:val="28"/>
              </w:rPr>
            </w:pPr>
            <w:r>
              <w:rPr>
                <w:sz w:val="28"/>
              </w:rPr>
              <w:t xml:space="preserve">Муниципальное </w:t>
            </w:r>
            <w:r w:rsidR="00FA6865">
              <w:rPr>
                <w:sz w:val="28"/>
              </w:rPr>
              <w:t xml:space="preserve">дошкольное </w:t>
            </w:r>
          </w:p>
          <w:p w:rsidR="00FA6865" w:rsidRDefault="00FA6865">
            <w:pPr>
              <w:rPr>
                <w:sz w:val="28"/>
              </w:rPr>
            </w:pPr>
            <w:r>
              <w:rPr>
                <w:sz w:val="28"/>
              </w:rPr>
              <w:t xml:space="preserve">образовательное учреждение </w:t>
            </w:r>
            <w:proofErr w:type="gramStart"/>
            <w:r>
              <w:rPr>
                <w:sz w:val="28"/>
              </w:rPr>
              <w:t>г</w:t>
            </w:r>
            <w:proofErr w:type="gramEnd"/>
            <w:r>
              <w:rPr>
                <w:sz w:val="28"/>
              </w:rPr>
              <w:t>.</w:t>
            </w:r>
          </w:p>
          <w:p w:rsidR="00FA6865" w:rsidRDefault="00FA6865">
            <w:pPr>
              <w:rPr>
                <w:sz w:val="28"/>
              </w:rPr>
            </w:pPr>
            <w:r>
              <w:rPr>
                <w:sz w:val="28"/>
              </w:rPr>
              <w:t>Набережные Челны «Детский сад</w:t>
            </w:r>
          </w:p>
          <w:p w:rsidR="00FA6865" w:rsidRDefault="00FA6865">
            <w:pPr>
              <w:rPr>
                <w:sz w:val="28"/>
              </w:rPr>
            </w:pPr>
            <w:r>
              <w:rPr>
                <w:sz w:val="28"/>
              </w:rPr>
              <w:t>общеразвивающего вида с при</w:t>
            </w:r>
            <w:r w:rsidR="00982A9E">
              <w:rPr>
                <w:sz w:val="28"/>
              </w:rPr>
              <w:t xml:space="preserve">оритетным осуществлением деятельности </w:t>
            </w:r>
            <w:proofErr w:type="gramStart"/>
            <w:r w:rsidR="00982A9E">
              <w:rPr>
                <w:sz w:val="28"/>
              </w:rPr>
              <w:t>по</w:t>
            </w:r>
            <w:proofErr w:type="gramEnd"/>
            <w:r w:rsidR="00982A9E">
              <w:rPr>
                <w:sz w:val="28"/>
              </w:rPr>
              <w:t xml:space="preserve"> </w:t>
            </w:r>
            <w:proofErr w:type="gramStart"/>
            <w:r w:rsidR="00982A9E">
              <w:rPr>
                <w:sz w:val="28"/>
              </w:rPr>
              <w:t>познавательно-речевого</w:t>
            </w:r>
            <w:proofErr w:type="gramEnd"/>
            <w:r w:rsidR="00982A9E">
              <w:rPr>
                <w:sz w:val="28"/>
              </w:rPr>
              <w:t xml:space="preserve"> направлению развития воспитанников №108 «Счастливое детство</w:t>
            </w:r>
            <w:r>
              <w:rPr>
                <w:sz w:val="28"/>
              </w:rPr>
              <w:t xml:space="preserve">» </w:t>
            </w:r>
          </w:p>
          <w:p w:rsidR="00F366B9" w:rsidRDefault="00F366B9">
            <w:pPr>
              <w:pStyle w:val="a3"/>
              <w:spacing w:after="0"/>
              <w:ind w:left="0"/>
              <w:jc w:val="both"/>
              <w:rPr>
                <w:sz w:val="28"/>
              </w:rPr>
            </w:pPr>
          </w:p>
        </w:tc>
        <w:tc>
          <w:tcPr>
            <w:tcW w:w="4961" w:type="dxa"/>
            <w:tcBorders>
              <w:top w:val="nil"/>
              <w:left w:val="nil"/>
              <w:bottom w:val="nil"/>
              <w:right w:val="nil"/>
            </w:tcBorders>
          </w:tcPr>
          <w:p w:rsidR="00F366B9" w:rsidRDefault="00864912">
            <w:pPr>
              <w:pStyle w:val="a3"/>
              <w:spacing w:after="0"/>
              <w:ind w:left="0"/>
              <w:rPr>
                <w:sz w:val="28"/>
              </w:rPr>
            </w:pPr>
            <w:r>
              <w:rPr>
                <w:sz w:val="28"/>
              </w:rPr>
              <w:t xml:space="preserve">Первичная профсоюзная </w:t>
            </w:r>
          </w:p>
          <w:p w:rsidR="00260116" w:rsidRDefault="00982A9E" w:rsidP="00260116">
            <w:pPr>
              <w:rPr>
                <w:sz w:val="28"/>
              </w:rPr>
            </w:pPr>
            <w:r>
              <w:rPr>
                <w:sz w:val="28"/>
              </w:rPr>
              <w:t>о</w:t>
            </w:r>
            <w:r w:rsidR="00864912">
              <w:rPr>
                <w:sz w:val="28"/>
              </w:rPr>
              <w:t>рганизация</w:t>
            </w:r>
            <w:r>
              <w:rPr>
                <w:sz w:val="28"/>
              </w:rPr>
              <w:t xml:space="preserve"> </w:t>
            </w:r>
            <w:proofErr w:type="gramStart"/>
            <w:r w:rsidR="00260116">
              <w:rPr>
                <w:sz w:val="28"/>
              </w:rPr>
              <w:t>муниципальное</w:t>
            </w:r>
            <w:proofErr w:type="gramEnd"/>
            <w:r w:rsidR="00260116">
              <w:rPr>
                <w:sz w:val="28"/>
              </w:rPr>
              <w:t xml:space="preserve"> дошкольное </w:t>
            </w:r>
          </w:p>
          <w:p w:rsidR="00260116" w:rsidRDefault="00260116" w:rsidP="00260116">
            <w:pPr>
              <w:rPr>
                <w:sz w:val="28"/>
              </w:rPr>
            </w:pPr>
            <w:r>
              <w:rPr>
                <w:sz w:val="28"/>
              </w:rPr>
              <w:t xml:space="preserve">образовательное учреждение </w:t>
            </w:r>
            <w:proofErr w:type="gramStart"/>
            <w:r>
              <w:rPr>
                <w:sz w:val="28"/>
              </w:rPr>
              <w:t>г</w:t>
            </w:r>
            <w:proofErr w:type="gramEnd"/>
            <w:r>
              <w:rPr>
                <w:sz w:val="28"/>
              </w:rPr>
              <w:t>.</w:t>
            </w:r>
          </w:p>
          <w:p w:rsidR="00260116" w:rsidRDefault="00260116" w:rsidP="00260116">
            <w:pPr>
              <w:rPr>
                <w:sz w:val="28"/>
              </w:rPr>
            </w:pPr>
            <w:r>
              <w:rPr>
                <w:sz w:val="28"/>
              </w:rPr>
              <w:t>Набережные Челны «Детский сад</w:t>
            </w:r>
          </w:p>
          <w:p w:rsidR="00F366B9" w:rsidRDefault="00260116" w:rsidP="00260116">
            <w:pPr>
              <w:rPr>
                <w:sz w:val="28"/>
              </w:rPr>
            </w:pPr>
            <w:r>
              <w:rPr>
                <w:sz w:val="28"/>
              </w:rPr>
              <w:t xml:space="preserve">общеразвивающего вида с приоритетным осуществлением деятельности </w:t>
            </w:r>
            <w:proofErr w:type="gramStart"/>
            <w:r>
              <w:rPr>
                <w:sz w:val="28"/>
              </w:rPr>
              <w:t>по</w:t>
            </w:r>
            <w:proofErr w:type="gramEnd"/>
            <w:r>
              <w:rPr>
                <w:sz w:val="28"/>
              </w:rPr>
              <w:t xml:space="preserve"> </w:t>
            </w:r>
            <w:proofErr w:type="gramStart"/>
            <w:r>
              <w:rPr>
                <w:sz w:val="28"/>
              </w:rPr>
              <w:t>познавательно-речевого</w:t>
            </w:r>
            <w:proofErr w:type="gramEnd"/>
            <w:r>
              <w:rPr>
                <w:sz w:val="28"/>
              </w:rPr>
              <w:t xml:space="preserve"> направлению развития воспитанников №108 «Счастливое детство»</w:t>
            </w:r>
          </w:p>
        </w:tc>
      </w:tr>
    </w:tbl>
    <w:p w:rsidR="00F366B9" w:rsidRDefault="00F366B9">
      <w:pPr>
        <w:jc w:val="both"/>
        <w:rPr>
          <w:b/>
        </w:rPr>
      </w:pPr>
    </w:p>
    <w:p w:rsidR="00F366B9" w:rsidRDefault="00F366B9">
      <w:pPr>
        <w:jc w:val="center"/>
        <w:rPr>
          <w:b/>
        </w:rPr>
      </w:pPr>
    </w:p>
    <w:p w:rsidR="00F366B9" w:rsidRDefault="00F366B9">
      <w:pPr>
        <w:jc w:val="center"/>
        <w:rPr>
          <w:b/>
        </w:rPr>
      </w:pPr>
    </w:p>
    <w:p w:rsidR="00F366B9" w:rsidRDefault="00F366B9">
      <w:pPr>
        <w:jc w:val="center"/>
        <w:rPr>
          <w:b/>
        </w:rPr>
      </w:pPr>
    </w:p>
    <w:p w:rsidR="00F366B9" w:rsidRDefault="00F366B9">
      <w:pPr>
        <w:jc w:val="center"/>
        <w:rPr>
          <w:b/>
        </w:rPr>
      </w:pPr>
    </w:p>
    <w:p w:rsidR="00F366B9" w:rsidRDefault="00F366B9">
      <w:pPr>
        <w:jc w:val="center"/>
        <w:rPr>
          <w:b/>
        </w:rPr>
      </w:pPr>
    </w:p>
    <w:p w:rsidR="00F366B9" w:rsidRDefault="00F366B9">
      <w:pPr>
        <w:jc w:val="center"/>
        <w:rPr>
          <w:b/>
        </w:rPr>
      </w:pPr>
    </w:p>
    <w:p w:rsidR="009C2C51" w:rsidRDefault="009C2C51">
      <w:pPr>
        <w:jc w:val="center"/>
        <w:rPr>
          <w:b/>
          <w:sz w:val="32"/>
        </w:rPr>
      </w:pPr>
    </w:p>
    <w:p w:rsidR="009C2C51" w:rsidRDefault="009C2C51">
      <w:pPr>
        <w:jc w:val="center"/>
        <w:rPr>
          <w:b/>
          <w:sz w:val="32"/>
        </w:rPr>
      </w:pPr>
    </w:p>
    <w:p w:rsidR="009C2C51" w:rsidRDefault="009C2C51">
      <w:pPr>
        <w:jc w:val="center"/>
        <w:rPr>
          <w:b/>
          <w:sz w:val="32"/>
        </w:rPr>
      </w:pPr>
    </w:p>
    <w:p w:rsidR="009C2C51" w:rsidRDefault="009C2C51">
      <w:pPr>
        <w:jc w:val="center"/>
        <w:rPr>
          <w:b/>
          <w:sz w:val="32"/>
        </w:rPr>
      </w:pPr>
    </w:p>
    <w:p w:rsidR="00260116" w:rsidRDefault="00260116">
      <w:pPr>
        <w:jc w:val="center"/>
        <w:rPr>
          <w:b/>
          <w:sz w:val="32"/>
        </w:rPr>
      </w:pPr>
    </w:p>
    <w:p w:rsidR="009C2C51" w:rsidRDefault="009C2C51">
      <w:pPr>
        <w:jc w:val="center"/>
        <w:rPr>
          <w:b/>
          <w:sz w:val="32"/>
        </w:rPr>
      </w:pPr>
    </w:p>
    <w:p w:rsidR="00F366B9" w:rsidRDefault="00864912">
      <w:pPr>
        <w:jc w:val="center"/>
        <w:rPr>
          <w:b/>
          <w:sz w:val="32"/>
        </w:rPr>
      </w:pPr>
      <w:r>
        <w:rPr>
          <w:b/>
          <w:sz w:val="32"/>
        </w:rPr>
        <w:t>КОЛЛЕКТИВНЫЙ ДОГОВОР</w:t>
      </w:r>
    </w:p>
    <w:p w:rsidR="00260116" w:rsidRPr="00260116" w:rsidRDefault="00260116" w:rsidP="00260116">
      <w:pPr>
        <w:jc w:val="center"/>
        <w:rPr>
          <w:sz w:val="24"/>
          <w:szCs w:val="24"/>
        </w:rPr>
      </w:pPr>
      <w:r w:rsidRPr="00260116">
        <w:rPr>
          <w:sz w:val="24"/>
          <w:szCs w:val="24"/>
        </w:rPr>
        <w:t xml:space="preserve">муниципальное дошкольное образовательное учреждение </w:t>
      </w:r>
      <w:proofErr w:type="gramStart"/>
      <w:r w:rsidRPr="00260116">
        <w:rPr>
          <w:sz w:val="24"/>
          <w:szCs w:val="24"/>
        </w:rPr>
        <w:t>г</w:t>
      </w:r>
      <w:proofErr w:type="gramEnd"/>
      <w:r w:rsidRPr="00260116">
        <w:rPr>
          <w:sz w:val="24"/>
          <w:szCs w:val="24"/>
        </w:rPr>
        <w:t>.</w:t>
      </w:r>
    </w:p>
    <w:p w:rsidR="004C68FD" w:rsidRPr="00260116" w:rsidRDefault="00260116" w:rsidP="00260116">
      <w:pPr>
        <w:jc w:val="center"/>
        <w:rPr>
          <w:sz w:val="24"/>
          <w:szCs w:val="24"/>
        </w:rPr>
      </w:pPr>
      <w:r w:rsidRPr="00260116">
        <w:rPr>
          <w:sz w:val="24"/>
          <w:szCs w:val="24"/>
        </w:rPr>
        <w:t xml:space="preserve">Набережные Челны «Детский сад общеразвивающего вида с приоритетным осуществлением деятельности </w:t>
      </w:r>
      <w:proofErr w:type="gramStart"/>
      <w:r w:rsidRPr="00260116">
        <w:rPr>
          <w:sz w:val="24"/>
          <w:szCs w:val="24"/>
        </w:rPr>
        <w:t>по</w:t>
      </w:r>
      <w:proofErr w:type="gramEnd"/>
      <w:r w:rsidRPr="00260116">
        <w:rPr>
          <w:sz w:val="24"/>
          <w:szCs w:val="24"/>
        </w:rPr>
        <w:t xml:space="preserve"> </w:t>
      </w:r>
      <w:proofErr w:type="gramStart"/>
      <w:r w:rsidRPr="00260116">
        <w:rPr>
          <w:sz w:val="24"/>
          <w:szCs w:val="24"/>
        </w:rPr>
        <w:t>познавательно-речевого</w:t>
      </w:r>
      <w:proofErr w:type="gramEnd"/>
      <w:r w:rsidRPr="00260116">
        <w:rPr>
          <w:sz w:val="24"/>
          <w:szCs w:val="24"/>
        </w:rPr>
        <w:t xml:space="preserve"> направлению развития воспитанников №108 «Счастливое детство»</w:t>
      </w:r>
    </w:p>
    <w:p w:rsidR="00F366B9" w:rsidRDefault="00864912">
      <w:pPr>
        <w:jc w:val="center"/>
        <w:rPr>
          <w:b/>
          <w:sz w:val="32"/>
        </w:rPr>
      </w:pPr>
      <w:r>
        <w:rPr>
          <w:b/>
          <w:sz w:val="32"/>
        </w:rPr>
        <w:t>на 202</w:t>
      </w:r>
      <w:r w:rsidR="004C68FD">
        <w:rPr>
          <w:b/>
          <w:sz w:val="32"/>
        </w:rPr>
        <w:t>4</w:t>
      </w:r>
      <w:r>
        <w:rPr>
          <w:b/>
          <w:sz w:val="32"/>
        </w:rPr>
        <w:t>-202</w:t>
      </w:r>
      <w:r w:rsidR="000B33D7">
        <w:rPr>
          <w:b/>
          <w:sz w:val="32"/>
        </w:rPr>
        <w:t>6</w:t>
      </w:r>
      <w:r>
        <w:rPr>
          <w:b/>
          <w:sz w:val="32"/>
        </w:rPr>
        <w:t xml:space="preserve"> год</w:t>
      </w:r>
    </w:p>
    <w:p w:rsidR="00F366B9" w:rsidRDefault="00F366B9">
      <w:pPr>
        <w:jc w:val="center"/>
        <w:rPr>
          <w:b/>
          <w:sz w:val="32"/>
        </w:rPr>
      </w:pPr>
    </w:p>
    <w:p w:rsidR="00F366B9" w:rsidRDefault="00F366B9">
      <w:pPr>
        <w:jc w:val="center"/>
        <w:rPr>
          <w:b/>
          <w:sz w:val="32"/>
        </w:rPr>
      </w:pPr>
    </w:p>
    <w:p w:rsidR="00F366B9" w:rsidRDefault="00F366B9">
      <w:pPr>
        <w:jc w:val="center"/>
        <w:rPr>
          <w:b/>
          <w:sz w:val="32"/>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Pr="00260116" w:rsidRDefault="00F366B9" w:rsidP="00260116">
      <w:pPr>
        <w:rPr>
          <w:color w:val="FF0000"/>
          <w:sz w:val="28"/>
        </w:rPr>
      </w:pPr>
    </w:p>
    <w:p w:rsidR="00F366B9" w:rsidRDefault="00864912">
      <w:pPr>
        <w:jc w:val="center"/>
        <w:rPr>
          <w:sz w:val="24"/>
        </w:rPr>
      </w:pPr>
      <w:r>
        <w:rPr>
          <w:sz w:val="24"/>
        </w:rPr>
        <w:t>г. Набережные Челны</w:t>
      </w:r>
    </w:p>
    <w:p w:rsidR="00F366B9" w:rsidRDefault="004C68FD">
      <w:pPr>
        <w:jc w:val="center"/>
        <w:rPr>
          <w:sz w:val="24"/>
        </w:rPr>
      </w:pPr>
      <w:r>
        <w:rPr>
          <w:sz w:val="24"/>
        </w:rPr>
        <w:t>2024</w:t>
      </w:r>
    </w:p>
    <w:p w:rsidR="004C68FD" w:rsidRDefault="004C68FD">
      <w:pPr>
        <w:jc w:val="center"/>
        <w:rPr>
          <w:sz w:val="24"/>
        </w:rPr>
      </w:pPr>
    </w:p>
    <w:p w:rsidR="004C68FD" w:rsidRDefault="004C68FD">
      <w:pPr>
        <w:jc w:val="center"/>
        <w:rPr>
          <w:sz w:val="24"/>
        </w:rPr>
      </w:pPr>
    </w:p>
    <w:p w:rsidR="00F366B9" w:rsidRDefault="00864912">
      <w:pPr>
        <w:jc w:val="center"/>
        <w:rPr>
          <w:sz w:val="28"/>
        </w:rPr>
      </w:pPr>
      <w:r>
        <w:rPr>
          <w:sz w:val="28"/>
        </w:rPr>
        <w:t>КОЛЛЕКТИВНЫЙ ДОГОВОР</w:t>
      </w:r>
    </w:p>
    <w:p w:rsidR="00F366B9" w:rsidRPr="00B94FF9" w:rsidRDefault="00B94FF9" w:rsidP="00B94FF9">
      <w:pPr>
        <w:rPr>
          <w:sz w:val="28"/>
          <w:szCs w:val="28"/>
        </w:rPr>
      </w:pPr>
      <w:r>
        <w:rPr>
          <w:sz w:val="28"/>
          <w:szCs w:val="28"/>
        </w:rPr>
        <w:t xml:space="preserve">   </w:t>
      </w:r>
      <w:r w:rsidRPr="00B94FF9">
        <w:rPr>
          <w:sz w:val="28"/>
          <w:szCs w:val="28"/>
        </w:rPr>
        <w:t>М</w:t>
      </w:r>
      <w:r w:rsidR="00260116" w:rsidRPr="00B94FF9">
        <w:rPr>
          <w:sz w:val="28"/>
          <w:szCs w:val="28"/>
        </w:rPr>
        <w:t xml:space="preserve">униципальное дошкольное образовательное учреждение </w:t>
      </w:r>
      <w:proofErr w:type="spellStart"/>
      <w:r w:rsidR="00260116" w:rsidRPr="00B94FF9">
        <w:rPr>
          <w:sz w:val="28"/>
          <w:szCs w:val="28"/>
        </w:rPr>
        <w:t>г</w:t>
      </w:r>
      <w:proofErr w:type="gramStart"/>
      <w:r w:rsidR="00260116" w:rsidRPr="00B94FF9">
        <w:rPr>
          <w:sz w:val="28"/>
          <w:szCs w:val="28"/>
        </w:rPr>
        <w:t>.Н</w:t>
      </w:r>
      <w:proofErr w:type="gramEnd"/>
      <w:r w:rsidR="00260116" w:rsidRPr="00B94FF9">
        <w:rPr>
          <w:sz w:val="28"/>
          <w:szCs w:val="28"/>
        </w:rPr>
        <w:t>абережные</w:t>
      </w:r>
      <w:proofErr w:type="spellEnd"/>
      <w:r w:rsidR="00260116" w:rsidRPr="00B94FF9">
        <w:rPr>
          <w:sz w:val="28"/>
          <w:szCs w:val="28"/>
        </w:rPr>
        <w:t xml:space="preserve"> Челны «Детский сад общеразвивающего вида с при</w:t>
      </w:r>
      <w:r>
        <w:rPr>
          <w:sz w:val="28"/>
          <w:szCs w:val="28"/>
        </w:rPr>
        <w:t xml:space="preserve">оритетным </w:t>
      </w:r>
      <w:r w:rsidR="00260116" w:rsidRPr="00B94FF9">
        <w:rPr>
          <w:sz w:val="28"/>
          <w:szCs w:val="28"/>
        </w:rPr>
        <w:t>осуществлением деятельности по познавательно-речевого направлению развития воспитанников №108 «Счастливое детство»</w:t>
      </w:r>
      <w:r>
        <w:rPr>
          <w:sz w:val="28"/>
          <w:szCs w:val="28"/>
        </w:rPr>
        <w:t xml:space="preserve"> </w:t>
      </w:r>
      <w:r>
        <w:rPr>
          <w:sz w:val="28"/>
        </w:rPr>
        <w:t xml:space="preserve">прошел </w:t>
      </w:r>
      <w:r w:rsidR="00864912">
        <w:rPr>
          <w:sz w:val="28"/>
        </w:rPr>
        <w:t>уведомительную регистрацию в  государственном казенном учреждении «Центр занятости населения города Набережные Челны».</w:t>
      </w:r>
    </w:p>
    <w:p w:rsidR="00F366B9" w:rsidRDefault="00864912">
      <w:pPr>
        <w:jc w:val="both"/>
        <w:rPr>
          <w:sz w:val="28"/>
        </w:rPr>
      </w:pPr>
      <w:r>
        <w:rPr>
          <w:sz w:val="28"/>
        </w:rPr>
        <w:t>Регистрационный №___ от «___»_____________20___ г.</w:t>
      </w:r>
    </w:p>
    <w:p w:rsidR="00F366B9" w:rsidRDefault="00F366B9">
      <w:pPr>
        <w:jc w:val="both"/>
        <w:rPr>
          <w:sz w:val="28"/>
        </w:rPr>
      </w:pPr>
    </w:p>
    <w:p w:rsidR="00F366B9" w:rsidRDefault="00864912">
      <w:pPr>
        <w:jc w:val="both"/>
        <w:rPr>
          <w:sz w:val="28"/>
        </w:rPr>
      </w:pPr>
      <w:r>
        <w:rPr>
          <w:sz w:val="28"/>
        </w:rPr>
        <w:t xml:space="preserve">Руководитель ГКУ «Центр занятости </w:t>
      </w:r>
    </w:p>
    <w:p w:rsidR="00F366B9" w:rsidRDefault="00864912">
      <w:pPr>
        <w:jc w:val="both"/>
        <w:rPr>
          <w:sz w:val="28"/>
        </w:rPr>
      </w:pPr>
      <w:r>
        <w:rPr>
          <w:sz w:val="28"/>
        </w:rPr>
        <w:t xml:space="preserve">населения города Набережные Челны»:    </w:t>
      </w:r>
      <w:r w:rsidR="000B33D7">
        <w:rPr>
          <w:sz w:val="28"/>
        </w:rPr>
        <w:t xml:space="preserve">                             </w:t>
      </w:r>
      <w:r>
        <w:rPr>
          <w:sz w:val="28"/>
        </w:rPr>
        <w:t xml:space="preserve">Т.А. </w:t>
      </w:r>
      <w:proofErr w:type="spellStart"/>
      <w:r>
        <w:rPr>
          <w:sz w:val="28"/>
        </w:rPr>
        <w:t>Быданова</w:t>
      </w:r>
      <w:proofErr w:type="spellEnd"/>
    </w:p>
    <w:p w:rsidR="00F366B9" w:rsidRDefault="00F366B9">
      <w:pPr>
        <w:jc w:val="center"/>
        <w:rPr>
          <w:sz w:val="28"/>
        </w:rPr>
      </w:pPr>
    </w:p>
    <w:p w:rsidR="00F366B9" w:rsidRDefault="00F366B9">
      <w:pPr>
        <w:jc w:val="center"/>
        <w:rPr>
          <w:sz w:val="28"/>
        </w:rPr>
      </w:pPr>
    </w:p>
    <w:p w:rsidR="00F366B9" w:rsidRDefault="00864912">
      <w:pPr>
        <w:pStyle w:val="af5"/>
        <w:jc w:val="both"/>
        <w:rPr>
          <w:sz w:val="28"/>
        </w:rPr>
      </w:pPr>
      <w:r>
        <w:rPr>
          <w:sz w:val="28"/>
        </w:rPr>
        <w:t>Коллективный договор прошел уведомительную регистрацию в Набережно-</w:t>
      </w:r>
      <w:proofErr w:type="spellStart"/>
      <w:r>
        <w:rPr>
          <w:sz w:val="28"/>
        </w:rPr>
        <w:t>Челнинской</w:t>
      </w:r>
      <w:proofErr w:type="spellEnd"/>
      <w:r>
        <w:rPr>
          <w:sz w:val="28"/>
        </w:rPr>
        <w:t xml:space="preserve"> </w:t>
      </w:r>
      <w:r w:rsidR="004C68FD">
        <w:rPr>
          <w:sz w:val="28"/>
        </w:rPr>
        <w:t>территориальной</w:t>
      </w:r>
      <w:r>
        <w:rPr>
          <w:sz w:val="28"/>
        </w:rPr>
        <w:t xml:space="preserve"> организации</w:t>
      </w:r>
      <w:r w:rsidR="004C68FD">
        <w:rPr>
          <w:sz w:val="28"/>
        </w:rPr>
        <w:t xml:space="preserve"> Общероссийского Профсоюза</w:t>
      </w:r>
      <w:r>
        <w:rPr>
          <w:sz w:val="28"/>
        </w:rPr>
        <w:t xml:space="preserve"> образования.</w:t>
      </w:r>
    </w:p>
    <w:p w:rsidR="00F366B9" w:rsidRDefault="00864912">
      <w:pPr>
        <w:jc w:val="both"/>
        <w:rPr>
          <w:sz w:val="28"/>
        </w:rPr>
      </w:pPr>
      <w:r>
        <w:rPr>
          <w:sz w:val="28"/>
        </w:rPr>
        <w:t>Регистрационный № ____  от «____» ____________20____ г.</w:t>
      </w:r>
    </w:p>
    <w:p w:rsidR="00F366B9" w:rsidRDefault="00F366B9">
      <w:pPr>
        <w:ind w:firstLine="567"/>
        <w:rPr>
          <w:sz w:val="28"/>
        </w:rPr>
      </w:pPr>
    </w:p>
    <w:p w:rsidR="00F366B9" w:rsidRDefault="00864912">
      <w:pPr>
        <w:rPr>
          <w:sz w:val="28"/>
        </w:rPr>
      </w:pPr>
      <w:r>
        <w:rPr>
          <w:sz w:val="28"/>
        </w:rPr>
        <w:t>Председатель  Набережно-</w:t>
      </w:r>
      <w:proofErr w:type="spellStart"/>
      <w:r>
        <w:rPr>
          <w:sz w:val="28"/>
        </w:rPr>
        <w:t>Челнинской</w:t>
      </w:r>
      <w:proofErr w:type="spellEnd"/>
    </w:p>
    <w:p w:rsidR="00F366B9" w:rsidRDefault="00864912">
      <w:pPr>
        <w:rPr>
          <w:sz w:val="28"/>
        </w:rPr>
      </w:pPr>
      <w:r>
        <w:rPr>
          <w:sz w:val="28"/>
        </w:rPr>
        <w:t xml:space="preserve">городской профсоюзной организации </w:t>
      </w:r>
    </w:p>
    <w:p w:rsidR="000B33D7" w:rsidRDefault="00864912">
      <w:pPr>
        <w:rPr>
          <w:sz w:val="28"/>
        </w:rPr>
      </w:pPr>
      <w:r>
        <w:rPr>
          <w:sz w:val="28"/>
        </w:rPr>
        <w:t xml:space="preserve">работников образования                                            </w:t>
      </w:r>
      <w:r w:rsidR="000B33D7">
        <w:rPr>
          <w:sz w:val="28"/>
        </w:rPr>
        <w:t xml:space="preserve">              Ф. А. </w:t>
      </w:r>
      <w:proofErr w:type="spellStart"/>
      <w:r w:rsidR="000B33D7">
        <w:rPr>
          <w:sz w:val="28"/>
        </w:rPr>
        <w:t>Халиуллин</w:t>
      </w:r>
      <w:proofErr w:type="spellEnd"/>
      <w:r w:rsidR="004C68FD">
        <w:rPr>
          <w:sz w:val="28"/>
        </w:rPr>
        <w:t xml:space="preserve">        </w:t>
      </w:r>
      <w:r w:rsidR="000B33D7">
        <w:rPr>
          <w:sz w:val="28"/>
        </w:rPr>
        <w:t xml:space="preserve">       </w:t>
      </w:r>
    </w:p>
    <w:p w:rsidR="000B33D7" w:rsidRDefault="000B33D7">
      <w:pPr>
        <w:rPr>
          <w:sz w:val="28"/>
        </w:rPr>
      </w:pPr>
    </w:p>
    <w:p w:rsidR="000B33D7" w:rsidRDefault="000B33D7">
      <w:pPr>
        <w:rPr>
          <w:sz w:val="28"/>
        </w:rPr>
      </w:pPr>
    </w:p>
    <w:p w:rsidR="00F366B9" w:rsidRDefault="000B33D7">
      <w:pPr>
        <w:rPr>
          <w:sz w:val="28"/>
        </w:rPr>
      </w:pPr>
      <w:r>
        <w:rPr>
          <w:sz w:val="28"/>
        </w:rPr>
        <w:t xml:space="preserve">                      </w:t>
      </w:r>
      <w:r w:rsidR="00864912">
        <w:rPr>
          <w:sz w:val="28"/>
        </w:rPr>
        <w:t xml:space="preserve">М.П. </w:t>
      </w: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F366B9" w:rsidRDefault="00F366B9">
      <w:pPr>
        <w:rPr>
          <w:sz w:val="28"/>
        </w:rPr>
      </w:pPr>
    </w:p>
    <w:p w:rsidR="00B94FF9" w:rsidRDefault="00B94FF9">
      <w:pPr>
        <w:rPr>
          <w:sz w:val="28"/>
        </w:rPr>
      </w:pPr>
    </w:p>
    <w:p w:rsidR="00F366B9" w:rsidRDefault="00864912">
      <w:pPr>
        <w:pStyle w:val="af5"/>
        <w:numPr>
          <w:ilvl w:val="0"/>
          <w:numId w:val="1"/>
        </w:numPr>
        <w:ind w:left="0" w:firstLine="0"/>
        <w:jc w:val="center"/>
        <w:rPr>
          <w:b/>
          <w:sz w:val="28"/>
        </w:rPr>
      </w:pPr>
      <w:r>
        <w:rPr>
          <w:b/>
          <w:sz w:val="28"/>
        </w:rPr>
        <w:lastRenderedPageBreak/>
        <w:t>ОБЩЕЕ ПОЛОЖЕНИЕ</w:t>
      </w:r>
    </w:p>
    <w:p w:rsidR="00F366B9" w:rsidRDefault="00F366B9">
      <w:pPr>
        <w:pStyle w:val="af5"/>
        <w:jc w:val="center"/>
        <w:rPr>
          <w:b/>
          <w:sz w:val="28"/>
        </w:rPr>
      </w:pPr>
    </w:p>
    <w:p w:rsidR="00F366B9" w:rsidRPr="004814CE" w:rsidRDefault="00864912" w:rsidP="004814CE">
      <w:pPr>
        <w:rPr>
          <w:sz w:val="28"/>
          <w:szCs w:val="28"/>
        </w:rPr>
      </w:pPr>
      <w:r>
        <w:rPr>
          <w:sz w:val="28"/>
        </w:rPr>
        <w:t>1.1. Настоящий коллективный договор – правовой акт, регулирующий социально-трудовые отношения принят в</w:t>
      </w:r>
      <w:r w:rsidR="00B94FF9" w:rsidRPr="004814CE">
        <w:rPr>
          <w:sz w:val="28"/>
          <w:szCs w:val="28"/>
        </w:rPr>
        <w:t xml:space="preserve"> муниципальное </w:t>
      </w:r>
      <w:proofErr w:type="spellStart"/>
      <w:r w:rsidR="004814CE">
        <w:rPr>
          <w:sz w:val="28"/>
          <w:szCs w:val="28"/>
        </w:rPr>
        <w:t>дошкольное</w:t>
      </w:r>
      <w:r w:rsidR="00B94FF9" w:rsidRPr="004814CE">
        <w:rPr>
          <w:sz w:val="28"/>
          <w:szCs w:val="28"/>
        </w:rPr>
        <w:t>образовательное</w:t>
      </w:r>
      <w:proofErr w:type="spellEnd"/>
      <w:r w:rsidR="00B94FF9" w:rsidRPr="004814CE">
        <w:rPr>
          <w:sz w:val="28"/>
          <w:szCs w:val="28"/>
        </w:rPr>
        <w:t xml:space="preserve"> учреждение </w:t>
      </w:r>
      <w:proofErr w:type="spellStart"/>
      <w:r w:rsidR="00B94FF9" w:rsidRPr="004814CE">
        <w:rPr>
          <w:sz w:val="28"/>
          <w:szCs w:val="28"/>
        </w:rPr>
        <w:t>г</w:t>
      </w:r>
      <w:proofErr w:type="gramStart"/>
      <w:r w:rsidR="00B94FF9" w:rsidRPr="004814CE">
        <w:rPr>
          <w:sz w:val="28"/>
          <w:szCs w:val="28"/>
        </w:rPr>
        <w:t>.Н</w:t>
      </w:r>
      <w:proofErr w:type="gramEnd"/>
      <w:r w:rsidR="00B94FF9" w:rsidRPr="004814CE">
        <w:rPr>
          <w:sz w:val="28"/>
          <w:szCs w:val="28"/>
        </w:rPr>
        <w:t>абережные</w:t>
      </w:r>
      <w:proofErr w:type="spellEnd"/>
      <w:r w:rsidR="00B94FF9" w:rsidRPr="004814CE">
        <w:rPr>
          <w:sz w:val="28"/>
          <w:szCs w:val="28"/>
        </w:rPr>
        <w:t xml:space="preserve"> Челны «Детский сад общеразвивающего вида с приоритетным осуществлением деятельности по познавательно-речевого направлению развития воспитанников №108 «Счастливое детство»</w:t>
      </w:r>
      <w:r>
        <w:rPr>
          <w:sz w:val="28"/>
        </w:rPr>
        <w:t>,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Pr>
          <w:sz w:val="28"/>
        </w:rPr>
        <w:tab/>
      </w:r>
    </w:p>
    <w:p w:rsidR="00F366B9" w:rsidRDefault="00864912">
      <w:pPr>
        <w:pStyle w:val="af5"/>
        <w:ind w:firstLine="567"/>
        <w:jc w:val="both"/>
        <w:rPr>
          <w:sz w:val="28"/>
        </w:rPr>
      </w:pPr>
      <w:r>
        <w:rPr>
          <w:sz w:val="28"/>
        </w:rPr>
        <w:t>1.2. Основой для заключения коллективного договора являются:</w:t>
      </w:r>
    </w:p>
    <w:p w:rsidR="00F366B9" w:rsidRDefault="00864912">
      <w:pPr>
        <w:pStyle w:val="af5"/>
        <w:ind w:firstLine="567"/>
        <w:jc w:val="both"/>
        <w:rPr>
          <w:sz w:val="28"/>
        </w:rPr>
      </w:pPr>
      <w:r>
        <w:rPr>
          <w:sz w:val="28"/>
        </w:rPr>
        <w:t>- Трудовой кодекс Российской Федерации (далее – ТК РФ);</w:t>
      </w:r>
    </w:p>
    <w:p w:rsidR="00F366B9" w:rsidRDefault="00864912" w:rsidP="004C68FD">
      <w:pPr>
        <w:pStyle w:val="af5"/>
        <w:ind w:firstLine="567"/>
        <w:jc w:val="both"/>
        <w:rPr>
          <w:sz w:val="28"/>
        </w:rPr>
      </w:pPr>
      <w:r>
        <w:rPr>
          <w:sz w:val="28"/>
        </w:rPr>
        <w:t>- Федераль</w:t>
      </w:r>
      <w:r w:rsidR="004C68FD">
        <w:rPr>
          <w:sz w:val="28"/>
        </w:rPr>
        <w:t xml:space="preserve">ный закон от 12.01.1996 № 10-ФЗ </w:t>
      </w:r>
      <w:r>
        <w:rPr>
          <w:sz w:val="28"/>
        </w:rPr>
        <w:t>«О профессиональных союзах, их правах и гарантиях деятельности»;</w:t>
      </w:r>
    </w:p>
    <w:p w:rsidR="00F366B9" w:rsidRDefault="00864912" w:rsidP="004C68FD">
      <w:pPr>
        <w:pStyle w:val="af5"/>
        <w:ind w:firstLine="567"/>
        <w:jc w:val="both"/>
        <w:rPr>
          <w:sz w:val="28"/>
        </w:rPr>
      </w:pPr>
      <w:r>
        <w:rPr>
          <w:sz w:val="28"/>
        </w:rPr>
        <w:t>- Федеральный закон от 29.12.2012 № 273-ФЗ «Об образовании в Российской Федерации»;</w:t>
      </w:r>
    </w:p>
    <w:p w:rsidR="00F366B9" w:rsidRPr="004C68FD" w:rsidRDefault="00864912" w:rsidP="004C68FD">
      <w:pPr>
        <w:pStyle w:val="af5"/>
        <w:ind w:firstLine="567"/>
        <w:jc w:val="both"/>
        <w:rPr>
          <w:sz w:val="28"/>
          <w:highlight w:val="white"/>
        </w:rPr>
      </w:pPr>
      <w:r>
        <w:rPr>
          <w:sz w:val="28"/>
          <w:highlight w:val="white"/>
        </w:rPr>
        <w:t xml:space="preserve">- Закон Республики Татарстан от 18.01.1995 № 2303-XII </w:t>
      </w:r>
      <w:r w:rsidR="004C68FD">
        <w:rPr>
          <w:sz w:val="28"/>
          <w:highlight w:val="white"/>
        </w:rPr>
        <w:t xml:space="preserve"> </w:t>
      </w:r>
      <w:r>
        <w:rPr>
          <w:sz w:val="28"/>
          <w:highlight w:val="white"/>
        </w:rPr>
        <w:t>«О профессиональных союзах»;</w:t>
      </w:r>
    </w:p>
    <w:p w:rsidR="00F366B9" w:rsidRDefault="00864912">
      <w:pPr>
        <w:pStyle w:val="af5"/>
        <w:ind w:firstLine="567"/>
        <w:jc w:val="both"/>
        <w:rPr>
          <w:sz w:val="28"/>
        </w:rPr>
      </w:pPr>
      <w:r>
        <w:rPr>
          <w:sz w:val="28"/>
        </w:rPr>
        <w:t>- Указ Президента Республики Татарстан от 17.11.2015 № УП-1105 «О развитии социального партнерства в сфере труда в Республике Татарстан»;</w:t>
      </w:r>
    </w:p>
    <w:p w:rsidR="00F366B9" w:rsidRPr="00A246BA" w:rsidRDefault="00864912">
      <w:pPr>
        <w:pStyle w:val="af5"/>
        <w:ind w:firstLine="567"/>
        <w:jc w:val="both"/>
        <w:rPr>
          <w:color w:val="auto"/>
          <w:sz w:val="28"/>
        </w:rPr>
      </w:pPr>
      <w:r>
        <w:rPr>
          <w:sz w:val="28"/>
        </w:rPr>
        <w:t xml:space="preserve">- </w:t>
      </w:r>
      <w:r w:rsidRPr="00A246BA">
        <w:rPr>
          <w:color w:val="auto"/>
          <w:sz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4C68FD" w:rsidRPr="00A246BA">
        <w:rPr>
          <w:color w:val="auto"/>
          <w:sz w:val="28"/>
        </w:rPr>
        <w:t>тва на 2023-2024 годы.</w:t>
      </w:r>
    </w:p>
    <w:p w:rsidR="00F366B9" w:rsidRPr="00A246BA" w:rsidRDefault="00864912">
      <w:pPr>
        <w:pStyle w:val="af5"/>
        <w:ind w:firstLine="567"/>
        <w:jc w:val="both"/>
        <w:rPr>
          <w:color w:val="auto"/>
          <w:sz w:val="28"/>
        </w:rPr>
      </w:pPr>
      <w:r w:rsidRPr="00A246BA">
        <w:rPr>
          <w:color w:val="auto"/>
          <w:sz w:val="28"/>
        </w:rPr>
        <w:t xml:space="preserve">- </w:t>
      </w:r>
      <w:r w:rsidR="00F11C54" w:rsidRPr="00A246BA">
        <w:rPr>
          <w:color w:val="auto"/>
          <w:sz w:val="28"/>
        </w:rPr>
        <w:t xml:space="preserve">    </w:t>
      </w:r>
      <w:r w:rsidRPr="00A246BA">
        <w:rPr>
          <w:color w:val="auto"/>
          <w:sz w:val="28"/>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Pr="00A246BA" w:rsidRDefault="00864912" w:rsidP="004C68FD">
      <w:pPr>
        <w:pStyle w:val="af5"/>
        <w:ind w:firstLine="709"/>
        <w:jc w:val="both"/>
        <w:rPr>
          <w:color w:val="auto"/>
          <w:sz w:val="28"/>
        </w:rPr>
      </w:pPr>
      <w:r w:rsidRPr="00A246BA">
        <w:rPr>
          <w:color w:val="auto"/>
          <w:sz w:val="28"/>
        </w:rPr>
        <w:t>- Те</w:t>
      </w:r>
      <w:r w:rsidR="004C68FD" w:rsidRPr="00A246BA">
        <w:rPr>
          <w:color w:val="auto"/>
          <w:sz w:val="28"/>
        </w:rPr>
        <w:t>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w:t>
      </w:r>
      <w:proofErr w:type="spellStart"/>
      <w:r w:rsidR="004C68FD" w:rsidRPr="00A246BA">
        <w:rPr>
          <w:color w:val="auto"/>
          <w:sz w:val="28"/>
        </w:rPr>
        <w:t>Челнинской</w:t>
      </w:r>
      <w:proofErr w:type="spellEnd"/>
      <w:r w:rsidR="004C68FD" w:rsidRPr="00A246BA">
        <w:rPr>
          <w:color w:val="auto"/>
          <w:sz w:val="28"/>
        </w:rPr>
        <w:t xml:space="preserve">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F366B9" w:rsidRDefault="00864912">
      <w:pPr>
        <w:pStyle w:val="af5"/>
        <w:ind w:firstLine="567"/>
        <w:jc w:val="both"/>
        <w:rPr>
          <w:sz w:val="28"/>
        </w:rPr>
      </w:pPr>
      <w:r>
        <w:rPr>
          <w:sz w:val="28"/>
        </w:rPr>
        <w:t>1.3. Сторонами коллективного договора являются:</w:t>
      </w:r>
    </w:p>
    <w:p w:rsidR="00F366B9" w:rsidRDefault="00864912">
      <w:pPr>
        <w:pStyle w:val="35"/>
        <w:spacing w:after="0"/>
        <w:ind w:firstLine="567"/>
        <w:jc w:val="both"/>
        <w:rPr>
          <w:sz w:val="28"/>
        </w:rPr>
      </w:pPr>
      <w:r>
        <w:rPr>
          <w:sz w:val="28"/>
        </w:rPr>
        <w:t xml:space="preserve">- работодатель в лице его представителя – руководителя образовательной организации  </w:t>
      </w:r>
      <w:proofErr w:type="spellStart"/>
      <w:r w:rsidR="00A246BA" w:rsidRPr="00A246BA">
        <w:rPr>
          <w:color w:val="auto"/>
          <w:sz w:val="28"/>
          <w:u w:val="single"/>
        </w:rPr>
        <w:t>Огородниковой</w:t>
      </w:r>
      <w:proofErr w:type="spellEnd"/>
      <w:r w:rsidR="00A246BA" w:rsidRPr="00A246BA">
        <w:rPr>
          <w:color w:val="auto"/>
          <w:sz w:val="28"/>
          <w:u w:val="single"/>
        </w:rPr>
        <w:t xml:space="preserve"> О.А </w:t>
      </w:r>
      <w:r>
        <w:rPr>
          <w:sz w:val="28"/>
        </w:rPr>
        <w:t>(далее – работодатель);</w:t>
      </w:r>
    </w:p>
    <w:p w:rsidR="004C68FD" w:rsidRDefault="004C68FD">
      <w:pPr>
        <w:pStyle w:val="35"/>
        <w:spacing w:after="0"/>
        <w:ind w:firstLine="567"/>
        <w:jc w:val="both"/>
        <w:rPr>
          <w:sz w:val="28"/>
        </w:rPr>
      </w:pPr>
    </w:p>
    <w:p w:rsidR="00F366B9" w:rsidRDefault="00864912">
      <w:pPr>
        <w:pStyle w:val="35"/>
        <w:spacing w:after="0"/>
        <w:ind w:firstLine="567"/>
        <w:jc w:val="both"/>
        <w:rPr>
          <w:sz w:val="24"/>
        </w:rPr>
      </w:pPr>
      <w:r>
        <w:rPr>
          <w:sz w:val="28"/>
        </w:rPr>
        <w:t>- работники образовательной организации в лице их представителя – первичной профсоюзной организации в лице председателя пер</w:t>
      </w:r>
      <w:r w:rsidR="00A246BA">
        <w:rPr>
          <w:sz w:val="28"/>
        </w:rPr>
        <w:t xml:space="preserve">вичной профсоюзной организации </w:t>
      </w:r>
      <w:proofErr w:type="spellStart"/>
      <w:r w:rsidR="00A246BA" w:rsidRPr="00A246BA">
        <w:rPr>
          <w:sz w:val="28"/>
          <w:u w:val="single"/>
        </w:rPr>
        <w:t>Гильмутдиновой</w:t>
      </w:r>
      <w:proofErr w:type="spellEnd"/>
      <w:r w:rsidR="00A246BA" w:rsidRPr="00A246BA">
        <w:rPr>
          <w:sz w:val="28"/>
          <w:u w:val="single"/>
        </w:rPr>
        <w:t xml:space="preserve"> Р.</w:t>
      </w:r>
      <w:proofErr w:type="gramStart"/>
      <w:r w:rsidR="00A246BA" w:rsidRPr="00A246BA">
        <w:rPr>
          <w:sz w:val="28"/>
          <w:u w:val="single"/>
        </w:rPr>
        <w:t>З</w:t>
      </w:r>
      <w:proofErr w:type="gramEnd"/>
      <w:r w:rsidR="00A246BA">
        <w:rPr>
          <w:sz w:val="28"/>
        </w:rPr>
        <w:t xml:space="preserve"> </w:t>
      </w:r>
      <w:r>
        <w:rPr>
          <w:sz w:val="28"/>
        </w:rPr>
        <w:t xml:space="preserve">(далее – выборный орган </w:t>
      </w:r>
      <w:r>
        <w:rPr>
          <w:sz w:val="28"/>
        </w:rPr>
        <w:lastRenderedPageBreak/>
        <w:t>первичной профсоюзной организации).</w:t>
      </w:r>
    </w:p>
    <w:p w:rsidR="00F366B9" w:rsidRDefault="00864912">
      <w:pPr>
        <w:pStyle w:val="af5"/>
        <w:ind w:firstLine="567"/>
        <w:jc w:val="both"/>
        <w:rPr>
          <w:sz w:val="28"/>
        </w:rPr>
      </w:pPr>
      <w:r>
        <w:rPr>
          <w:sz w:val="28"/>
        </w:rPr>
        <w:t>1.4. Стороны, признавая принципы социального партнерства, обязуются:</w:t>
      </w:r>
    </w:p>
    <w:p w:rsidR="00F366B9" w:rsidRDefault="00864912">
      <w:pPr>
        <w:pStyle w:val="af5"/>
        <w:ind w:firstLine="567"/>
        <w:jc w:val="both"/>
        <w:rPr>
          <w:sz w:val="28"/>
        </w:rPr>
      </w:pPr>
      <w:r>
        <w:rPr>
          <w:sz w:val="28"/>
        </w:rPr>
        <w:t>1.4.1. Работодатель:</w:t>
      </w:r>
    </w:p>
    <w:p w:rsidR="00F366B9" w:rsidRDefault="00864912">
      <w:pPr>
        <w:pStyle w:val="af5"/>
        <w:ind w:firstLine="567"/>
        <w:jc w:val="both"/>
        <w:rPr>
          <w:sz w:val="28"/>
        </w:rPr>
      </w:pPr>
      <w:r>
        <w:rPr>
          <w:sz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Default="00864912">
      <w:pPr>
        <w:pStyle w:val="af5"/>
        <w:ind w:firstLine="567"/>
        <w:jc w:val="both"/>
        <w:rPr>
          <w:sz w:val="28"/>
        </w:rPr>
      </w:pPr>
      <w:r>
        <w:rPr>
          <w:sz w:val="28"/>
        </w:rPr>
        <w:t>- соблюдать условия данного договора и выполнять его положения;</w:t>
      </w:r>
    </w:p>
    <w:p w:rsidR="00F366B9" w:rsidRDefault="00864912">
      <w:pPr>
        <w:pStyle w:val="af5"/>
        <w:ind w:firstLine="567"/>
        <w:jc w:val="both"/>
        <w:rPr>
          <w:sz w:val="28"/>
        </w:rPr>
      </w:pPr>
      <w:proofErr w:type="gramStart"/>
      <w:r>
        <w:rPr>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F366B9" w:rsidRDefault="00864912">
      <w:pPr>
        <w:pStyle w:val="af5"/>
        <w:ind w:firstLine="567"/>
        <w:jc w:val="both"/>
        <w:rPr>
          <w:sz w:val="28"/>
        </w:rPr>
      </w:pPr>
      <w:r>
        <w:rPr>
          <w:sz w:val="28"/>
        </w:rPr>
        <w:t>- оказывать дополнительные гарантии и льготы, установленные локальными нормативными актами образовательной организации.</w:t>
      </w:r>
    </w:p>
    <w:p w:rsidR="00F366B9" w:rsidRDefault="00864912">
      <w:pPr>
        <w:pStyle w:val="35"/>
        <w:spacing w:after="0"/>
        <w:ind w:firstLine="567"/>
        <w:jc w:val="both"/>
        <w:rPr>
          <w:sz w:val="24"/>
        </w:rPr>
      </w:pPr>
      <w:r>
        <w:rPr>
          <w:sz w:val="28"/>
        </w:rPr>
        <w:t>1.4.2. Выборный орган первичной профсоюзной организации:</w:t>
      </w:r>
    </w:p>
    <w:p w:rsidR="00F366B9" w:rsidRDefault="00864912">
      <w:pPr>
        <w:pStyle w:val="af5"/>
        <w:ind w:firstLine="567"/>
        <w:jc w:val="both"/>
        <w:rPr>
          <w:sz w:val="28"/>
        </w:rPr>
      </w:pPr>
      <w:r>
        <w:rPr>
          <w:sz w:val="28"/>
        </w:rPr>
        <w:t>- содействовать эффективной работе образовательной организации;</w:t>
      </w:r>
    </w:p>
    <w:p w:rsidR="00F366B9" w:rsidRDefault="00864912">
      <w:pPr>
        <w:pStyle w:val="af5"/>
        <w:ind w:firstLine="567"/>
        <w:jc w:val="both"/>
        <w:rPr>
          <w:sz w:val="28"/>
        </w:rPr>
      </w:pPr>
      <w:r>
        <w:rPr>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Default="00864912">
      <w:pPr>
        <w:pStyle w:val="af5"/>
        <w:ind w:firstLine="567"/>
        <w:jc w:val="both"/>
        <w:rPr>
          <w:sz w:val="28"/>
        </w:rPr>
      </w:pPr>
      <w:r>
        <w:rPr>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Default="00864912">
      <w:pPr>
        <w:pStyle w:val="af5"/>
        <w:ind w:firstLine="567"/>
        <w:jc w:val="both"/>
        <w:rPr>
          <w:sz w:val="28"/>
        </w:rPr>
      </w:pPr>
      <w:r>
        <w:rPr>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Default="00864912">
      <w:pPr>
        <w:ind w:firstLine="540"/>
        <w:jc w:val="both"/>
        <w:rPr>
          <w:sz w:val="28"/>
        </w:rPr>
      </w:pPr>
      <w:r>
        <w:rPr>
          <w:sz w:val="28"/>
        </w:rPr>
        <w:t>1.6. Работодатель обязуется обеспечивать гласность содержания и выполнения условий коллективного договора.</w:t>
      </w:r>
    </w:p>
    <w:p w:rsidR="00F366B9" w:rsidRDefault="00864912">
      <w:pPr>
        <w:pStyle w:val="af5"/>
        <w:ind w:firstLine="567"/>
        <w:jc w:val="both"/>
        <w:rPr>
          <w:sz w:val="28"/>
        </w:rPr>
      </w:pPr>
      <w:r>
        <w:rPr>
          <w:sz w:val="28"/>
        </w:rPr>
        <w:t xml:space="preserve">1.7. </w:t>
      </w:r>
      <w:proofErr w:type="gramStart"/>
      <w:r>
        <w:rPr>
          <w:sz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roofErr w:type="gramEnd"/>
    </w:p>
    <w:p w:rsidR="00F366B9" w:rsidRDefault="00864912">
      <w:pPr>
        <w:pStyle w:val="af5"/>
        <w:ind w:firstLine="567"/>
        <w:jc w:val="both"/>
        <w:rPr>
          <w:sz w:val="28"/>
        </w:rPr>
      </w:pPr>
      <w:r>
        <w:rPr>
          <w:sz w:val="28"/>
        </w:rPr>
        <w:t xml:space="preserve">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w:t>
      </w:r>
      <w:r>
        <w:rPr>
          <w:sz w:val="28"/>
        </w:rPr>
        <w:lastRenderedPageBreak/>
        <w:t>перечисляющих по согласованию денежные средства из заработной платы на счет первичной профсоюзной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1.9. </w:t>
      </w:r>
      <w:proofErr w:type="gramStart"/>
      <w:r>
        <w:rPr>
          <w:rFonts w:ascii="Times New Roman" w:hAnsi="Times New Roman"/>
          <w:sz w:val="28"/>
        </w:rPr>
        <w:t>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roofErr w:type="gramEnd"/>
    </w:p>
    <w:p w:rsidR="00F366B9" w:rsidRDefault="00864912">
      <w:pPr>
        <w:pStyle w:val="35"/>
        <w:spacing w:after="0"/>
        <w:ind w:firstLine="567"/>
        <w:jc w:val="both"/>
        <w:rPr>
          <w:sz w:val="28"/>
        </w:rPr>
      </w:pPr>
      <w:r>
        <w:rPr>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366B9" w:rsidRDefault="00864912">
      <w:pPr>
        <w:pStyle w:val="35"/>
        <w:spacing w:after="0"/>
        <w:ind w:firstLine="567"/>
        <w:jc w:val="both"/>
        <w:rPr>
          <w:sz w:val="28"/>
        </w:rPr>
      </w:pPr>
      <w:r>
        <w:rPr>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Default="00864912">
      <w:pPr>
        <w:pStyle w:val="35"/>
        <w:spacing w:after="0"/>
        <w:ind w:firstLine="567"/>
        <w:jc w:val="both"/>
        <w:rPr>
          <w:sz w:val="28"/>
        </w:rPr>
      </w:pPr>
      <w:r>
        <w:rPr>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Default="00864912">
      <w:pPr>
        <w:ind w:firstLine="709"/>
        <w:jc w:val="both"/>
        <w:rPr>
          <w:sz w:val="28"/>
        </w:rPr>
      </w:pPr>
      <w:r>
        <w:rPr>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Default="00864912">
      <w:pPr>
        <w:pStyle w:val="35"/>
        <w:spacing w:after="0"/>
        <w:ind w:firstLine="567"/>
        <w:jc w:val="both"/>
        <w:rPr>
          <w:sz w:val="28"/>
        </w:rPr>
      </w:pPr>
      <w:r>
        <w:rPr>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Default="00864912">
      <w:pPr>
        <w:ind w:firstLine="567"/>
        <w:jc w:val="both"/>
        <w:rPr>
          <w:sz w:val="28"/>
        </w:rPr>
      </w:pPr>
      <w:r>
        <w:rPr>
          <w:sz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Pr="00A246BA" w:rsidRDefault="00864912">
      <w:pPr>
        <w:pStyle w:val="af5"/>
        <w:ind w:firstLine="567"/>
        <w:jc w:val="both"/>
        <w:rPr>
          <w:color w:val="auto"/>
          <w:sz w:val="28"/>
        </w:rPr>
      </w:pPr>
      <w:r>
        <w:rPr>
          <w:sz w:val="28"/>
        </w:rPr>
        <w:t xml:space="preserve">1.15. </w:t>
      </w:r>
      <w:proofErr w:type="gramStart"/>
      <w:r w:rsidR="00A67D4C" w:rsidRPr="008B6889">
        <w:rPr>
          <w:sz w:val="28"/>
          <w:szCs w:val="28"/>
        </w:rPr>
        <w:t>Контроль за</w:t>
      </w:r>
      <w:proofErr w:type="gramEnd"/>
      <w:r w:rsidR="00A67D4C" w:rsidRPr="008B6889">
        <w:rPr>
          <w:sz w:val="28"/>
          <w:szCs w:val="28"/>
        </w:rPr>
        <w:t xml:space="preserve"> ходом выполнения коллективного договора осуществляется сторонами коллективного договора в лице их представителей, а также </w:t>
      </w:r>
      <w:r w:rsidR="00A67D4C" w:rsidRPr="00A246BA">
        <w:rPr>
          <w:color w:val="auto"/>
          <w:sz w:val="28"/>
          <w:szCs w:val="28"/>
        </w:rPr>
        <w:t xml:space="preserve">Набережно – </w:t>
      </w:r>
      <w:proofErr w:type="spellStart"/>
      <w:r w:rsidR="00A67D4C" w:rsidRPr="00A246BA">
        <w:rPr>
          <w:color w:val="auto"/>
          <w:sz w:val="28"/>
          <w:szCs w:val="28"/>
        </w:rPr>
        <w:t>Челнинской</w:t>
      </w:r>
      <w:proofErr w:type="spellEnd"/>
      <w:r w:rsidR="00A67D4C" w:rsidRPr="00A246BA">
        <w:rPr>
          <w:color w:val="auto"/>
          <w:sz w:val="28"/>
          <w:szCs w:val="28"/>
        </w:rPr>
        <w:t xml:space="preserve"> территориальной организацией Общероссийского Профсоюза образования.</w:t>
      </w:r>
    </w:p>
    <w:p w:rsidR="00F366B9" w:rsidRDefault="00864912">
      <w:pPr>
        <w:ind w:firstLine="567"/>
        <w:jc w:val="both"/>
        <w:rPr>
          <w:sz w:val="28"/>
        </w:rPr>
      </w:pPr>
      <w:r>
        <w:rPr>
          <w:sz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366B9" w:rsidRDefault="00864912">
      <w:pPr>
        <w:ind w:firstLine="567"/>
        <w:jc w:val="both"/>
        <w:rPr>
          <w:sz w:val="28"/>
        </w:rPr>
      </w:pPr>
      <w:r>
        <w:rPr>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Default="00864912">
      <w:pPr>
        <w:ind w:firstLine="540"/>
        <w:jc w:val="both"/>
        <w:rPr>
          <w:sz w:val="28"/>
        </w:rPr>
      </w:pPr>
      <w:r>
        <w:rPr>
          <w:sz w:val="28"/>
        </w:rPr>
        <w:lastRenderedPageBreak/>
        <w:t>1.18. Работодатель обязуется обеспечивать гласность содержания и выполнения условий коллективного договора.</w:t>
      </w:r>
    </w:p>
    <w:p w:rsidR="00F366B9" w:rsidRDefault="00864912">
      <w:pPr>
        <w:pStyle w:val="35"/>
        <w:spacing w:after="0"/>
        <w:ind w:firstLine="567"/>
        <w:jc w:val="both"/>
        <w:rPr>
          <w:sz w:val="28"/>
        </w:rPr>
      </w:pPr>
      <w:r>
        <w:rPr>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66B9" w:rsidRDefault="00864912">
      <w:pPr>
        <w:pStyle w:val="35"/>
        <w:spacing w:after="0"/>
        <w:ind w:firstLine="567"/>
        <w:jc w:val="both"/>
        <w:rPr>
          <w:sz w:val="28"/>
        </w:rPr>
      </w:pPr>
      <w:r>
        <w:rPr>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Default="00864912">
      <w:pPr>
        <w:pStyle w:val="35"/>
        <w:spacing w:after="0"/>
        <w:ind w:firstLine="567"/>
        <w:jc w:val="both"/>
        <w:rPr>
          <w:sz w:val="28"/>
        </w:rPr>
      </w:pPr>
      <w:r>
        <w:rPr>
          <w:sz w:val="28"/>
        </w:rPr>
        <w:t xml:space="preserve">1.21. Настоящий коллективный договор вступает в силу с момента его подписания сторонами и действует в течение трех лет. </w:t>
      </w:r>
    </w:p>
    <w:p w:rsidR="00F366B9" w:rsidRDefault="00864912">
      <w:pPr>
        <w:pStyle w:val="35"/>
        <w:spacing w:after="0"/>
        <w:ind w:firstLine="567"/>
        <w:jc w:val="both"/>
        <w:rPr>
          <w:sz w:val="28"/>
        </w:rPr>
      </w:pPr>
      <w:r>
        <w:rPr>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F366B9" w:rsidRDefault="00864912">
      <w:pPr>
        <w:pStyle w:val="35"/>
        <w:spacing w:after="0"/>
        <w:ind w:firstLine="567"/>
        <w:jc w:val="both"/>
        <w:rPr>
          <w:sz w:val="28"/>
        </w:rPr>
      </w:pPr>
      <w:r>
        <w:rPr>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Default="00F366B9">
      <w:pPr>
        <w:pStyle w:val="35"/>
        <w:spacing w:after="0"/>
        <w:jc w:val="both"/>
        <w:rPr>
          <w:sz w:val="28"/>
        </w:rPr>
      </w:pPr>
    </w:p>
    <w:p w:rsidR="00F366B9" w:rsidRDefault="00864912">
      <w:pPr>
        <w:pStyle w:val="35"/>
        <w:spacing w:after="0"/>
        <w:ind w:firstLine="567"/>
        <w:jc w:val="center"/>
        <w:rPr>
          <w:b/>
          <w:sz w:val="28"/>
        </w:rPr>
      </w:pPr>
      <w:r>
        <w:rPr>
          <w:b/>
          <w:sz w:val="28"/>
        </w:rPr>
        <w:t xml:space="preserve">II. РАЗВИТИЕ </w:t>
      </w:r>
      <w:proofErr w:type="gramStart"/>
      <w:r>
        <w:rPr>
          <w:b/>
          <w:sz w:val="28"/>
        </w:rPr>
        <w:t>СОЦИАЛЬНОГО</w:t>
      </w:r>
      <w:proofErr w:type="gramEnd"/>
      <w:r>
        <w:rPr>
          <w:b/>
          <w:sz w:val="28"/>
        </w:rPr>
        <w:t xml:space="preserve"> ПАТРНЕРСТВА И КООРДИНАЦИЯ СТОРОН </w:t>
      </w:r>
    </w:p>
    <w:p w:rsidR="00F366B9" w:rsidRDefault="00F366B9">
      <w:pPr>
        <w:pStyle w:val="a3"/>
        <w:spacing w:after="0"/>
        <w:ind w:left="0"/>
        <w:jc w:val="center"/>
        <w:rPr>
          <w:b/>
          <w:sz w:val="16"/>
          <w:u w:val="single"/>
        </w:rPr>
      </w:pPr>
    </w:p>
    <w:p w:rsidR="00F366B9" w:rsidRDefault="00864912">
      <w:pPr>
        <w:jc w:val="both"/>
        <w:rPr>
          <w:b/>
          <w:sz w:val="28"/>
        </w:rPr>
      </w:pPr>
      <w:r>
        <w:rPr>
          <w:b/>
        </w:rPr>
        <w:tab/>
      </w:r>
      <w:r>
        <w:rPr>
          <w:sz w:val="28"/>
        </w:rPr>
        <w:t xml:space="preserve">2.1. </w:t>
      </w:r>
      <w:r>
        <w:rPr>
          <w:b/>
          <w:sz w:val="28"/>
        </w:rPr>
        <w:t>Стороны договорились:</w:t>
      </w:r>
    </w:p>
    <w:p w:rsidR="00F366B9" w:rsidRDefault="00864912">
      <w:pPr>
        <w:jc w:val="both"/>
        <w:rPr>
          <w:sz w:val="28"/>
        </w:rPr>
      </w:pPr>
      <w:r>
        <w:rPr>
          <w:sz w:val="28"/>
        </w:rPr>
        <w:tab/>
        <w:t>2.1.1. Признать социальное партнерство в сфере труда основным принципом правового регулирования трудовых отношений.</w:t>
      </w:r>
    </w:p>
    <w:p w:rsidR="00F366B9" w:rsidRDefault="00864912">
      <w:pPr>
        <w:jc w:val="both"/>
        <w:rPr>
          <w:sz w:val="28"/>
        </w:rPr>
      </w:pPr>
      <w:r>
        <w:rPr>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Default="00864912">
      <w:pPr>
        <w:jc w:val="both"/>
        <w:rPr>
          <w:sz w:val="28"/>
        </w:rPr>
      </w:pPr>
      <w:r>
        <w:rPr>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Default="00864912">
      <w:pPr>
        <w:ind w:firstLine="708"/>
        <w:jc w:val="both"/>
        <w:rPr>
          <w:spacing w:val="-4"/>
          <w:sz w:val="28"/>
        </w:rPr>
      </w:pPr>
      <w:r>
        <w:rPr>
          <w:sz w:val="28"/>
        </w:rPr>
        <w:t xml:space="preserve">2.1.4. </w:t>
      </w:r>
      <w:proofErr w:type="gramStart"/>
      <w:r>
        <w:rPr>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roofErr w:type="gramEnd"/>
    </w:p>
    <w:p w:rsidR="00F366B9" w:rsidRDefault="00864912">
      <w:pPr>
        <w:ind w:firstLine="708"/>
        <w:jc w:val="both"/>
        <w:rPr>
          <w:spacing w:val="-4"/>
          <w:sz w:val="28"/>
        </w:rPr>
      </w:pPr>
      <w:r>
        <w:rPr>
          <w:spacing w:val="-4"/>
          <w:sz w:val="28"/>
        </w:rPr>
        <w:t xml:space="preserve">При определении лиц, ежегодно представляемых к награждению, </w:t>
      </w:r>
      <w:r>
        <w:rPr>
          <w:spacing w:val="-4"/>
          <w:sz w:val="28"/>
        </w:rPr>
        <w:lastRenderedPageBreak/>
        <w:t>учитывается мнение представителя первичной профсоюзной организации образовательной организации.</w:t>
      </w:r>
    </w:p>
    <w:p w:rsidR="00F366B9" w:rsidRDefault="00864912">
      <w:pPr>
        <w:pStyle w:val="aff0"/>
        <w:spacing w:after="0" w:line="240" w:lineRule="auto"/>
        <w:ind w:left="0" w:firstLine="720"/>
        <w:jc w:val="both"/>
        <w:rPr>
          <w:sz w:val="28"/>
        </w:rPr>
      </w:pPr>
      <w:r>
        <w:rPr>
          <w:sz w:val="28"/>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366B9" w:rsidRDefault="00864912">
      <w:pPr>
        <w:pStyle w:val="aff0"/>
        <w:spacing w:after="0" w:line="240" w:lineRule="auto"/>
        <w:ind w:left="0" w:firstLine="720"/>
        <w:jc w:val="both"/>
        <w:rPr>
          <w:b/>
          <w:sz w:val="28"/>
        </w:rPr>
      </w:pPr>
      <w:r>
        <w:rPr>
          <w:sz w:val="28"/>
        </w:rPr>
        <w:t xml:space="preserve">2.2. </w:t>
      </w:r>
      <w:r>
        <w:rPr>
          <w:b/>
          <w:sz w:val="28"/>
        </w:rPr>
        <w:t>Работодатель обязуется:</w:t>
      </w:r>
    </w:p>
    <w:p w:rsidR="00F366B9" w:rsidRDefault="00864912">
      <w:pPr>
        <w:pStyle w:val="aff0"/>
        <w:spacing w:after="0" w:line="240" w:lineRule="auto"/>
        <w:ind w:left="0" w:firstLine="567"/>
        <w:jc w:val="both"/>
        <w:rPr>
          <w:sz w:val="28"/>
        </w:rPr>
      </w:pPr>
      <w:r>
        <w:rPr>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Default="00864912">
      <w:pPr>
        <w:pStyle w:val="aff0"/>
        <w:spacing w:after="0" w:line="240" w:lineRule="auto"/>
        <w:ind w:left="0" w:firstLine="567"/>
        <w:jc w:val="both"/>
        <w:rPr>
          <w:sz w:val="28"/>
        </w:rPr>
      </w:pPr>
      <w:r>
        <w:rPr>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Default="00864912">
      <w:pPr>
        <w:pStyle w:val="aff0"/>
        <w:spacing w:after="0" w:line="240" w:lineRule="auto"/>
        <w:ind w:left="0" w:firstLine="567"/>
        <w:jc w:val="both"/>
        <w:rPr>
          <w:sz w:val="28"/>
        </w:rPr>
      </w:pPr>
      <w:r>
        <w:rPr>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Default="00864912">
      <w:pPr>
        <w:pStyle w:val="aff0"/>
        <w:spacing w:after="0" w:line="240" w:lineRule="auto"/>
        <w:ind w:left="0" w:firstLine="567"/>
        <w:jc w:val="both"/>
        <w:rPr>
          <w:sz w:val="28"/>
        </w:rPr>
      </w:pPr>
      <w:r>
        <w:rPr>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Default="00864912">
      <w:pPr>
        <w:pStyle w:val="aff0"/>
        <w:spacing w:after="0" w:line="240" w:lineRule="auto"/>
        <w:ind w:left="0" w:firstLine="567"/>
        <w:jc w:val="both"/>
        <w:rPr>
          <w:sz w:val="28"/>
        </w:rPr>
      </w:pPr>
      <w:r>
        <w:rPr>
          <w:sz w:val="28"/>
        </w:rPr>
        <w:t xml:space="preserve">2.2.5. </w:t>
      </w:r>
      <w:proofErr w:type="gramStart"/>
      <w:r>
        <w:rPr>
          <w:sz w:val="28"/>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8F5B50">
        <w:rPr>
          <w:color w:val="auto"/>
          <w:sz w:val="28"/>
        </w:rPr>
        <w:t xml:space="preserve">(Письмо </w:t>
      </w:r>
      <w:proofErr w:type="spellStart"/>
      <w:r w:rsidRPr="008F5B50">
        <w:rPr>
          <w:color w:val="auto"/>
          <w:sz w:val="28"/>
        </w:rPr>
        <w:t>Минпросвещения</w:t>
      </w:r>
      <w:proofErr w:type="spellEnd"/>
      <w:r w:rsidRPr="008F5B50">
        <w:rPr>
          <w:color w:val="auto"/>
          <w:sz w:val="28"/>
        </w:rPr>
        <w:t xml:space="preserve"> России, Профсоюза работников народного образования и науки РФ о</w:t>
      </w:r>
      <w:r w:rsidR="008F5B50" w:rsidRPr="008F5B50">
        <w:rPr>
          <w:color w:val="auto"/>
          <w:sz w:val="28"/>
        </w:rPr>
        <w:t>т 20.08.2019 № ИП-941/06/484) –</w:t>
      </w:r>
      <w:r w:rsidRPr="008F5B50">
        <w:rPr>
          <w:color w:val="auto"/>
          <w:sz w:val="28"/>
        </w:rPr>
        <w:t xml:space="preserve"> </w:t>
      </w:r>
      <w:r w:rsidR="008F5B50" w:rsidRPr="00A71FAB">
        <w:rPr>
          <w:color w:val="auto"/>
          <w:sz w:val="28"/>
        </w:rPr>
        <w:t>(</w:t>
      </w:r>
      <w:r w:rsidRPr="00A71FAB">
        <w:rPr>
          <w:color w:val="auto"/>
          <w:sz w:val="28"/>
        </w:rPr>
        <w:t>приложение № 1 к настоящему коллективному договору).</w:t>
      </w:r>
      <w:proofErr w:type="gramEnd"/>
    </w:p>
    <w:p w:rsidR="00F366B9" w:rsidRDefault="00864912">
      <w:pPr>
        <w:pStyle w:val="aff0"/>
        <w:spacing w:after="0" w:line="240" w:lineRule="auto"/>
        <w:ind w:left="0" w:firstLine="567"/>
        <w:jc w:val="both"/>
        <w:rPr>
          <w:sz w:val="28"/>
        </w:rPr>
      </w:pPr>
      <w:r>
        <w:rPr>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366B9" w:rsidRDefault="00864912">
      <w:pPr>
        <w:jc w:val="both"/>
        <w:rPr>
          <w:b/>
          <w:sz w:val="28"/>
        </w:rPr>
      </w:pPr>
      <w:r>
        <w:rPr>
          <w:sz w:val="28"/>
        </w:rPr>
        <w:tab/>
        <w:t xml:space="preserve">2.3. </w:t>
      </w:r>
      <w:r>
        <w:rPr>
          <w:b/>
          <w:sz w:val="28"/>
        </w:rPr>
        <w:t>Стороны договорились:</w:t>
      </w:r>
    </w:p>
    <w:p w:rsidR="00F366B9" w:rsidRDefault="00864912">
      <w:pPr>
        <w:pStyle w:val="af5"/>
        <w:ind w:firstLine="567"/>
        <w:jc w:val="both"/>
        <w:rPr>
          <w:sz w:val="28"/>
        </w:rPr>
      </w:pPr>
      <w:r>
        <w:rPr>
          <w:sz w:val="28"/>
        </w:rPr>
        <w:tab/>
        <w:t xml:space="preserve">2.3.1.Участвовать в городских и республиканских конкурсах «Лучший коллективный договор», «Лучшая организация по охране труда» и «Лучший </w:t>
      </w:r>
      <w:r>
        <w:rPr>
          <w:sz w:val="28"/>
        </w:rPr>
        <w:lastRenderedPageBreak/>
        <w:t>уполномоченный по охране труда».</w:t>
      </w:r>
    </w:p>
    <w:p w:rsidR="00F366B9" w:rsidRDefault="00864912">
      <w:pPr>
        <w:jc w:val="both"/>
        <w:rPr>
          <w:sz w:val="28"/>
        </w:rPr>
      </w:pPr>
      <w:r>
        <w:rPr>
          <w:sz w:val="28"/>
        </w:rPr>
        <w:tab/>
        <w:t>2.3.2. Стороны согласились регулярно освещать на официальном сайте образовательной организации результаты выполнения коллективного договора.</w:t>
      </w:r>
      <w:r>
        <w:rPr>
          <w:sz w:val="28"/>
        </w:rPr>
        <w:tab/>
      </w:r>
    </w:p>
    <w:p w:rsidR="00F366B9" w:rsidRDefault="00864912">
      <w:pPr>
        <w:ind w:firstLine="709"/>
        <w:jc w:val="both"/>
        <w:rPr>
          <w:sz w:val="28"/>
        </w:rPr>
      </w:pPr>
      <w:r>
        <w:rPr>
          <w:sz w:val="28"/>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«Лучший классный руководитель», «Педагог дополнительного образования» и др.</w:t>
      </w:r>
    </w:p>
    <w:p w:rsidR="00F366B9" w:rsidRDefault="00864912">
      <w:pPr>
        <w:pStyle w:val="a3"/>
        <w:spacing w:after="0"/>
        <w:ind w:left="0" w:firstLine="283"/>
        <w:jc w:val="both"/>
        <w:rPr>
          <w:sz w:val="28"/>
        </w:rPr>
      </w:pPr>
      <w:r>
        <w:rPr>
          <w:sz w:val="28"/>
        </w:rPr>
        <w:tab/>
        <w:t>2.3.4. Обеспечивать участие представителя первичной  профсоюзной организации в работе совещаний, комиссий и других мероприятиях.</w:t>
      </w:r>
    </w:p>
    <w:p w:rsidR="00F366B9" w:rsidRDefault="00864912">
      <w:pPr>
        <w:pStyle w:val="a3"/>
        <w:spacing w:after="0"/>
        <w:ind w:left="0" w:firstLine="709"/>
        <w:rPr>
          <w:sz w:val="28"/>
        </w:rPr>
      </w:pPr>
      <w:r>
        <w:rPr>
          <w:sz w:val="28"/>
        </w:rPr>
        <w:t>2.4.</w:t>
      </w:r>
      <w:r>
        <w:rPr>
          <w:b/>
          <w:sz w:val="28"/>
        </w:rPr>
        <w:t xml:space="preserve"> Выборный орган первичной профсоюзной организации:</w:t>
      </w:r>
    </w:p>
    <w:p w:rsidR="00F366B9" w:rsidRDefault="00864912">
      <w:pPr>
        <w:pStyle w:val="a3"/>
        <w:spacing w:after="0"/>
        <w:ind w:left="0" w:firstLine="283"/>
        <w:jc w:val="both"/>
        <w:rPr>
          <w:sz w:val="28"/>
        </w:rPr>
      </w:pPr>
      <w:r>
        <w:rPr>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Default="00864912">
      <w:pPr>
        <w:pStyle w:val="af5"/>
        <w:ind w:firstLine="567"/>
        <w:jc w:val="both"/>
        <w:rPr>
          <w:sz w:val="28"/>
        </w:rPr>
      </w:pPr>
      <w:r>
        <w:rPr>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Default="00864912">
      <w:pPr>
        <w:pStyle w:val="af5"/>
        <w:ind w:firstLine="567"/>
        <w:jc w:val="both"/>
        <w:rPr>
          <w:sz w:val="28"/>
        </w:rPr>
      </w:pPr>
      <w:r>
        <w:rPr>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Default="00864912">
      <w:pPr>
        <w:pStyle w:val="af5"/>
        <w:ind w:firstLine="567"/>
        <w:jc w:val="both"/>
        <w:rPr>
          <w:sz w:val="28"/>
        </w:rPr>
      </w:pPr>
      <w:r>
        <w:rPr>
          <w:sz w:val="28"/>
        </w:rPr>
        <w:t>2.4.4. Содействует предотвращению в организации коллективных трудовых споров.</w:t>
      </w:r>
    </w:p>
    <w:p w:rsidR="00F366B9" w:rsidRDefault="00864912">
      <w:pPr>
        <w:pStyle w:val="af5"/>
        <w:ind w:firstLine="567"/>
        <w:jc w:val="both"/>
        <w:rPr>
          <w:sz w:val="28"/>
        </w:rPr>
      </w:pPr>
      <w:r>
        <w:rPr>
          <w:sz w:val="28"/>
        </w:rPr>
        <w:t xml:space="preserve">2.4.5. Обращается в  вышестоящие органы профсоюза </w:t>
      </w:r>
      <w:r w:rsidRPr="00A71FAB">
        <w:rPr>
          <w:color w:val="auto"/>
          <w:sz w:val="28"/>
        </w:rPr>
        <w:t>и  Набережно-</w:t>
      </w:r>
      <w:proofErr w:type="spellStart"/>
      <w:r w:rsidRPr="00A71FAB">
        <w:rPr>
          <w:color w:val="auto"/>
          <w:sz w:val="28"/>
        </w:rPr>
        <w:t>Челнинскую</w:t>
      </w:r>
      <w:proofErr w:type="spellEnd"/>
      <w:r w:rsidRPr="00A71FAB">
        <w:rPr>
          <w:color w:val="auto"/>
          <w:sz w:val="28"/>
        </w:rPr>
        <w:t xml:space="preserve"> </w:t>
      </w:r>
      <w:r w:rsidR="00E24FE9" w:rsidRPr="00A71FAB">
        <w:rPr>
          <w:color w:val="auto"/>
          <w:sz w:val="28"/>
        </w:rPr>
        <w:t>территориальную организацию Общероссийского Профсоюза</w:t>
      </w:r>
      <w:r w:rsidRPr="00A71FAB">
        <w:rPr>
          <w:color w:val="auto"/>
          <w:sz w:val="28"/>
        </w:rPr>
        <w:t xml:space="preserve"> образования </w:t>
      </w:r>
      <w:r>
        <w:rPr>
          <w:sz w:val="28"/>
        </w:rPr>
        <w:t xml:space="preserve">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Default="00864912">
      <w:pPr>
        <w:pStyle w:val="af5"/>
        <w:ind w:firstLine="567"/>
        <w:jc w:val="both"/>
        <w:rPr>
          <w:sz w:val="28"/>
        </w:rPr>
      </w:pPr>
      <w:r>
        <w:rPr>
          <w:sz w:val="28"/>
        </w:rPr>
        <w:t xml:space="preserve">2.4.6. Предоставляет работодателю информацию и разъяснения по вопросам, находящимся в компетенции профсоюзного комитета. </w:t>
      </w:r>
    </w:p>
    <w:p w:rsidR="00F366B9" w:rsidRDefault="00F366B9">
      <w:pPr>
        <w:pStyle w:val="af5"/>
        <w:ind w:firstLine="567"/>
        <w:jc w:val="both"/>
        <w:rPr>
          <w:sz w:val="28"/>
        </w:rPr>
      </w:pPr>
    </w:p>
    <w:p w:rsidR="00F366B9" w:rsidRDefault="00864912">
      <w:pPr>
        <w:pStyle w:val="35"/>
        <w:spacing w:after="0"/>
        <w:ind w:firstLine="709"/>
        <w:jc w:val="center"/>
        <w:outlineLvl w:val="0"/>
        <w:rPr>
          <w:b/>
          <w:sz w:val="28"/>
        </w:rPr>
      </w:pPr>
      <w:r>
        <w:rPr>
          <w:b/>
          <w:sz w:val="28"/>
        </w:rPr>
        <w:t>III. ГАРАНТИИ ПРИ ЗАКЛЮЧЕНИИ И РАСТОРЖЕНИИ ТРУДОВОГО ДОГОВОРА</w:t>
      </w:r>
    </w:p>
    <w:p w:rsidR="00F366B9" w:rsidRDefault="00F366B9">
      <w:pPr>
        <w:pStyle w:val="35"/>
        <w:spacing w:after="0"/>
        <w:ind w:firstLine="709"/>
        <w:jc w:val="center"/>
        <w:outlineLvl w:val="0"/>
        <w:rPr>
          <w:b/>
          <w:caps/>
          <w:sz w:val="28"/>
        </w:rPr>
      </w:pPr>
    </w:p>
    <w:p w:rsidR="00F366B9" w:rsidRDefault="00864912">
      <w:pPr>
        <w:pStyle w:val="35"/>
        <w:spacing w:after="0"/>
        <w:jc w:val="both"/>
        <w:outlineLvl w:val="0"/>
        <w:rPr>
          <w:b/>
          <w:caps/>
          <w:sz w:val="28"/>
        </w:rPr>
      </w:pPr>
      <w:r>
        <w:rPr>
          <w:b/>
          <w:caps/>
          <w:sz w:val="28"/>
        </w:rPr>
        <w:tab/>
      </w:r>
      <w:r>
        <w:rPr>
          <w:sz w:val="28"/>
        </w:rPr>
        <w:t xml:space="preserve">3.1. </w:t>
      </w:r>
      <w:r>
        <w:rPr>
          <w:b/>
          <w:sz w:val="28"/>
        </w:rPr>
        <w:t>Стороны подтверждают, что:</w:t>
      </w:r>
    </w:p>
    <w:p w:rsidR="00F366B9" w:rsidRDefault="00864912">
      <w:pPr>
        <w:pStyle w:val="a3"/>
        <w:spacing w:after="0"/>
        <w:ind w:left="0"/>
        <w:jc w:val="both"/>
        <w:rPr>
          <w:sz w:val="28"/>
        </w:rPr>
      </w:pPr>
      <w:r>
        <w:rPr>
          <w:sz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F366B9" w:rsidRDefault="00864912">
      <w:pPr>
        <w:pStyle w:val="a3"/>
        <w:spacing w:after="0"/>
        <w:ind w:left="0" w:firstLine="283"/>
        <w:jc w:val="both"/>
        <w:rPr>
          <w:sz w:val="28"/>
        </w:rPr>
      </w:pPr>
      <w:r>
        <w:rPr>
          <w:sz w:val="28"/>
        </w:rPr>
        <w:tab/>
        <w:t xml:space="preserve">3.1.2. Трудовой договор (дополнительное соглашение к трудовому договору) заключается в письменной форме, составляется в двух </w:t>
      </w:r>
      <w:r>
        <w:rPr>
          <w:sz w:val="28"/>
        </w:rPr>
        <w:lastRenderedPageBreak/>
        <w:t>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6B9" w:rsidRDefault="00864912">
      <w:pPr>
        <w:pStyle w:val="a3"/>
        <w:spacing w:after="0"/>
        <w:ind w:left="0" w:firstLine="283"/>
        <w:jc w:val="both"/>
        <w:rPr>
          <w:sz w:val="28"/>
        </w:rPr>
      </w:pPr>
      <w:r>
        <w:rPr>
          <w:sz w:val="28"/>
        </w:rPr>
        <w:tab/>
        <w:t xml:space="preserve">Трудовой договор, не оформленный в письменной форме, считается заключенным, если работник приступил к работе с </w:t>
      </w:r>
      <w:proofErr w:type="gramStart"/>
      <w:r>
        <w:rPr>
          <w:sz w:val="28"/>
        </w:rPr>
        <w:t>ведома</w:t>
      </w:r>
      <w:proofErr w:type="gramEnd"/>
      <w:r>
        <w:rPr>
          <w:sz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366B9" w:rsidRDefault="00E24FE9">
      <w:pPr>
        <w:pStyle w:val="a3"/>
        <w:spacing w:after="0"/>
        <w:ind w:left="0" w:firstLine="709"/>
        <w:jc w:val="both"/>
        <w:rPr>
          <w:sz w:val="28"/>
        </w:rPr>
      </w:pPr>
      <w:r>
        <w:rPr>
          <w:sz w:val="28"/>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F366B9" w:rsidRDefault="00864912">
      <w:pPr>
        <w:pStyle w:val="a3"/>
        <w:spacing w:after="0"/>
        <w:ind w:left="0" w:firstLine="709"/>
        <w:jc w:val="both"/>
        <w:rPr>
          <w:sz w:val="28"/>
        </w:rPr>
      </w:pPr>
      <w:r>
        <w:rPr>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Default="00864912">
      <w:pPr>
        <w:pStyle w:val="a3"/>
        <w:spacing w:after="0"/>
        <w:ind w:left="0" w:firstLine="709"/>
        <w:jc w:val="both"/>
        <w:rPr>
          <w:sz w:val="28"/>
        </w:rPr>
      </w:pPr>
      <w:r>
        <w:rPr>
          <w:sz w:val="28"/>
        </w:rPr>
        <w:t>В соответствии со ст.57  ТК РФ трудовой договор содержит полную информацию о сторонах трудового договора.</w:t>
      </w:r>
    </w:p>
    <w:p w:rsidR="00F366B9" w:rsidRDefault="00864912">
      <w:pPr>
        <w:pStyle w:val="a3"/>
        <w:spacing w:after="0"/>
        <w:ind w:left="0" w:firstLine="709"/>
        <w:jc w:val="both"/>
        <w:rPr>
          <w:sz w:val="28"/>
        </w:rPr>
      </w:pPr>
      <w:r>
        <w:rPr>
          <w:sz w:val="28"/>
        </w:rPr>
        <w:t>Обязательными для включения в трудовой договор (дополнительное соглашение к трудовому договору) являются следующие условия:</w:t>
      </w:r>
    </w:p>
    <w:p w:rsidR="00F366B9" w:rsidRDefault="00864912">
      <w:pPr>
        <w:pStyle w:val="a3"/>
        <w:spacing w:after="0"/>
        <w:ind w:left="0" w:firstLine="709"/>
        <w:jc w:val="both"/>
        <w:rPr>
          <w:sz w:val="28"/>
        </w:rPr>
      </w:pPr>
      <w:r>
        <w:rPr>
          <w:sz w:val="28"/>
        </w:rPr>
        <w:t>- место работы (указывается конкретный адрес работодателя);</w:t>
      </w:r>
    </w:p>
    <w:p w:rsidR="00F366B9" w:rsidRDefault="00864912">
      <w:pPr>
        <w:pStyle w:val="a3"/>
        <w:spacing w:after="0"/>
        <w:ind w:left="0" w:firstLine="709"/>
        <w:jc w:val="both"/>
        <w:rPr>
          <w:sz w:val="28"/>
        </w:rPr>
      </w:pPr>
      <w:r>
        <w:rPr>
          <w:sz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Pr>
          <w:sz w:val="28"/>
        </w:rPr>
        <w:t>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F366B9" w:rsidRDefault="00864912">
      <w:pPr>
        <w:pStyle w:val="a3"/>
        <w:spacing w:after="0"/>
        <w:ind w:left="0" w:firstLine="709"/>
        <w:jc w:val="both"/>
        <w:rPr>
          <w:sz w:val="28"/>
        </w:rPr>
      </w:pPr>
      <w:r>
        <w:rPr>
          <w:sz w:val="28"/>
        </w:rPr>
        <w:t xml:space="preserve">- дата начала работы, </w:t>
      </w:r>
      <w:r w:rsidR="004C2E3F">
        <w:rPr>
          <w:sz w:val="28"/>
        </w:rPr>
        <w:t>и</w:t>
      </w:r>
      <w:r>
        <w:rPr>
          <w:sz w:val="28"/>
        </w:rPr>
        <w:t xml:space="preserve"> в случае, когда заключается срочный трудовой договор, </w:t>
      </w:r>
    </w:p>
    <w:p w:rsidR="00F366B9" w:rsidRDefault="00864912">
      <w:pPr>
        <w:pStyle w:val="a3"/>
        <w:spacing w:after="0"/>
        <w:ind w:left="0" w:firstLine="709"/>
        <w:jc w:val="both"/>
        <w:rPr>
          <w:sz w:val="28"/>
        </w:rPr>
      </w:pPr>
      <w:r>
        <w:rPr>
          <w:sz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366B9" w:rsidRDefault="00864912">
      <w:pPr>
        <w:pStyle w:val="a3"/>
        <w:spacing w:after="0"/>
        <w:ind w:left="0" w:firstLine="709"/>
        <w:jc w:val="both"/>
        <w:rPr>
          <w:sz w:val="28"/>
        </w:rPr>
      </w:pPr>
      <w:r>
        <w:rPr>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366B9" w:rsidRDefault="00864912">
      <w:pPr>
        <w:pStyle w:val="a3"/>
        <w:spacing w:after="0"/>
        <w:ind w:left="0" w:firstLine="709"/>
        <w:jc w:val="both"/>
        <w:rPr>
          <w:sz w:val="28"/>
        </w:rPr>
      </w:pPr>
      <w:r>
        <w:rPr>
          <w:sz w:val="28"/>
        </w:rPr>
        <w:t xml:space="preserve">- режим рабочего времени и времени отдыха (если для данного </w:t>
      </w:r>
      <w:r>
        <w:rPr>
          <w:sz w:val="28"/>
        </w:rPr>
        <w:lastRenderedPageBreak/>
        <w:t>работника он отличается от общих правил, действующих у данного работодателя);</w:t>
      </w:r>
    </w:p>
    <w:p w:rsidR="00F366B9" w:rsidRDefault="00864912">
      <w:pPr>
        <w:pStyle w:val="a3"/>
        <w:spacing w:after="0"/>
        <w:ind w:left="0" w:firstLine="709"/>
        <w:jc w:val="both"/>
        <w:rPr>
          <w:sz w:val="28"/>
        </w:rPr>
      </w:pPr>
      <w:r>
        <w:rPr>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Default="00864912">
      <w:pPr>
        <w:pStyle w:val="a3"/>
        <w:spacing w:after="0"/>
        <w:ind w:left="0" w:firstLine="709"/>
        <w:jc w:val="both"/>
        <w:rPr>
          <w:sz w:val="28"/>
        </w:rPr>
      </w:pPr>
      <w:r>
        <w:rPr>
          <w:sz w:val="28"/>
        </w:rPr>
        <w:t>- условия, определяющие в необходимых случаях характер работы (подвижной, разъездной, в пути, другой характер работы);</w:t>
      </w:r>
    </w:p>
    <w:p w:rsidR="00F366B9" w:rsidRDefault="00864912">
      <w:pPr>
        <w:pStyle w:val="a3"/>
        <w:spacing w:after="0"/>
        <w:ind w:left="0" w:firstLine="709"/>
        <w:jc w:val="both"/>
        <w:rPr>
          <w:sz w:val="28"/>
        </w:rPr>
      </w:pPr>
      <w:r>
        <w:rPr>
          <w:sz w:val="28"/>
        </w:rPr>
        <w:t>- условия труда на рабочем месте;</w:t>
      </w:r>
    </w:p>
    <w:p w:rsidR="00F366B9" w:rsidRDefault="00864912">
      <w:pPr>
        <w:pStyle w:val="a3"/>
        <w:spacing w:after="0"/>
        <w:ind w:left="0" w:firstLine="709"/>
        <w:jc w:val="both"/>
        <w:rPr>
          <w:sz w:val="28"/>
        </w:rPr>
      </w:pPr>
      <w:r>
        <w:rPr>
          <w:sz w:val="28"/>
        </w:rPr>
        <w:t>- условия об обязательном социальном страховании работника в соответствии с ТК РФ и иными федеральными законами;</w:t>
      </w:r>
    </w:p>
    <w:p w:rsidR="00F366B9" w:rsidRDefault="00864912">
      <w:pPr>
        <w:pStyle w:val="a3"/>
        <w:spacing w:after="0"/>
        <w:ind w:left="0" w:firstLine="709"/>
        <w:jc w:val="both"/>
        <w:rPr>
          <w:sz w:val="28"/>
        </w:rPr>
      </w:pPr>
      <w:r>
        <w:rPr>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Default="00864912">
      <w:pPr>
        <w:pStyle w:val="a3"/>
        <w:spacing w:after="0"/>
        <w:ind w:left="0" w:firstLine="709"/>
        <w:jc w:val="both"/>
        <w:rPr>
          <w:sz w:val="28"/>
        </w:rPr>
      </w:pPr>
      <w:proofErr w:type="gramStart"/>
      <w:r>
        <w:rPr>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F366B9" w:rsidRDefault="00864912">
      <w:pPr>
        <w:pStyle w:val="a3"/>
        <w:spacing w:after="0"/>
        <w:ind w:left="0" w:firstLine="709"/>
        <w:jc w:val="both"/>
        <w:rPr>
          <w:sz w:val="28"/>
        </w:rPr>
      </w:pPr>
      <w:r>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Default="00864912">
      <w:pPr>
        <w:pStyle w:val="a3"/>
        <w:spacing w:after="0"/>
        <w:ind w:left="0" w:firstLine="709"/>
        <w:jc w:val="both"/>
        <w:rPr>
          <w:sz w:val="28"/>
        </w:rPr>
      </w:pPr>
      <w:r>
        <w:rPr>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Default="00864912">
      <w:pPr>
        <w:pStyle w:val="a3"/>
        <w:spacing w:after="0"/>
        <w:ind w:left="0" w:firstLine="709"/>
        <w:jc w:val="both"/>
        <w:rPr>
          <w:sz w:val="28"/>
        </w:rPr>
      </w:pPr>
      <w:r>
        <w:rPr>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Default="00864912">
      <w:pPr>
        <w:pStyle w:val="a3"/>
        <w:spacing w:after="0"/>
        <w:ind w:left="0" w:firstLine="709"/>
        <w:jc w:val="both"/>
        <w:rPr>
          <w:sz w:val="28"/>
        </w:rPr>
      </w:pPr>
      <w:r>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Default="00864912">
      <w:pPr>
        <w:pStyle w:val="aff0"/>
        <w:spacing w:after="0" w:line="240" w:lineRule="auto"/>
        <w:ind w:left="0" w:firstLine="720"/>
        <w:jc w:val="both"/>
        <w:rPr>
          <w:sz w:val="28"/>
        </w:rPr>
      </w:pPr>
      <w:r>
        <w:rPr>
          <w:sz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366B9" w:rsidRDefault="00864912">
      <w:pPr>
        <w:pStyle w:val="aff0"/>
        <w:spacing w:after="0" w:line="240" w:lineRule="auto"/>
        <w:ind w:left="0" w:firstLine="720"/>
        <w:jc w:val="both"/>
        <w:rPr>
          <w:sz w:val="28"/>
        </w:rPr>
      </w:pPr>
      <w:r>
        <w:rPr>
          <w:sz w:val="28"/>
        </w:rPr>
        <w:t xml:space="preserve">3.1.5. Право на занятие педагогической деятельностью имеют лица, </w:t>
      </w:r>
      <w:r>
        <w:rPr>
          <w:sz w:val="28"/>
        </w:rPr>
        <w:lastRenderedPageBreak/>
        <w:t xml:space="preserve">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0" w:name="sub_108554"/>
    </w:p>
    <w:p w:rsidR="00E24FE9" w:rsidRPr="00A71FAB" w:rsidRDefault="00E24FE9">
      <w:pPr>
        <w:pStyle w:val="aff0"/>
        <w:spacing w:after="0" w:line="240" w:lineRule="auto"/>
        <w:ind w:left="0" w:firstLine="720"/>
        <w:jc w:val="both"/>
        <w:rPr>
          <w:color w:val="auto"/>
          <w:sz w:val="28"/>
          <w:szCs w:val="28"/>
        </w:rPr>
      </w:pPr>
      <w:proofErr w:type="gramStart"/>
      <w:r w:rsidRPr="00A71FAB">
        <w:rPr>
          <w:color w:val="auto"/>
          <w:sz w:val="28"/>
          <w:szCs w:val="28"/>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roofErr w:type="gramEnd"/>
    </w:p>
    <w:p w:rsidR="00F366B9" w:rsidRPr="00A71FAB" w:rsidRDefault="00864912">
      <w:pPr>
        <w:pStyle w:val="aff0"/>
        <w:spacing w:after="0" w:line="240" w:lineRule="auto"/>
        <w:ind w:left="0" w:firstLine="720"/>
        <w:jc w:val="both"/>
        <w:rPr>
          <w:color w:val="auto"/>
          <w:sz w:val="28"/>
        </w:rPr>
      </w:pPr>
      <w:r w:rsidRPr="00A71FAB">
        <w:rPr>
          <w:color w:val="auto"/>
          <w:sz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Default="00864912">
      <w:pPr>
        <w:ind w:firstLine="708"/>
        <w:jc w:val="both"/>
        <w:rPr>
          <w:sz w:val="28"/>
        </w:rPr>
      </w:pPr>
      <w:r>
        <w:rPr>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0"/>
    </w:p>
    <w:p w:rsidR="00F366B9" w:rsidRDefault="00864912">
      <w:pPr>
        <w:ind w:firstLine="708"/>
        <w:jc w:val="both"/>
        <w:rPr>
          <w:sz w:val="28"/>
        </w:rPr>
      </w:pPr>
      <w:r w:rsidRPr="00E24FE9">
        <w:rPr>
          <w:sz w:val="28"/>
        </w:rPr>
        <w:t>3.1.7. При приеме на работу, при заключении трудового договора с работником работода</w:t>
      </w:r>
      <w:r w:rsidR="00CC3895" w:rsidRPr="00E24FE9">
        <w:rPr>
          <w:sz w:val="28"/>
        </w:rPr>
        <w:t xml:space="preserve">тель обязан ознакомить его под </w:t>
      </w:r>
      <w:r w:rsidR="00E24FE9" w:rsidRPr="00E24FE9">
        <w:rPr>
          <w:sz w:val="28"/>
          <w:lang w:val="tt-RU"/>
        </w:rPr>
        <w:t>роспись</w:t>
      </w:r>
      <w:r w:rsidRPr="00E24FE9">
        <w:rPr>
          <w:sz w:val="28"/>
        </w:rPr>
        <w:t xml:space="preserve"> с уставом образовательной организации, коллективным договором, Правилами внутреннего трудового распорядка</w:t>
      </w:r>
      <w:r w:rsidR="006C0877" w:rsidRPr="00E24FE9">
        <w:rPr>
          <w:sz w:val="28"/>
        </w:rPr>
        <w:t xml:space="preserve"> </w:t>
      </w:r>
      <w:r w:rsidR="00CC3895" w:rsidRPr="00E24FE9">
        <w:rPr>
          <w:sz w:val="28"/>
          <w:lang w:val="tt-RU"/>
        </w:rPr>
        <w:t xml:space="preserve"> </w:t>
      </w:r>
      <w:r w:rsidRPr="00E24FE9">
        <w:rPr>
          <w:sz w:val="28"/>
        </w:rPr>
        <w:t>и иными локальными нормативными актами, непосредственно связанными с трудовой деятельностью работника.</w:t>
      </w:r>
    </w:p>
    <w:p w:rsidR="00F366B9" w:rsidRDefault="00864912">
      <w:pPr>
        <w:jc w:val="both"/>
        <w:rPr>
          <w:sz w:val="28"/>
        </w:rPr>
      </w:pPr>
      <w:r>
        <w:rPr>
          <w:sz w:val="28"/>
        </w:rPr>
        <w:tab/>
      </w:r>
      <w:proofErr w:type="gramStart"/>
      <w:r>
        <w:rPr>
          <w:sz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F366B9" w:rsidRDefault="00864912">
      <w:pPr>
        <w:pStyle w:val="a3"/>
        <w:spacing w:after="0"/>
        <w:ind w:left="0" w:firstLine="283"/>
        <w:jc w:val="both"/>
        <w:rPr>
          <w:sz w:val="28"/>
        </w:rPr>
      </w:pPr>
      <w:r>
        <w:rPr>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Default="00864912">
      <w:pPr>
        <w:pStyle w:val="a3"/>
        <w:spacing w:after="0"/>
        <w:ind w:left="0" w:firstLine="283"/>
        <w:jc w:val="both"/>
        <w:rPr>
          <w:sz w:val="28"/>
        </w:rPr>
      </w:pPr>
      <w:r>
        <w:rPr>
          <w:sz w:val="28"/>
        </w:rPr>
        <w:tab/>
        <w:t>3.1.9. Дополнительные основания прекращения трудового договора с педагогическим работником:</w:t>
      </w:r>
      <w:bookmarkStart w:id="1" w:name="sub_33601"/>
      <w:bookmarkEnd w:id="1"/>
    </w:p>
    <w:p w:rsidR="00F366B9" w:rsidRDefault="00864912">
      <w:pPr>
        <w:ind w:firstLine="283"/>
        <w:jc w:val="both"/>
        <w:rPr>
          <w:sz w:val="28"/>
        </w:rPr>
      </w:pPr>
      <w:r>
        <w:rPr>
          <w:sz w:val="28"/>
        </w:rPr>
        <w:t>1) повторное в течение одного года грубое нарушение устава образовательной организации;</w:t>
      </w:r>
    </w:p>
    <w:p w:rsidR="00F366B9" w:rsidRDefault="00864912">
      <w:pPr>
        <w:ind w:firstLine="283"/>
        <w:jc w:val="both"/>
        <w:rPr>
          <w:sz w:val="28"/>
        </w:rPr>
      </w:pPr>
      <w:bookmarkStart w:id="2" w:name="sub_3362"/>
      <w:r>
        <w:rPr>
          <w:sz w:val="28"/>
        </w:rPr>
        <w:t xml:space="preserve">2) применение, в том числе однократное, методов воспитания, связанных с физическим и (или) психическим насилием над личностью обучающегося, </w:t>
      </w:r>
      <w:r>
        <w:rPr>
          <w:sz w:val="28"/>
        </w:rPr>
        <w:lastRenderedPageBreak/>
        <w:t>воспитанника.</w:t>
      </w:r>
      <w:bookmarkEnd w:id="2"/>
    </w:p>
    <w:p w:rsidR="00F366B9" w:rsidRDefault="00864912">
      <w:pPr>
        <w:pStyle w:val="a3"/>
        <w:spacing w:after="0"/>
        <w:ind w:left="0" w:firstLine="709"/>
        <w:jc w:val="both"/>
        <w:rPr>
          <w:sz w:val="28"/>
        </w:rPr>
      </w:pPr>
      <w:r>
        <w:rPr>
          <w:sz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Default="00864912">
      <w:pPr>
        <w:pStyle w:val="a3"/>
        <w:spacing w:after="0"/>
        <w:ind w:left="0" w:firstLine="709"/>
        <w:jc w:val="both"/>
        <w:rPr>
          <w:sz w:val="28"/>
        </w:rPr>
      </w:pPr>
      <w:r>
        <w:rPr>
          <w:sz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Default="00864912">
      <w:pPr>
        <w:pStyle w:val="a3"/>
        <w:spacing w:after="0"/>
        <w:ind w:left="0" w:firstLine="709"/>
        <w:jc w:val="both"/>
        <w:rPr>
          <w:sz w:val="28"/>
        </w:rPr>
      </w:pPr>
      <w:r>
        <w:rPr>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Default="00864912">
      <w:pPr>
        <w:pStyle w:val="aff0"/>
        <w:spacing w:after="0" w:line="240" w:lineRule="auto"/>
        <w:ind w:left="0" w:firstLine="709"/>
        <w:jc w:val="both"/>
        <w:rPr>
          <w:sz w:val="28"/>
        </w:rPr>
      </w:pPr>
      <w:r>
        <w:rPr>
          <w:sz w:val="28"/>
        </w:rPr>
        <w:t>3.1.11. Запрещается требовать от работника выполнения работы, не обусловленной трудовым договором.</w:t>
      </w:r>
    </w:p>
    <w:p w:rsidR="00F366B9" w:rsidRDefault="00864912">
      <w:pPr>
        <w:pStyle w:val="aff0"/>
        <w:spacing w:after="0" w:line="240" w:lineRule="auto"/>
        <w:ind w:left="0" w:firstLine="709"/>
        <w:jc w:val="both"/>
        <w:rPr>
          <w:sz w:val="28"/>
        </w:rPr>
      </w:pPr>
      <w:r>
        <w:rPr>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Default="00864912">
      <w:pPr>
        <w:pStyle w:val="aff0"/>
        <w:spacing w:after="0" w:line="240" w:lineRule="auto"/>
        <w:ind w:left="0" w:firstLine="720"/>
        <w:jc w:val="both"/>
        <w:rPr>
          <w:sz w:val="28"/>
        </w:rPr>
      </w:pPr>
      <w:r>
        <w:rPr>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Default="00864912">
      <w:pPr>
        <w:pStyle w:val="aff0"/>
        <w:spacing w:after="0" w:line="240" w:lineRule="auto"/>
        <w:ind w:left="0" w:firstLine="720"/>
        <w:jc w:val="both"/>
        <w:rPr>
          <w:sz w:val="28"/>
        </w:rPr>
      </w:pPr>
      <w:r>
        <w:rPr>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Default="00864912">
      <w:pPr>
        <w:pStyle w:val="a3"/>
        <w:spacing w:after="0"/>
        <w:ind w:left="0" w:firstLine="709"/>
        <w:jc w:val="both"/>
        <w:rPr>
          <w:sz w:val="28"/>
        </w:rPr>
      </w:pPr>
      <w:r>
        <w:rPr>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Default="00864912">
      <w:pPr>
        <w:pStyle w:val="aff0"/>
        <w:spacing w:after="0" w:line="240" w:lineRule="auto"/>
        <w:ind w:left="0" w:firstLine="720"/>
        <w:jc w:val="both"/>
        <w:rPr>
          <w:sz w:val="28"/>
        </w:rPr>
      </w:pPr>
      <w:r>
        <w:rPr>
          <w:sz w:val="28"/>
        </w:rPr>
        <w:t xml:space="preserve">3.3. </w:t>
      </w:r>
      <w:proofErr w:type="gramStart"/>
      <w:r>
        <w:rPr>
          <w:sz w:val="28"/>
        </w:rPr>
        <w:t>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Pr>
          <w:sz w:val="28"/>
        </w:rPr>
        <w:t xml:space="preserve"> ТК РФ.</w:t>
      </w:r>
    </w:p>
    <w:p w:rsidR="00F366B9" w:rsidRDefault="00864912">
      <w:pPr>
        <w:ind w:firstLine="708"/>
        <w:jc w:val="both"/>
        <w:rPr>
          <w:sz w:val="28"/>
        </w:rPr>
      </w:pPr>
      <w:r>
        <w:rPr>
          <w:sz w:val="28"/>
        </w:rPr>
        <w:lastRenderedPageBreak/>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366B9" w:rsidRPr="00A71FAB" w:rsidRDefault="00864912">
      <w:pPr>
        <w:pStyle w:val="a3"/>
        <w:spacing w:after="0"/>
        <w:ind w:left="0" w:firstLine="709"/>
        <w:jc w:val="both"/>
        <w:rPr>
          <w:color w:val="auto"/>
          <w:sz w:val="28"/>
        </w:rPr>
      </w:pPr>
      <w:r>
        <w:rPr>
          <w:sz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w:t>
      </w:r>
      <w:r w:rsidR="008F5B50">
        <w:rPr>
          <w:sz w:val="28"/>
        </w:rPr>
        <w:t xml:space="preserve">правовыми актами </w:t>
      </w:r>
      <w:r w:rsidR="008F5B50" w:rsidRPr="00A71FAB">
        <w:rPr>
          <w:color w:val="auto"/>
          <w:sz w:val="28"/>
        </w:rPr>
        <w:t>(приложение № 2</w:t>
      </w:r>
      <w:r w:rsidRPr="00A71FAB">
        <w:rPr>
          <w:color w:val="auto"/>
          <w:sz w:val="28"/>
        </w:rPr>
        <w:t xml:space="preserve"> к настоящему коллективному договору).</w:t>
      </w:r>
    </w:p>
    <w:p w:rsidR="00F366B9" w:rsidRDefault="00864912">
      <w:pPr>
        <w:pStyle w:val="aff0"/>
        <w:spacing w:after="0" w:line="240" w:lineRule="auto"/>
        <w:ind w:left="0" w:firstLine="720"/>
        <w:jc w:val="both"/>
        <w:rPr>
          <w:sz w:val="28"/>
        </w:rPr>
      </w:pPr>
      <w:r>
        <w:rPr>
          <w:sz w:val="28"/>
        </w:rPr>
        <w:t xml:space="preserve">3.6. </w:t>
      </w:r>
      <w:proofErr w:type="gramStart"/>
      <w:r>
        <w:rPr>
          <w:sz w:val="28"/>
        </w:rPr>
        <w:t xml:space="preserve">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8F5B50" w:rsidRPr="00A71FAB" w:rsidRDefault="008F5B50" w:rsidP="008F5B50">
      <w:pPr>
        <w:ind w:firstLine="567"/>
        <w:jc w:val="both"/>
        <w:rPr>
          <w:color w:val="auto"/>
          <w:sz w:val="28"/>
        </w:rPr>
      </w:pPr>
      <w:r w:rsidRPr="00A71FAB">
        <w:rPr>
          <w:color w:val="auto"/>
          <w:sz w:val="28"/>
        </w:rPr>
        <w:t>Педагогическим</w:t>
      </w:r>
      <w:r w:rsidRPr="00A71FAB">
        <w:rPr>
          <w:color w:val="auto"/>
          <w:sz w:val="28"/>
        </w:rPr>
        <w:tab/>
        <w:t>работникам,</w:t>
      </w:r>
      <w:r w:rsidRPr="00A71FAB">
        <w:rPr>
          <w:color w:val="auto"/>
          <w:sz w:val="28"/>
        </w:rPr>
        <w:tab/>
        <w:t>участвующим</w:t>
      </w:r>
      <w:r w:rsidRPr="00A71FAB">
        <w:rPr>
          <w:color w:val="auto"/>
          <w:sz w:val="28"/>
        </w:rPr>
        <w:tab/>
        <w:t xml:space="preserve">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w:t>
      </w:r>
      <w:proofErr w:type="gramStart"/>
      <w:r w:rsidRPr="00A71FAB">
        <w:rPr>
          <w:color w:val="auto"/>
          <w:sz w:val="28"/>
        </w:rPr>
        <w:t>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roofErr w:type="gramEnd"/>
    </w:p>
    <w:p w:rsidR="00F366B9" w:rsidRDefault="00864912" w:rsidP="008F5B50">
      <w:pPr>
        <w:ind w:firstLine="567"/>
        <w:jc w:val="both"/>
        <w:rPr>
          <w:sz w:val="28"/>
        </w:rPr>
      </w:pPr>
      <w:r>
        <w:rPr>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366B9" w:rsidRDefault="00864912">
      <w:pPr>
        <w:widowControl/>
        <w:ind w:firstLine="567"/>
        <w:jc w:val="both"/>
        <w:rPr>
          <w:sz w:val="28"/>
        </w:rPr>
      </w:pPr>
      <w:r>
        <w:rPr>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Default="00864912">
      <w:pPr>
        <w:widowControl/>
        <w:ind w:firstLine="567"/>
        <w:jc w:val="both"/>
        <w:rPr>
          <w:sz w:val="28"/>
        </w:rPr>
      </w:pPr>
      <w:r>
        <w:rPr>
          <w:sz w:val="28"/>
        </w:rPr>
        <w:t xml:space="preserve">- переезд работника на новое место жительства; </w:t>
      </w:r>
    </w:p>
    <w:p w:rsidR="00F366B9" w:rsidRDefault="00864912">
      <w:pPr>
        <w:widowControl/>
        <w:ind w:firstLine="567"/>
        <w:jc w:val="both"/>
        <w:rPr>
          <w:sz w:val="28"/>
        </w:rPr>
      </w:pPr>
      <w:r>
        <w:rPr>
          <w:sz w:val="28"/>
        </w:rPr>
        <w:t xml:space="preserve">- зачисление на учебу в образовательную организацию; </w:t>
      </w:r>
    </w:p>
    <w:p w:rsidR="00F366B9" w:rsidRDefault="00864912">
      <w:pPr>
        <w:widowControl/>
        <w:ind w:firstLine="567"/>
        <w:jc w:val="both"/>
        <w:rPr>
          <w:sz w:val="28"/>
        </w:rPr>
      </w:pPr>
      <w:r>
        <w:rPr>
          <w:sz w:val="28"/>
        </w:rPr>
        <w:t xml:space="preserve">- выход на пенсию; </w:t>
      </w:r>
    </w:p>
    <w:p w:rsidR="00F366B9" w:rsidRDefault="00864912">
      <w:pPr>
        <w:widowControl/>
        <w:ind w:firstLine="567"/>
        <w:jc w:val="both"/>
        <w:rPr>
          <w:sz w:val="28"/>
        </w:rPr>
      </w:pPr>
      <w:r>
        <w:rPr>
          <w:sz w:val="28"/>
        </w:rPr>
        <w:t xml:space="preserve">- необходимость длительного постоянного ухода за ребенком в возрасте старше трех лет; </w:t>
      </w:r>
    </w:p>
    <w:p w:rsidR="00F366B9" w:rsidRDefault="00864912">
      <w:pPr>
        <w:widowControl/>
        <w:ind w:firstLine="567"/>
        <w:jc w:val="both"/>
        <w:rPr>
          <w:sz w:val="28"/>
        </w:rPr>
      </w:pPr>
      <w:r>
        <w:rPr>
          <w:sz w:val="28"/>
        </w:rPr>
        <w:t xml:space="preserve">- необходимость ухода за больным или престарелым членом семьи. </w:t>
      </w:r>
    </w:p>
    <w:p w:rsidR="00F366B9" w:rsidRDefault="00864912">
      <w:pPr>
        <w:ind w:firstLine="567"/>
        <w:jc w:val="both"/>
        <w:rPr>
          <w:sz w:val="28"/>
        </w:rPr>
      </w:pPr>
      <w:r>
        <w:rPr>
          <w:sz w:val="28"/>
        </w:rPr>
        <w:t>3.9.</w:t>
      </w:r>
      <w:bookmarkStart w:id="3" w:name="sub_643"/>
      <w:r>
        <w:rPr>
          <w:sz w:val="28"/>
        </w:rPr>
        <w:t xml:space="preserve"> Работодатель не должен  допускать расторжения трудового договора </w:t>
      </w:r>
      <w:r>
        <w:rPr>
          <w:sz w:val="28"/>
        </w:rPr>
        <w:lastRenderedPageBreak/>
        <w:t>с работником по сокращению численности или штата работников в период его временной нетрудоспособности и в период отпуска.</w:t>
      </w:r>
    </w:p>
    <w:p w:rsidR="00F366B9" w:rsidRDefault="00864912">
      <w:pPr>
        <w:ind w:firstLine="567"/>
        <w:jc w:val="both"/>
        <w:rPr>
          <w:sz w:val="28"/>
        </w:rPr>
      </w:pPr>
      <w:bookmarkStart w:id="4" w:name="sub_644"/>
      <w:bookmarkEnd w:id="3"/>
      <w:r>
        <w:rPr>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4"/>
    </w:p>
    <w:p w:rsidR="00F366B9" w:rsidRDefault="00864912">
      <w:pPr>
        <w:pStyle w:val="aff0"/>
        <w:spacing w:after="0" w:line="240" w:lineRule="auto"/>
        <w:ind w:left="0" w:firstLine="567"/>
        <w:jc w:val="both"/>
        <w:rPr>
          <w:sz w:val="28"/>
        </w:rPr>
      </w:pPr>
      <w:r>
        <w:rPr>
          <w:sz w:val="28"/>
        </w:rPr>
        <w:t>- беременной женщиной;</w:t>
      </w:r>
    </w:p>
    <w:p w:rsidR="00F366B9" w:rsidRDefault="00864912">
      <w:pPr>
        <w:pStyle w:val="aff0"/>
        <w:spacing w:after="0" w:line="240" w:lineRule="auto"/>
        <w:ind w:left="0" w:firstLine="567"/>
        <w:jc w:val="both"/>
        <w:rPr>
          <w:sz w:val="28"/>
        </w:rPr>
      </w:pPr>
      <w:r>
        <w:rPr>
          <w:sz w:val="28"/>
        </w:rPr>
        <w:t>- женщиной, имеющей ребенка или детей в возрасте до трех лет;</w:t>
      </w:r>
    </w:p>
    <w:p w:rsidR="00F366B9" w:rsidRDefault="00864912">
      <w:pPr>
        <w:pStyle w:val="aff0"/>
        <w:spacing w:after="0" w:line="240" w:lineRule="auto"/>
        <w:ind w:left="0" w:firstLine="567"/>
        <w:jc w:val="both"/>
        <w:rPr>
          <w:sz w:val="28"/>
        </w:rPr>
      </w:pPr>
      <w:r>
        <w:rPr>
          <w:sz w:val="28"/>
        </w:rPr>
        <w:t>- одинокой матерью, воспитывающей ребенка в возрасте до 14 лет, ребенка-инвалида - до 18 лет;</w:t>
      </w:r>
    </w:p>
    <w:p w:rsidR="00466A31" w:rsidRDefault="00864912" w:rsidP="00466A31">
      <w:pPr>
        <w:pStyle w:val="aff0"/>
        <w:spacing w:after="0" w:line="240" w:lineRule="auto"/>
        <w:ind w:left="0" w:firstLine="567"/>
        <w:jc w:val="both"/>
        <w:rPr>
          <w:sz w:val="28"/>
        </w:rPr>
      </w:pPr>
      <w:r>
        <w:rPr>
          <w:sz w:val="28"/>
        </w:rPr>
        <w:t xml:space="preserve">- </w:t>
      </w:r>
      <w:r w:rsidR="00466A31" w:rsidRPr="00466A31">
        <w:rPr>
          <w:sz w:val="28"/>
        </w:rPr>
        <w:t>работник, воспитывающий ребенка-инвалида в возрасте до 18 лет или малолетнего ребенка (до 14 лет) без матери;</w:t>
      </w:r>
    </w:p>
    <w:p w:rsidR="00466A31" w:rsidRPr="00466A31" w:rsidRDefault="00466A31" w:rsidP="00466A31">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ребенка-инвалида в возрасте до 18 лет;</w:t>
      </w:r>
    </w:p>
    <w:p w:rsidR="00466A31" w:rsidRDefault="00466A31" w:rsidP="00466A31">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F366B9" w:rsidRDefault="00864912">
      <w:pPr>
        <w:pStyle w:val="aff0"/>
        <w:spacing w:after="0" w:line="240" w:lineRule="auto"/>
        <w:ind w:left="0" w:firstLine="567"/>
        <w:jc w:val="both"/>
        <w:rPr>
          <w:sz w:val="28"/>
        </w:rPr>
      </w:pPr>
      <w:r>
        <w:rPr>
          <w:sz w:val="28"/>
        </w:rPr>
        <w:t>- двух работников из одной семьи одновременно.</w:t>
      </w:r>
    </w:p>
    <w:p w:rsidR="00F366B9" w:rsidRDefault="00864912">
      <w:pPr>
        <w:ind w:firstLine="567"/>
        <w:jc w:val="both"/>
        <w:rPr>
          <w:sz w:val="28"/>
        </w:rPr>
      </w:pPr>
      <w:r>
        <w:rPr>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66B9" w:rsidRDefault="00864912">
      <w:pPr>
        <w:ind w:firstLine="567"/>
        <w:jc w:val="both"/>
        <w:rPr>
          <w:sz w:val="28"/>
        </w:rPr>
      </w:pPr>
      <w:r>
        <w:rPr>
          <w:sz w:val="28"/>
        </w:rPr>
        <w:t>При</w:t>
      </w:r>
      <w:r w:rsidR="00283DED">
        <w:rPr>
          <w:sz w:val="28"/>
        </w:rPr>
        <w:t xml:space="preserve"> этом</w:t>
      </w:r>
      <w:r>
        <w:rPr>
          <w:sz w:val="28"/>
        </w:rPr>
        <w:t xml:space="preserve"> </w:t>
      </w:r>
      <w:r w:rsidR="00466A31">
        <w:rPr>
          <w:sz w:val="28"/>
        </w:rPr>
        <w:t>педагогическим работникам</w:t>
      </w:r>
      <w:r>
        <w:rPr>
          <w:sz w:val="28"/>
        </w:rPr>
        <w:t>,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F366B9" w:rsidRDefault="00864912">
      <w:pPr>
        <w:ind w:firstLine="567"/>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Default="00864912">
      <w:pPr>
        <w:ind w:firstLine="567"/>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rsidR="00F366B9" w:rsidRDefault="00864912">
      <w:pPr>
        <w:ind w:firstLine="567"/>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Default="00864912">
      <w:pPr>
        <w:ind w:firstLine="567"/>
        <w:jc w:val="both"/>
        <w:rPr>
          <w:sz w:val="28"/>
        </w:rPr>
      </w:pPr>
      <w:r>
        <w:rPr>
          <w:sz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Pr>
          <w:sz w:val="28"/>
        </w:rPr>
        <w:t>до полного месяца</w:t>
      </w:r>
      <w:proofErr w:type="gramEnd"/>
      <w:r>
        <w:rPr>
          <w:sz w:val="28"/>
        </w:rPr>
        <w:t>.</w:t>
      </w:r>
    </w:p>
    <w:p w:rsidR="00F366B9" w:rsidRDefault="00864912">
      <w:pPr>
        <w:pStyle w:val="35"/>
        <w:spacing w:after="0"/>
        <w:ind w:firstLine="567"/>
        <w:jc w:val="both"/>
        <w:rPr>
          <w:sz w:val="28"/>
        </w:rPr>
      </w:pPr>
      <w:r>
        <w:rPr>
          <w:sz w:val="28"/>
        </w:rPr>
        <w:t>3.11.</w:t>
      </w:r>
      <w:r>
        <w:rPr>
          <w:sz w:val="28"/>
        </w:rPr>
        <w:tab/>
        <w:t xml:space="preserve">Выборный орган первичной профсоюзной организации обязуется осуществлять </w:t>
      </w:r>
      <w:proofErr w:type="gramStart"/>
      <w:r>
        <w:rPr>
          <w:sz w:val="28"/>
        </w:rPr>
        <w:t>контроль за</w:t>
      </w:r>
      <w:proofErr w:type="gramEnd"/>
      <w:r>
        <w:rPr>
          <w:sz w:val="28"/>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366B9" w:rsidRDefault="00F366B9">
      <w:pPr>
        <w:pStyle w:val="35"/>
        <w:spacing w:after="0"/>
        <w:ind w:firstLine="567"/>
        <w:jc w:val="both"/>
        <w:rPr>
          <w:sz w:val="28"/>
        </w:rPr>
      </w:pPr>
    </w:p>
    <w:p w:rsidR="00F366B9" w:rsidRDefault="00864912">
      <w:pPr>
        <w:pStyle w:val="aff0"/>
        <w:spacing w:after="0" w:line="240" w:lineRule="auto"/>
        <w:ind w:left="0" w:firstLine="720"/>
        <w:jc w:val="center"/>
        <w:rPr>
          <w:b/>
          <w:sz w:val="28"/>
        </w:rPr>
      </w:pPr>
      <w:r>
        <w:rPr>
          <w:b/>
          <w:sz w:val="28"/>
        </w:rPr>
        <w:t>IV. РАБОЧЕЕ ВРЕМЯ И ВРЕМЯ ОТДЫХА</w:t>
      </w:r>
    </w:p>
    <w:p w:rsidR="00F366B9" w:rsidRDefault="00F366B9">
      <w:pPr>
        <w:pStyle w:val="aff0"/>
        <w:spacing w:after="0" w:line="240" w:lineRule="auto"/>
        <w:ind w:left="0" w:firstLine="720"/>
        <w:jc w:val="center"/>
        <w:rPr>
          <w:b/>
          <w:sz w:val="16"/>
        </w:rPr>
      </w:pPr>
    </w:p>
    <w:p w:rsidR="00F366B9" w:rsidRDefault="00864912">
      <w:pPr>
        <w:pStyle w:val="aff0"/>
        <w:spacing w:after="0" w:line="240" w:lineRule="auto"/>
        <w:ind w:left="0" w:firstLine="720"/>
        <w:jc w:val="both"/>
        <w:rPr>
          <w:b/>
          <w:sz w:val="28"/>
        </w:rPr>
      </w:pPr>
      <w:r>
        <w:rPr>
          <w:sz w:val="28"/>
        </w:rPr>
        <w:t>4.1.</w:t>
      </w:r>
      <w:r>
        <w:rPr>
          <w:b/>
          <w:sz w:val="28"/>
        </w:rPr>
        <w:t>Стороны при регулировании вопросов рабочего времени и времени отдыха исходят из того, что:</w:t>
      </w:r>
    </w:p>
    <w:p w:rsidR="00F366B9" w:rsidRDefault="00864912">
      <w:pPr>
        <w:tabs>
          <w:tab w:val="left" w:pos="6865"/>
        </w:tabs>
        <w:ind w:firstLine="708"/>
        <w:jc w:val="both"/>
        <w:rPr>
          <w:sz w:val="28"/>
        </w:rPr>
      </w:pPr>
      <w:r>
        <w:rPr>
          <w:sz w:val="28"/>
        </w:rPr>
        <w:t xml:space="preserve">4.1.1. Продолжительность рабочего времени и времени </w:t>
      </w:r>
      <w:proofErr w:type="gramStart"/>
      <w:r>
        <w:rPr>
          <w:sz w:val="28"/>
        </w:rPr>
        <w:t>отдыха</w:t>
      </w:r>
      <w:proofErr w:type="gramEnd"/>
      <w:r>
        <w:rPr>
          <w:sz w:val="28"/>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366B9" w:rsidRDefault="00864912">
      <w:pPr>
        <w:pStyle w:val="aff0"/>
        <w:spacing w:after="0" w:line="240" w:lineRule="auto"/>
        <w:ind w:left="0" w:firstLine="720"/>
        <w:jc w:val="both"/>
        <w:rPr>
          <w:b/>
          <w:sz w:val="28"/>
        </w:rPr>
      </w:pPr>
      <w:proofErr w:type="gramStart"/>
      <w:r>
        <w:rPr>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00657CD1">
        <w:fldChar w:fldCharType="begin"/>
      </w:r>
      <w:r w:rsidR="00617A19">
        <w:instrText xml:space="preserve"> HYPERLINK "garantf1://71314220.0/" </w:instrText>
      </w:r>
      <w:r w:rsidR="00657CD1">
        <w:fldChar w:fldCharType="separate"/>
      </w:r>
      <w:r>
        <w:rPr>
          <w:rStyle w:val="af4"/>
          <w:b w:val="0"/>
          <w:color w:val="000000"/>
          <w:sz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657CD1">
        <w:rPr>
          <w:rStyle w:val="af4"/>
          <w:b w:val="0"/>
          <w:color w:val="000000"/>
          <w:sz w:val="28"/>
        </w:rPr>
        <w:fldChar w:fldCharType="end"/>
      </w:r>
      <w:r>
        <w:rPr>
          <w:sz w:val="28"/>
        </w:rPr>
        <w:t>.</w:t>
      </w:r>
    </w:p>
    <w:p w:rsidR="00F366B9" w:rsidRDefault="00864912">
      <w:pPr>
        <w:tabs>
          <w:tab w:val="left" w:pos="6865"/>
        </w:tabs>
        <w:ind w:firstLine="708"/>
        <w:jc w:val="both"/>
        <w:rPr>
          <w:sz w:val="28"/>
        </w:rPr>
      </w:pPr>
      <w:r>
        <w:rPr>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366B9" w:rsidRDefault="00864912">
      <w:pPr>
        <w:tabs>
          <w:tab w:val="left" w:pos="6865"/>
        </w:tabs>
        <w:ind w:firstLine="708"/>
        <w:jc w:val="both"/>
        <w:rPr>
          <w:sz w:val="28"/>
        </w:rPr>
      </w:pPr>
      <w:r>
        <w:rPr>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366B9" w:rsidRDefault="00864912">
      <w:pPr>
        <w:tabs>
          <w:tab w:val="left" w:pos="6865"/>
        </w:tabs>
        <w:ind w:firstLine="708"/>
        <w:jc w:val="both"/>
        <w:rPr>
          <w:sz w:val="28"/>
        </w:rPr>
      </w:pPr>
      <w:r>
        <w:rPr>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366B9" w:rsidRDefault="00864912">
      <w:pPr>
        <w:tabs>
          <w:tab w:val="left" w:pos="6865"/>
        </w:tabs>
        <w:ind w:firstLine="708"/>
        <w:jc w:val="both"/>
        <w:rPr>
          <w:sz w:val="28"/>
        </w:rPr>
      </w:pPr>
      <w:r>
        <w:rPr>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366B9" w:rsidRDefault="00864912">
      <w:pPr>
        <w:ind w:firstLine="708"/>
        <w:jc w:val="both"/>
        <w:rPr>
          <w:sz w:val="28"/>
        </w:rPr>
      </w:pPr>
      <w:r>
        <w:rPr>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366B9" w:rsidRDefault="00864912">
      <w:pPr>
        <w:tabs>
          <w:tab w:val="left" w:pos="6865"/>
        </w:tabs>
        <w:ind w:firstLine="708"/>
        <w:jc w:val="both"/>
        <w:rPr>
          <w:sz w:val="28"/>
        </w:rPr>
      </w:pPr>
      <w:r>
        <w:rPr>
          <w:sz w:val="28"/>
        </w:rPr>
        <w:t xml:space="preserve">4.1.4. </w:t>
      </w:r>
      <w:proofErr w:type="gramStart"/>
      <w:r>
        <w:rPr>
          <w:sz w:val="28"/>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Pr>
          <w:sz w:val="28"/>
        </w:rPr>
        <w:t xml:space="preserve"> Время перерыва между двумя частями смены в рабочее время не включается.</w:t>
      </w:r>
    </w:p>
    <w:p w:rsidR="00F366B9" w:rsidRDefault="00864912">
      <w:pPr>
        <w:pStyle w:val="a3"/>
        <w:spacing w:after="0"/>
        <w:ind w:left="0" w:firstLine="283"/>
        <w:jc w:val="both"/>
        <w:rPr>
          <w:sz w:val="28"/>
        </w:rPr>
      </w:pPr>
      <w:r>
        <w:rPr>
          <w:sz w:val="28"/>
        </w:rPr>
        <w:lastRenderedPageBreak/>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366B9" w:rsidRDefault="00864912">
      <w:pPr>
        <w:pStyle w:val="a3"/>
        <w:spacing w:after="0"/>
        <w:ind w:left="0" w:firstLine="283"/>
        <w:jc w:val="both"/>
        <w:rPr>
          <w:sz w:val="28"/>
        </w:rPr>
      </w:pPr>
      <w:r>
        <w:rPr>
          <w:sz w:val="28"/>
        </w:rPr>
        <w:tab/>
        <w:t xml:space="preserve">Режим рабочего времени и времени </w:t>
      </w:r>
      <w:proofErr w:type="gramStart"/>
      <w:r>
        <w:rPr>
          <w:sz w:val="28"/>
        </w:rPr>
        <w:t>отдыха</w:t>
      </w:r>
      <w:proofErr w:type="gramEnd"/>
      <w:r>
        <w:rPr>
          <w:sz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366B9" w:rsidRDefault="00864912">
      <w:pPr>
        <w:pStyle w:val="a3"/>
        <w:spacing w:after="0"/>
        <w:ind w:left="0" w:firstLine="283"/>
        <w:jc w:val="both"/>
        <w:rPr>
          <w:sz w:val="28"/>
        </w:rPr>
      </w:pPr>
      <w:r>
        <w:rPr>
          <w:sz w:val="28"/>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Default="00864912">
      <w:pPr>
        <w:pStyle w:val="a3"/>
        <w:spacing w:after="0"/>
        <w:ind w:left="0" w:firstLine="283"/>
        <w:jc w:val="both"/>
        <w:rPr>
          <w:sz w:val="28"/>
        </w:rPr>
      </w:pPr>
      <w:r>
        <w:rPr>
          <w:sz w:val="28"/>
        </w:rPr>
        <w:tab/>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F366B9" w:rsidRDefault="00864912">
      <w:pPr>
        <w:pStyle w:val="a3"/>
        <w:spacing w:after="0"/>
        <w:ind w:left="0" w:firstLine="283"/>
        <w:jc w:val="both"/>
        <w:rPr>
          <w:sz w:val="28"/>
        </w:rPr>
      </w:pPr>
      <w:r>
        <w:rPr>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Default="00864912">
      <w:pPr>
        <w:pStyle w:val="a3"/>
        <w:spacing w:after="0"/>
        <w:ind w:left="0" w:firstLine="426"/>
        <w:jc w:val="both"/>
        <w:rPr>
          <w:sz w:val="28"/>
        </w:rPr>
      </w:pPr>
      <w:r>
        <w:rPr>
          <w:sz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366B9" w:rsidRDefault="00864912">
      <w:pPr>
        <w:pStyle w:val="a3"/>
        <w:spacing w:after="0"/>
        <w:ind w:left="0" w:firstLine="426"/>
        <w:jc w:val="both"/>
        <w:rPr>
          <w:sz w:val="28"/>
        </w:rPr>
      </w:pPr>
      <w:r>
        <w:rPr>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366B9" w:rsidRDefault="00864912">
      <w:pPr>
        <w:pStyle w:val="a3"/>
        <w:spacing w:after="0"/>
        <w:ind w:left="0" w:firstLine="426"/>
        <w:jc w:val="both"/>
        <w:rPr>
          <w:sz w:val="28"/>
        </w:rPr>
      </w:pPr>
      <w:r>
        <w:rPr>
          <w:sz w:val="28"/>
        </w:rPr>
        <w:tab/>
        <w:t>4.2.2. Время каникул, не совпадающее с очередным отпуском, является рабочим временем для работников образовательной организации.</w:t>
      </w:r>
    </w:p>
    <w:p w:rsidR="00F366B9" w:rsidRDefault="00864912">
      <w:pPr>
        <w:pStyle w:val="aff0"/>
        <w:spacing w:after="0" w:line="240" w:lineRule="auto"/>
        <w:ind w:left="0" w:firstLine="426"/>
        <w:jc w:val="both"/>
        <w:rPr>
          <w:sz w:val="28"/>
        </w:rPr>
      </w:pPr>
      <w:r>
        <w:rPr>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F366B9" w:rsidRDefault="00864912">
      <w:pPr>
        <w:pStyle w:val="aff0"/>
        <w:spacing w:after="0" w:line="240" w:lineRule="auto"/>
        <w:ind w:left="0" w:firstLine="567"/>
        <w:jc w:val="both"/>
        <w:rPr>
          <w:sz w:val="28"/>
        </w:rPr>
      </w:pPr>
      <w:r>
        <w:rPr>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F366B9" w:rsidRDefault="00864912">
      <w:pPr>
        <w:pStyle w:val="aff0"/>
        <w:spacing w:after="0" w:line="240" w:lineRule="auto"/>
        <w:ind w:left="0" w:firstLine="720"/>
        <w:jc w:val="both"/>
        <w:rPr>
          <w:sz w:val="28"/>
        </w:rPr>
      </w:pPr>
      <w:r>
        <w:rPr>
          <w:sz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Pr>
          <w:sz w:val="28"/>
        </w:rPr>
        <w:tab/>
      </w:r>
    </w:p>
    <w:p w:rsidR="00F366B9" w:rsidRDefault="00864912">
      <w:pPr>
        <w:pStyle w:val="a3"/>
        <w:spacing w:after="0"/>
        <w:ind w:left="0" w:firstLine="709"/>
        <w:jc w:val="both"/>
        <w:rPr>
          <w:sz w:val="28"/>
        </w:rPr>
      </w:pPr>
      <w:r>
        <w:rPr>
          <w:sz w:val="28"/>
        </w:rPr>
        <w:lastRenderedPageBreak/>
        <w:t>Другим работникам образовательной организации ежегодно предоставляется 28 оплачиваемых календарных дней отпуска.</w:t>
      </w:r>
    </w:p>
    <w:p w:rsidR="00F366B9" w:rsidRDefault="00864912">
      <w:pPr>
        <w:pStyle w:val="a3"/>
        <w:spacing w:after="0"/>
        <w:ind w:left="0" w:firstLine="709"/>
        <w:jc w:val="both"/>
        <w:rPr>
          <w:sz w:val="28"/>
        </w:rPr>
      </w:pPr>
      <w:r>
        <w:rPr>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Default="00864912">
      <w:pPr>
        <w:pStyle w:val="a3"/>
        <w:spacing w:after="0"/>
        <w:ind w:left="0" w:firstLine="709"/>
        <w:jc w:val="both"/>
        <w:rPr>
          <w:sz w:val="28"/>
        </w:rPr>
      </w:pPr>
      <w:r>
        <w:rPr>
          <w:sz w:val="28"/>
        </w:rPr>
        <w:t>О времени начала отпуска работник должен быть извещен под роспись не позднее, чем за две недели до его начала.</w:t>
      </w:r>
    </w:p>
    <w:p w:rsidR="00F366B9" w:rsidRDefault="00864912">
      <w:pPr>
        <w:pStyle w:val="a3"/>
        <w:spacing w:after="0"/>
        <w:ind w:left="0" w:firstLine="709"/>
        <w:jc w:val="both"/>
        <w:rPr>
          <w:sz w:val="28"/>
        </w:rPr>
      </w:pPr>
      <w:r>
        <w:rPr>
          <w:sz w:val="28"/>
        </w:rPr>
        <w:t>При наличии у работника путевки на санаторно-курортное лечение по медицинским показаниям отпуск предоставляется вне графика.</w:t>
      </w:r>
    </w:p>
    <w:p w:rsidR="00F366B9" w:rsidRDefault="00864912">
      <w:pPr>
        <w:pStyle w:val="a3"/>
        <w:spacing w:after="0"/>
        <w:ind w:left="0" w:firstLine="709"/>
        <w:jc w:val="both"/>
        <w:rPr>
          <w:sz w:val="28"/>
        </w:rPr>
      </w:pPr>
      <w:r>
        <w:rPr>
          <w:sz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Default="00864912">
      <w:pPr>
        <w:pStyle w:val="a3"/>
        <w:spacing w:after="0"/>
        <w:ind w:left="0" w:firstLine="709"/>
        <w:jc w:val="both"/>
        <w:rPr>
          <w:sz w:val="28"/>
        </w:rPr>
      </w:pPr>
      <w:r>
        <w:rPr>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Default="00864912">
      <w:pPr>
        <w:pStyle w:val="a3"/>
        <w:spacing w:after="0"/>
        <w:ind w:left="0" w:firstLine="283"/>
        <w:jc w:val="both"/>
        <w:rPr>
          <w:sz w:val="28"/>
        </w:rPr>
      </w:pPr>
      <w:r>
        <w:rPr>
          <w:sz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Default="00864912">
      <w:pPr>
        <w:ind w:firstLine="720"/>
        <w:jc w:val="both"/>
        <w:rPr>
          <w:sz w:val="28"/>
        </w:rPr>
      </w:pPr>
      <w:r>
        <w:rPr>
          <w:sz w:val="28"/>
        </w:rPr>
        <w:t xml:space="preserve">4.3.2. </w:t>
      </w:r>
      <w:bookmarkStart w:id="5" w:name="sub_1241"/>
      <w:r>
        <w:rPr>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366B9" w:rsidRDefault="00864912">
      <w:pPr>
        <w:ind w:firstLine="720"/>
        <w:jc w:val="both"/>
        <w:rPr>
          <w:sz w:val="28"/>
        </w:rPr>
      </w:pPr>
      <w:bookmarkStart w:id="6" w:name="sub_12412"/>
      <w:bookmarkEnd w:id="5"/>
      <w:r>
        <w:rPr>
          <w:sz w:val="28"/>
        </w:rPr>
        <w:t>- временной нетрудоспособности работника;</w:t>
      </w:r>
    </w:p>
    <w:p w:rsidR="00F366B9" w:rsidRDefault="00864912">
      <w:pPr>
        <w:ind w:firstLine="720"/>
        <w:jc w:val="both"/>
        <w:rPr>
          <w:sz w:val="28"/>
        </w:rPr>
      </w:pPr>
      <w:bookmarkStart w:id="7" w:name="sub_12413"/>
      <w:bookmarkEnd w:id="6"/>
      <w:r>
        <w:rPr>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Default="00864912">
      <w:pPr>
        <w:ind w:firstLine="720"/>
        <w:jc w:val="both"/>
        <w:rPr>
          <w:sz w:val="28"/>
        </w:rPr>
      </w:pPr>
      <w:bookmarkStart w:id="8" w:name="sub_12414"/>
      <w:bookmarkEnd w:id="7"/>
      <w:r>
        <w:rPr>
          <w:sz w:val="28"/>
        </w:rPr>
        <w:t>- в других случаях, предусмотренных трудовым законодательством, локальными нормативными актами.</w:t>
      </w:r>
    </w:p>
    <w:p w:rsidR="00F366B9" w:rsidRDefault="00864912">
      <w:pPr>
        <w:ind w:firstLine="720"/>
        <w:jc w:val="both"/>
        <w:rPr>
          <w:sz w:val="28"/>
        </w:rPr>
      </w:pPr>
      <w:bookmarkStart w:id="9" w:name="sub_1243"/>
      <w:bookmarkEnd w:id="8"/>
      <w:r>
        <w:rPr>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Default="00864912">
      <w:pPr>
        <w:ind w:firstLine="720"/>
        <w:jc w:val="both"/>
        <w:rPr>
          <w:sz w:val="28"/>
        </w:rPr>
      </w:pPr>
      <w:bookmarkStart w:id="10" w:name="sub_1244"/>
      <w:bookmarkEnd w:id="9"/>
      <w:r>
        <w:rPr>
          <w:sz w:val="28"/>
        </w:rPr>
        <w:t xml:space="preserve">Запрещается </w:t>
      </w:r>
      <w:proofErr w:type="spellStart"/>
      <w:r>
        <w:rPr>
          <w:sz w:val="28"/>
        </w:rPr>
        <w:t>непредоставление</w:t>
      </w:r>
      <w:proofErr w:type="spellEnd"/>
      <w:r>
        <w:rPr>
          <w:sz w:val="28"/>
        </w:rPr>
        <w:t xml:space="preserve"> ежегодного оплачиваемого отпуска в течение двух лет подряд, а также </w:t>
      </w:r>
      <w:proofErr w:type="spellStart"/>
      <w:r>
        <w:rPr>
          <w:sz w:val="28"/>
        </w:rPr>
        <w:t>непредоставление</w:t>
      </w:r>
      <w:proofErr w:type="spellEnd"/>
      <w:r>
        <w:rPr>
          <w:sz w:val="28"/>
        </w:rPr>
        <w:t xml:space="preserve"> ежегодного оплачиваемого отпуска работникам в возрасте до восемнадцати лет и </w:t>
      </w:r>
      <w:r>
        <w:rPr>
          <w:sz w:val="28"/>
        </w:rPr>
        <w:lastRenderedPageBreak/>
        <w:t>работникам, занятым на работах с вредными и (или) опасными условиями труда.</w:t>
      </w:r>
      <w:bookmarkEnd w:id="10"/>
    </w:p>
    <w:p w:rsidR="00F366B9" w:rsidRDefault="00864912">
      <w:pPr>
        <w:ind w:firstLine="720"/>
        <w:jc w:val="both"/>
        <w:rPr>
          <w:sz w:val="28"/>
        </w:rPr>
      </w:pPr>
      <w:r>
        <w:rPr>
          <w:sz w:val="28"/>
        </w:rPr>
        <w:t xml:space="preserve">4.3.3. </w:t>
      </w:r>
      <w:bookmarkStart w:id="11" w:name="sub_1250001"/>
      <w:r>
        <w:rPr>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Default="00864912">
      <w:pPr>
        <w:ind w:firstLine="720"/>
        <w:jc w:val="both"/>
        <w:rPr>
          <w:sz w:val="28"/>
        </w:rPr>
      </w:pPr>
      <w:bookmarkStart w:id="12" w:name="sub_1252"/>
      <w:bookmarkEnd w:id="11"/>
      <w:r>
        <w:rPr>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6B9" w:rsidRDefault="00864912">
      <w:pPr>
        <w:ind w:firstLine="720"/>
        <w:jc w:val="both"/>
        <w:rPr>
          <w:sz w:val="28"/>
        </w:rPr>
      </w:pPr>
      <w:bookmarkStart w:id="13" w:name="sub_1253"/>
      <w:bookmarkEnd w:id="12"/>
      <w:r>
        <w:rPr>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3"/>
    </w:p>
    <w:p w:rsidR="00F366B9" w:rsidRDefault="00864912">
      <w:pPr>
        <w:ind w:firstLine="720"/>
        <w:jc w:val="both"/>
        <w:rPr>
          <w:sz w:val="28"/>
        </w:rPr>
      </w:pPr>
      <w:r>
        <w:rPr>
          <w:sz w:val="28"/>
        </w:rPr>
        <w:t>4.3.4.</w:t>
      </w:r>
      <w:bookmarkStart w:id="14" w:name="sub_1261"/>
      <w:bookmarkStart w:id="15" w:name="sub_12602"/>
      <w:bookmarkEnd w:id="14"/>
      <w:r>
        <w:rPr>
          <w:sz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F366B9" w:rsidRDefault="00864912">
      <w:pPr>
        <w:ind w:firstLine="720"/>
        <w:jc w:val="both"/>
        <w:rPr>
          <w:sz w:val="28"/>
        </w:rPr>
      </w:pPr>
      <w:bookmarkStart w:id="16" w:name="sub_1262"/>
      <w:bookmarkEnd w:id="15"/>
      <w:proofErr w:type="gramStart"/>
      <w:r>
        <w:rPr>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6"/>
      <w:proofErr w:type="gramEnd"/>
    </w:p>
    <w:p w:rsidR="00F366B9" w:rsidRDefault="00864912">
      <w:pPr>
        <w:pStyle w:val="aff0"/>
        <w:spacing w:after="0" w:line="240" w:lineRule="auto"/>
        <w:ind w:left="0" w:firstLine="720"/>
        <w:jc w:val="both"/>
        <w:rPr>
          <w:sz w:val="28"/>
        </w:rPr>
      </w:pPr>
      <w:r>
        <w:rPr>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Default="00864912">
      <w:pPr>
        <w:pStyle w:val="aff0"/>
        <w:spacing w:after="0" w:line="240" w:lineRule="auto"/>
        <w:ind w:left="0" w:firstLine="720"/>
        <w:jc w:val="both"/>
        <w:rPr>
          <w:sz w:val="28"/>
        </w:rPr>
      </w:pPr>
      <w:bookmarkStart w:id="17" w:name="sub_1006"/>
      <w:r>
        <w:rPr>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Default="00864912">
      <w:pPr>
        <w:pStyle w:val="aff0"/>
        <w:spacing w:after="0" w:line="240" w:lineRule="auto"/>
        <w:ind w:left="0" w:firstLine="720"/>
        <w:jc w:val="both"/>
        <w:rPr>
          <w:sz w:val="28"/>
        </w:rPr>
      </w:pPr>
      <w:bookmarkStart w:id="18" w:name="sub_1007"/>
      <w:bookmarkEnd w:id="17"/>
      <w:r>
        <w:rPr>
          <w:sz w:val="28"/>
        </w:rPr>
        <w:t>За педагогическими работниками, находящимися в длительном отпуске, сохраняется место работы (должность).</w:t>
      </w:r>
      <w:bookmarkEnd w:id="18"/>
    </w:p>
    <w:p w:rsidR="00F366B9" w:rsidRDefault="00864912">
      <w:pPr>
        <w:pStyle w:val="aff0"/>
        <w:spacing w:after="0" w:line="240" w:lineRule="auto"/>
        <w:ind w:left="0" w:firstLine="720"/>
        <w:jc w:val="both"/>
        <w:rPr>
          <w:sz w:val="28"/>
        </w:rPr>
      </w:pPr>
      <w:r>
        <w:rPr>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366B9" w:rsidRDefault="00864912">
      <w:pPr>
        <w:pStyle w:val="aff0"/>
        <w:spacing w:after="0" w:line="240" w:lineRule="auto"/>
        <w:ind w:left="0" w:firstLine="720"/>
        <w:jc w:val="both"/>
        <w:rPr>
          <w:sz w:val="28"/>
        </w:rPr>
      </w:pPr>
      <w:r>
        <w:rPr>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366B9" w:rsidRDefault="00864912">
      <w:pPr>
        <w:pStyle w:val="aff0"/>
        <w:spacing w:after="0" w:line="240" w:lineRule="auto"/>
        <w:ind w:left="0" w:firstLine="720"/>
        <w:jc w:val="both"/>
        <w:rPr>
          <w:sz w:val="28"/>
        </w:rPr>
      </w:pPr>
      <w:r>
        <w:rPr>
          <w:sz w:val="28"/>
        </w:rPr>
        <w:t xml:space="preserve">4.5. Работникам, занятым на работах с вредными и (или) опасными </w:t>
      </w:r>
      <w:r>
        <w:rPr>
          <w:sz w:val="28"/>
        </w:rPr>
        <w:lastRenderedPageBreak/>
        <w:t>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F20962">
        <w:rPr>
          <w:sz w:val="28"/>
        </w:rPr>
        <w:t>.</w:t>
      </w:r>
    </w:p>
    <w:p w:rsidR="00F366B9" w:rsidRDefault="00864912">
      <w:pPr>
        <w:pStyle w:val="aff0"/>
        <w:spacing w:after="0" w:line="240" w:lineRule="auto"/>
        <w:ind w:left="0" w:firstLine="720"/>
        <w:jc w:val="both"/>
        <w:rPr>
          <w:sz w:val="28"/>
        </w:rPr>
      </w:pPr>
      <w:r>
        <w:rPr>
          <w:sz w:val="28"/>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7F0F9B">
        <w:rPr>
          <w:sz w:val="28"/>
        </w:rPr>
        <w:t>ыть менее трех календарных дней.</w:t>
      </w:r>
    </w:p>
    <w:p w:rsidR="00F366B9" w:rsidRDefault="00864912">
      <w:pPr>
        <w:pStyle w:val="aff0"/>
        <w:spacing w:after="0" w:line="240" w:lineRule="auto"/>
        <w:ind w:left="0" w:firstLine="720"/>
        <w:jc w:val="both"/>
        <w:rPr>
          <w:sz w:val="28"/>
        </w:rPr>
      </w:pPr>
      <w:r>
        <w:rPr>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Default="00864912">
      <w:pPr>
        <w:pStyle w:val="aff0"/>
        <w:spacing w:after="0" w:line="240" w:lineRule="auto"/>
        <w:ind w:left="0" w:firstLine="720"/>
        <w:jc w:val="both"/>
        <w:rPr>
          <w:sz w:val="28"/>
        </w:rPr>
      </w:pPr>
      <w:r>
        <w:rPr>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Default="00864912">
      <w:pPr>
        <w:pStyle w:val="aff0"/>
        <w:spacing w:after="0" w:line="240" w:lineRule="auto"/>
        <w:ind w:left="0" w:firstLine="720"/>
        <w:jc w:val="both"/>
        <w:rPr>
          <w:sz w:val="28"/>
        </w:rPr>
      </w:pPr>
      <w:r>
        <w:rPr>
          <w:sz w:val="28"/>
        </w:rPr>
        <w:t>4.8. Для медицинских работников устанавливается сокращенная продолжительность рабочего времени не более 39 часов в неделю (ст.350 ТК РФ).</w:t>
      </w:r>
    </w:p>
    <w:p w:rsidR="00F366B9" w:rsidRDefault="00864912">
      <w:pPr>
        <w:pStyle w:val="aff0"/>
        <w:spacing w:after="0" w:line="240" w:lineRule="auto"/>
        <w:ind w:left="0" w:firstLine="720"/>
        <w:jc w:val="both"/>
        <w:rPr>
          <w:sz w:val="28"/>
        </w:rPr>
      </w:pPr>
      <w:r>
        <w:rPr>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Default="00864912">
      <w:pPr>
        <w:pStyle w:val="aff0"/>
        <w:spacing w:after="0" w:line="240" w:lineRule="auto"/>
        <w:ind w:left="0" w:firstLine="720"/>
        <w:jc w:val="both"/>
        <w:rPr>
          <w:sz w:val="28"/>
        </w:rPr>
      </w:pPr>
      <w:r>
        <w:rPr>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Default="00F366B9">
      <w:pPr>
        <w:pStyle w:val="af5"/>
        <w:ind w:firstLine="567"/>
        <w:jc w:val="center"/>
        <w:rPr>
          <w:b/>
          <w:sz w:val="28"/>
        </w:rPr>
      </w:pPr>
    </w:p>
    <w:p w:rsidR="00F366B9" w:rsidRDefault="00864912">
      <w:pPr>
        <w:pStyle w:val="af5"/>
        <w:ind w:firstLine="567"/>
        <w:jc w:val="center"/>
        <w:rPr>
          <w:b/>
          <w:sz w:val="28"/>
        </w:rPr>
      </w:pPr>
      <w:r>
        <w:rPr>
          <w:b/>
          <w:sz w:val="28"/>
        </w:rPr>
        <w:t>V. ГАРАНТИИ СОДЕЙСТВИЯ ЗАНЯТОСТИ</w:t>
      </w:r>
    </w:p>
    <w:p w:rsidR="00F366B9" w:rsidRDefault="00F366B9">
      <w:pPr>
        <w:pStyle w:val="a3"/>
        <w:spacing w:after="0"/>
        <w:ind w:left="0"/>
        <w:rPr>
          <w:b/>
          <w:sz w:val="28"/>
          <w:u w:val="single"/>
        </w:rPr>
      </w:pPr>
    </w:p>
    <w:p w:rsidR="00F366B9" w:rsidRDefault="00864912">
      <w:pPr>
        <w:pStyle w:val="af5"/>
        <w:ind w:firstLine="567"/>
        <w:jc w:val="both"/>
        <w:rPr>
          <w:b/>
          <w:sz w:val="28"/>
        </w:rPr>
      </w:pPr>
      <w:r>
        <w:rPr>
          <w:sz w:val="28"/>
        </w:rPr>
        <w:t xml:space="preserve">5.1. </w:t>
      </w:r>
      <w:r>
        <w:rPr>
          <w:b/>
          <w:sz w:val="28"/>
        </w:rPr>
        <w:t>В целях предупреждения и недопущения  нарушении трудовых прав работников образовательной организации работодатель обязуется:</w:t>
      </w:r>
    </w:p>
    <w:p w:rsidR="00F366B9" w:rsidRDefault="00864912">
      <w:pPr>
        <w:pStyle w:val="af5"/>
        <w:ind w:firstLine="567"/>
        <w:jc w:val="both"/>
        <w:rPr>
          <w:sz w:val="28"/>
        </w:rPr>
      </w:pPr>
      <w:r>
        <w:rPr>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Default="00864912">
      <w:pPr>
        <w:pStyle w:val="af5"/>
        <w:ind w:firstLine="567"/>
        <w:jc w:val="both"/>
        <w:rPr>
          <w:sz w:val="28"/>
        </w:rPr>
      </w:pPr>
      <w:r>
        <w:rPr>
          <w:sz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Default="00864912">
      <w:pPr>
        <w:pStyle w:val="af5"/>
        <w:ind w:firstLine="567"/>
        <w:jc w:val="both"/>
        <w:rPr>
          <w:sz w:val="28"/>
        </w:rPr>
      </w:pPr>
      <w:r>
        <w:rPr>
          <w:sz w:val="28"/>
        </w:rPr>
        <w:t>5.1.3. Удовлетворять потребности организации в педагогических кадрах и переподготовке высвобождаемых работников.</w:t>
      </w:r>
    </w:p>
    <w:p w:rsidR="00F366B9" w:rsidRDefault="00864912">
      <w:pPr>
        <w:pStyle w:val="af5"/>
        <w:ind w:firstLine="567"/>
        <w:jc w:val="both"/>
        <w:rPr>
          <w:b/>
          <w:sz w:val="28"/>
        </w:rPr>
      </w:pPr>
      <w:r>
        <w:rPr>
          <w:sz w:val="28"/>
        </w:rPr>
        <w:t>5.2.</w:t>
      </w:r>
      <w:r>
        <w:rPr>
          <w:b/>
          <w:sz w:val="28"/>
        </w:rPr>
        <w:t xml:space="preserve"> Выборный орган первичной профсоюзной организации </w:t>
      </w:r>
      <w:r>
        <w:rPr>
          <w:b/>
          <w:sz w:val="28"/>
        </w:rPr>
        <w:lastRenderedPageBreak/>
        <w:t>обязуется:</w:t>
      </w:r>
    </w:p>
    <w:p w:rsidR="00F366B9" w:rsidRDefault="00864912">
      <w:pPr>
        <w:pStyle w:val="af5"/>
        <w:ind w:firstLine="567"/>
        <w:jc w:val="both"/>
        <w:rPr>
          <w:sz w:val="28"/>
        </w:rPr>
      </w:pPr>
      <w:r>
        <w:rPr>
          <w:sz w:val="28"/>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Pr>
          <w:sz w:val="28"/>
        </w:rPr>
        <w:t>контроль за</w:t>
      </w:r>
      <w:proofErr w:type="gramEnd"/>
      <w:r>
        <w:rPr>
          <w:sz w:val="28"/>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Default="00864912">
      <w:pPr>
        <w:pStyle w:val="af5"/>
        <w:ind w:firstLine="567"/>
        <w:jc w:val="both"/>
        <w:rPr>
          <w:sz w:val="28"/>
        </w:rPr>
      </w:pPr>
      <w:r>
        <w:rPr>
          <w:sz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Default="00864912">
      <w:pPr>
        <w:pStyle w:val="af5"/>
        <w:ind w:firstLine="567"/>
        <w:jc w:val="both"/>
        <w:rPr>
          <w:sz w:val="28"/>
        </w:rPr>
      </w:pPr>
      <w:r>
        <w:rPr>
          <w:sz w:val="28"/>
        </w:rPr>
        <w:t xml:space="preserve">5.2.3. Осуществлять </w:t>
      </w:r>
      <w:proofErr w:type="gramStart"/>
      <w:r>
        <w:rPr>
          <w:sz w:val="28"/>
        </w:rPr>
        <w:t>контроль за</w:t>
      </w:r>
      <w:proofErr w:type="gramEnd"/>
      <w:r>
        <w:rPr>
          <w:sz w:val="28"/>
        </w:rPr>
        <w:t xml:space="preserve"> соблюдением прав работников, чьи должности подлежат приведению в соответствие с профессиональными стандартами.</w:t>
      </w:r>
    </w:p>
    <w:p w:rsidR="00F366B9" w:rsidRDefault="00864912">
      <w:pPr>
        <w:pStyle w:val="af5"/>
        <w:ind w:firstLine="567"/>
        <w:jc w:val="both"/>
        <w:rPr>
          <w:b/>
          <w:sz w:val="28"/>
        </w:rPr>
      </w:pPr>
      <w:r>
        <w:rPr>
          <w:sz w:val="28"/>
        </w:rPr>
        <w:t>5.3.</w:t>
      </w:r>
      <w:r>
        <w:rPr>
          <w:b/>
          <w:sz w:val="28"/>
        </w:rPr>
        <w:t xml:space="preserve"> Стороны договорились:</w:t>
      </w:r>
    </w:p>
    <w:p w:rsidR="00F366B9" w:rsidRDefault="00864912">
      <w:pPr>
        <w:pStyle w:val="af5"/>
        <w:ind w:firstLine="567"/>
        <w:jc w:val="both"/>
        <w:rPr>
          <w:sz w:val="28"/>
        </w:rPr>
      </w:pPr>
      <w:r>
        <w:rPr>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Pr="0057338C" w:rsidRDefault="00864912">
      <w:pPr>
        <w:pStyle w:val="af5"/>
        <w:ind w:firstLine="567"/>
        <w:jc w:val="both"/>
        <w:rPr>
          <w:color w:val="auto"/>
          <w:sz w:val="28"/>
        </w:rPr>
      </w:pPr>
      <w:r>
        <w:rPr>
          <w:sz w:val="28"/>
        </w:rPr>
        <w:t xml:space="preserve">5.3.2. </w:t>
      </w:r>
      <w:r w:rsidRPr="0057338C">
        <w:rPr>
          <w:color w:val="auto"/>
          <w:sz w:val="28"/>
        </w:rPr>
        <w:t xml:space="preserve">Считать критериями массового увольнения работников в отрасли: </w:t>
      </w:r>
    </w:p>
    <w:p w:rsidR="00F366B9" w:rsidRPr="0057338C" w:rsidRDefault="00D04A4F">
      <w:pPr>
        <w:tabs>
          <w:tab w:val="left" w:pos="6865"/>
        </w:tabs>
        <w:ind w:firstLine="567"/>
        <w:jc w:val="both"/>
        <w:rPr>
          <w:color w:val="auto"/>
          <w:sz w:val="28"/>
        </w:rPr>
      </w:pPr>
      <w:r w:rsidRPr="0057338C">
        <w:rPr>
          <w:color w:val="auto"/>
          <w:sz w:val="28"/>
        </w:rPr>
        <w:t>а)</w:t>
      </w:r>
      <w:r w:rsidR="00864912" w:rsidRPr="0057338C">
        <w:rPr>
          <w:color w:val="auto"/>
          <w:sz w:val="28"/>
        </w:rPr>
        <w:t xml:space="preserve"> увольнение работников в связи с ликвидацией образовательной организации численностью 15 и более работающих;</w:t>
      </w:r>
    </w:p>
    <w:p w:rsidR="00D04A4F" w:rsidRPr="0057338C" w:rsidRDefault="00D04A4F" w:rsidP="00D04A4F">
      <w:pPr>
        <w:tabs>
          <w:tab w:val="left" w:pos="6865"/>
        </w:tabs>
        <w:ind w:firstLine="567"/>
        <w:jc w:val="both"/>
        <w:rPr>
          <w:color w:val="auto"/>
          <w:sz w:val="28"/>
        </w:rPr>
      </w:pPr>
      <w:r w:rsidRPr="0057338C">
        <w:rPr>
          <w:color w:val="auto"/>
          <w:sz w:val="28"/>
        </w:rPr>
        <w:t>б) сокращение численности или штата работников предприятия в количестве:</w:t>
      </w:r>
    </w:p>
    <w:p w:rsidR="00D04A4F" w:rsidRPr="0057338C" w:rsidRDefault="00D04A4F" w:rsidP="00D04A4F">
      <w:pPr>
        <w:tabs>
          <w:tab w:val="left" w:pos="6865"/>
        </w:tabs>
        <w:ind w:firstLine="567"/>
        <w:jc w:val="both"/>
        <w:rPr>
          <w:color w:val="auto"/>
          <w:sz w:val="28"/>
        </w:rPr>
      </w:pPr>
      <w:r w:rsidRPr="0057338C">
        <w:rPr>
          <w:color w:val="auto"/>
          <w:sz w:val="28"/>
        </w:rPr>
        <w:t>50 и более человек в течение 30 календарных дней;</w:t>
      </w:r>
    </w:p>
    <w:p w:rsidR="00F366B9" w:rsidRPr="0057338C" w:rsidRDefault="00D04A4F" w:rsidP="00D04A4F">
      <w:pPr>
        <w:tabs>
          <w:tab w:val="left" w:pos="6865"/>
        </w:tabs>
        <w:ind w:firstLine="567"/>
        <w:jc w:val="both"/>
        <w:rPr>
          <w:color w:val="auto"/>
          <w:sz w:val="28"/>
        </w:rPr>
      </w:pPr>
      <w:r w:rsidRPr="0057338C">
        <w:rPr>
          <w:color w:val="auto"/>
          <w:sz w:val="28"/>
        </w:rPr>
        <w:t>200 и более человек в течение 60 календарных дней;</w:t>
      </w:r>
    </w:p>
    <w:p w:rsidR="00D04A4F" w:rsidRPr="0057338C" w:rsidRDefault="00D04A4F" w:rsidP="00D04A4F">
      <w:pPr>
        <w:tabs>
          <w:tab w:val="left" w:pos="6865"/>
        </w:tabs>
        <w:ind w:firstLine="567"/>
        <w:jc w:val="both"/>
        <w:rPr>
          <w:color w:val="auto"/>
          <w:sz w:val="28"/>
        </w:rPr>
      </w:pPr>
      <w:r w:rsidRPr="0057338C">
        <w:rPr>
          <w:color w:val="auto"/>
          <w:sz w:val="28"/>
        </w:rPr>
        <w:t>500 и более человек в течение 90 календарных дней.</w:t>
      </w:r>
    </w:p>
    <w:p w:rsidR="00D04A4F" w:rsidRPr="0057338C" w:rsidRDefault="00D04A4F" w:rsidP="00D04A4F">
      <w:pPr>
        <w:tabs>
          <w:tab w:val="left" w:pos="6865"/>
        </w:tabs>
        <w:ind w:firstLine="567"/>
        <w:jc w:val="both"/>
        <w:rPr>
          <w:color w:val="auto"/>
          <w:sz w:val="28"/>
        </w:rPr>
      </w:pPr>
      <w:r w:rsidRPr="0057338C">
        <w:rPr>
          <w:color w:val="auto"/>
          <w:sz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F366B9" w:rsidRDefault="00864912">
      <w:pPr>
        <w:tabs>
          <w:tab w:val="left" w:pos="6865"/>
        </w:tabs>
        <w:ind w:firstLine="567"/>
        <w:jc w:val="both"/>
        <w:rPr>
          <w:sz w:val="28"/>
        </w:rPr>
      </w:pPr>
      <w:r>
        <w:rPr>
          <w:sz w:val="28"/>
        </w:rPr>
        <w:t xml:space="preserve">5.3.3. </w:t>
      </w:r>
      <w:proofErr w:type="gramStart"/>
      <w:r>
        <w:rPr>
          <w:sz w:val="28"/>
        </w:rPr>
        <w:t>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roofErr w:type="gramEnd"/>
    </w:p>
    <w:p w:rsidR="00F366B9" w:rsidRDefault="00864912">
      <w:pPr>
        <w:tabs>
          <w:tab w:val="left" w:pos="6865"/>
        </w:tabs>
        <w:ind w:firstLine="567"/>
        <w:jc w:val="both"/>
        <w:rPr>
          <w:sz w:val="28"/>
        </w:rPr>
      </w:pPr>
      <w:r>
        <w:rPr>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Default="00864912">
      <w:pPr>
        <w:tabs>
          <w:tab w:val="left" w:pos="6865"/>
        </w:tabs>
        <w:ind w:firstLine="567"/>
        <w:jc w:val="both"/>
        <w:rPr>
          <w:sz w:val="28"/>
        </w:rPr>
      </w:pPr>
      <w:r>
        <w:rPr>
          <w:sz w:val="28"/>
        </w:rPr>
        <w:t xml:space="preserve">5.3.4. </w:t>
      </w:r>
      <w:proofErr w:type="gramStart"/>
      <w:r>
        <w:rPr>
          <w:sz w:val="28"/>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Pr>
          <w:sz w:val="28"/>
        </w:rPr>
        <w:t>предпенсионного</w:t>
      </w:r>
      <w:proofErr w:type="spellEnd"/>
      <w:r>
        <w:rPr>
          <w:sz w:val="28"/>
        </w:rPr>
        <w:t xml:space="preserve"> </w:t>
      </w:r>
      <w:r>
        <w:rPr>
          <w:sz w:val="28"/>
        </w:rPr>
        <w:lastRenderedPageBreak/>
        <w:t>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Pr>
          <w:sz w:val="28"/>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366B9" w:rsidRDefault="00864912">
      <w:pPr>
        <w:tabs>
          <w:tab w:val="left" w:pos="6865"/>
        </w:tabs>
        <w:ind w:firstLine="567"/>
        <w:jc w:val="both"/>
        <w:rPr>
          <w:sz w:val="28"/>
        </w:rPr>
      </w:pPr>
      <w:r>
        <w:rPr>
          <w:sz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366B9" w:rsidRDefault="00864912">
      <w:pPr>
        <w:tabs>
          <w:tab w:val="left" w:pos="6865"/>
        </w:tabs>
        <w:ind w:firstLine="567"/>
        <w:jc w:val="both"/>
        <w:rPr>
          <w:sz w:val="28"/>
        </w:rPr>
      </w:pPr>
      <w:r>
        <w:rPr>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Default="00864912">
      <w:pPr>
        <w:tabs>
          <w:tab w:val="left" w:pos="6865"/>
        </w:tabs>
        <w:ind w:firstLine="567"/>
        <w:jc w:val="both"/>
        <w:rPr>
          <w:sz w:val="28"/>
        </w:rPr>
      </w:pPr>
      <w:r>
        <w:rPr>
          <w:sz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F366B9" w:rsidRDefault="00864912">
      <w:pPr>
        <w:tabs>
          <w:tab w:val="left" w:pos="6865"/>
        </w:tabs>
        <w:ind w:firstLine="567"/>
        <w:jc w:val="both"/>
        <w:rPr>
          <w:sz w:val="28"/>
        </w:rPr>
      </w:pPr>
      <w:r>
        <w:rPr>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Default="00864912">
      <w:pPr>
        <w:tabs>
          <w:tab w:val="left" w:pos="6865"/>
        </w:tabs>
        <w:ind w:firstLine="567"/>
        <w:jc w:val="both"/>
        <w:rPr>
          <w:sz w:val="28"/>
        </w:rPr>
      </w:pPr>
      <w:r w:rsidRPr="00D04A4F">
        <w:rPr>
          <w:sz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F366B9" w:rsidRPr="0057338C" w:rsidRDefault="00864912">
      <w:pPr>
        <w:tabs>
          <w:tab w:val="left" w:pos="6865"/>
        </w:tabs>
        <w:ind w:firstLine="567"/>
        <w:jc w:val="both"/>
        <w:rPr>
          <w:color w:val="auto"/>
          <w:sz w:val="28"/>
        </w:rPr>
      </w:pPr>
      <w:proofErr w:type="gramStart"/>
      <w:r w:rsidRPr="0057338C">
        <w:rPr>
          <w:color w:val="auto"/>
          <w:sz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w:t>
      </w:r>
      <w:r w:rsidR="00D04A4F" w:rsidRPr="0057338C">
        <w:rPr>
          <w:color w:val="auto"/>
          <w:sz w:val="28"/>
        </w:rPr>
        <w:t>12 декабря 2023</w:t>
      </w:r>
      <w:r w:rsidRPr="0057338C">
        <w:rPr>
          <w:color w:val="auto"/>
          <w:sz w:val="28"/>
        </w:rPr>
        <w:t xml:space="preserve"> № </w:t>
      </w:r>
      <w:r w:rsidR="00D04A4F" w:rsidRPr="0057338C">
        <w:rPr>
          <w:color w:val="auto"/>
          <w:sz w:val="28"/>
        </w:rPr>
        <w:t>565- ФЗ</w:t>
      </w:r>
      <w:r w:rsidRPr="0057338C">
        <w:rPr>
          <w:color w:val="auto"/>
          <w:sz w:val="28"/>
        </w:rPr>
        <w:t xml:space="preserve"> «О</w:t>
      </w:r>
      <w:proofErr w:type="gramEnd"/>
      <w:r w:rsidRPr="0057338C">
        <w:rPr>
          <w:color w:val="auto"/>
          <w:sz w:val="28"/>
        </w:rPr>
        <w:t xml:space="preserve"> занятости населения в Российской Федерации».</w:t>
      </w:r>
    </w:p>
    <w:p w:rsidR="00F366B9" w:rsidRDefault="00864912">
      <w:pPr>
        <w:tabs>
          <w:tab w:val="left" w:pos="6865"/>
        </w:tabs>
        <w:ind w:firstLine="567"/>
        <w:jc w:val="both"/>
        <w:rPr>
          <w:sz w:val="28"/>
        </w:rPr>
      </w:pPr>
      <w:r>
        <w:rPr>
          <w:sz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F366B9" w:rsidRDefault="00F366B9">
      <w:pPr>
        <w:pStyle w:val="af5"/>
        <w:ind w:firstLine="567"/>
        <w:jc w:val="both"/>
        <w:rPr>
          <w:sz w:val="28"/>
        </w:rPr>
      </w:pPr>
    </w:p>
    <w:p w:rsidR="00DB0557" w:rsidRDefault="00DB0557">
      <w:pPr>
        <w:pStyle w:val="af5"/>
        <w:ind w:firstLine="567"/>
        <w:jc w:val="both"/>
        <w:rPr>
          <w:sz w:val="28"/>
        </w:rPr>
      </w:pPr>
    </w:p>
    <w:p w:rsidR="00DB0557" w:rsidRDefault="00DB0557">
      <w:pPr>
        <w:pStyle w:val="af5"/>
        <w:ind w:firstLine="567"/>
        <w:jc w:val="both"/>
        <w:rPr>
          <w:sz w:val="28"/>
        </w:rPr>
      </w:pPr>
    </w:p>
    <w:p w:rsidR="00F366B9" w:rsidRDefault="00864912">
      <w:pPr>
        <w:pStyle w:val="Default"/>
        <w:ind w:firstLine="426"/>
        <w:jc w:val="center"/>
        <w:rPr>
          <w:rFonts w:ascii="Times New Roman" w:hAnsi="Times New Roman"/>
          <w:b/>
          <w:sz w:val="28"/>
        </w:rPr>
      </w:pPr>
      <w:r>
        <w:rPr>
          <w:rFonts w:ascii="Times New Roman" w:hAnsi="Times New Roman"/>
          <w:b/>
          <w:sz w:val="28"/>
        </w:rPr>
        <w:t>VI. ДОПОЛНИТЕЛЬНОЕ ПРОФЕССИОНАЛЬНОЕ ОБРАЗОВАНИЕ РАБОТНИКОВ</w:t>
      </w:r>
    </w:p>
    <w:p w:rsidR="00F366B9" w:rsidRDefault="00F366B9">
      <w:pPr>
        <w:pStyle w:val="Default"/>
        <w:ind w:firstLine="709"/>
        <w:jc w:val="both"/>
        <w:rPr>
          <w:rFonts w:ascii="Times New Roman" w:hAnsi="Times New Roman"/>
          <w:sz w:val="16"/>
        </w:rPr>
      </w:pPr>
    </w:p>
    <w:p w:rsidR="00F366B9" w:rsidRDefault="00864912">
      <w:pPr>
        <w:pStyle w:val="Default"/>
        <w:ind w:firstLine="709"/>
        <w:jc w:val="both"/>
        <w:rPr>
          <w:rFonts w:ascii="Times New Roman" w:hAnsi="Times New Roman"/>
          <w:b/>
          <w:sz w:val="28"/>
        </w:rPr>
      </w:pPr>
      <w:r>
        <w:rPr>
          <w:rFonts w:ascii="Times New Roman" w:hAnsi="Times New Roman"/>
          <w:sz w:val="28"/>
        </w:rPr>
        <w:t>6.1.</w:t>
      </w:r>
      <w:r>
        <w:rPr>
          <w:rFonts w:ascii="Times New Roman" w:hAnsi="Times New Roman"/>
          <w:b/>
          <w:sz w:val="28"/>
        </w:rPr>
        <w:t> Стороны договорились о том, что:</w:t>
      </w:r>
    </w:p>
    <w:p w:rsidR="00F366B9" w:rsidRDefault="00864912">
      <w:pPr>
        <w:ind w:firstLine="709"/>
        <w:jc w:val="both"/>
        <w:rPr>
          <w:sz w:val="28"/>
        </w:rPr>
      </w:pPr>
      <w:r>
        <w:rPr>
          <w:sz w:val="28"/>
        </w:rPr>
        <w:t>6.1.1. </w:t>
      </w:r>
      <w:proofErr w:type="gramStart"/>
      <w:r>
        <w:rPr>
          <w:sz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af1"/>
          <w:sz w:val="28"/>
        </w:rPr>
        <w:footnoteReference w:id="1"/>
      </w:r>
      <w:r>
        <w:rPr>
          <w:sz w:val="28"/>
        </w:rPr>
        <w:t>.</w:t>
      </w:r>
      <w:proofErr w:type="gramEnd"/>
    </w:p>
    <w:p w:rsidR="00F366B9" w:rsidRDefault="00864912">
      <w:pPr>
        <w:ind w:firstLine="709"/>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af1"/>
          <w:sz w:val="28"/>
        </w:rPr>
        <w:footnoteReference w:id="2"/>
      </w:r>
      <w:r>
        <w:rPr>
          <w:sz w:val="28"/>
        </w:rPr>
        <w:t>.</w:t>
      </w:r>
    </w:p>
    <w:p w:rsidR="00F366B9" w:rsidRDefault="00864912">
      <w:pPr>
        <w:ind w:firstLine="709"/>
        <w:jc w:val="both"/>
        <w:rPr>
          <w:sz w:val="28"/>
        </w:rPr>
      </w:pPr>
      <w:r>
        <w:rPr>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af1"/>
          <w:sz w:val="28"/>
        </w:rPr>
        <w:footnoteReference w:id="3"/>
      </w:r>
      <w:r>
        <w:rPr>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Default="00864912">
      <w:pPr>
        <w:pStyle w:val="Default"/>
        <w:ind w:firstLine="709"/>
        <w:jc w:val="both"/>
        <w:rPr>
          <w:rFonts w:ascii="Times New Roman" w:hAnsi="Times New Roman"/>
          <w:sz w:val="28"/>
        </w:rPr>
      </w:pPr>
      <w:r>
        <w:rPr>
          <w:rFonts w:ascii="Times New Roman" w:hAnsi="Times New Roman"/>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af1"/>
          <w:rFonts w:ascii="Times New Roman" w:hAnsi="Times New Roman"/>
          <w:sz w:val="28"/>
        </w:rPr>
        <w:footnoteReference w:id="4"/>
      </w:r>
      <w:r>
        <w:rPr>
          <w:rFonts w:ascii="Times New Roman" w:hAnsi="Times New Roman"/>
          <w:sz w:val="28"/>
        </w:rPr>
        <w:t xml:space="preserve">. </w:t>
      </w:r>
    </w:p>
    <w:p w:rsidR="00F366B9" w:rsidRDefault="00864912">
      <w:pPr>
        <w:pStyle w:val="Default"/>
        <w:ind w:firstLine="709"/>
        <w:jc w:val="both"/>
        <w:rPr>
          <w:rFonts w:ascii="Times New Roman" w:hAnsi="Times New Roman"/>
          <w:sz w:val="28"/>
        </w:rPr>
      </w:pPr>
      <w:r>
        <w:rPr>
          <w:rFonts w:ascii="Times New Roman" w:hAnsi="Times New Roman"/>
          <w:sz w:val="28"/>
        </w:rPr>
        <w:lastRenderedPageBreak/>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66B9" w:rsidRDefault="00864912">
      <w:pPr>
        <w:pStyle w:val="Default"/>
        <w:ind w:firstLine="709"/>
        <w:jc w:val="both"/>
        <w:rPr>
          <w:rFonts w:ascii="Times New Roman" w:hAnsi="Times New Roman"/>
          <w:sz w:val="28"/>
        </w:rPr>
      </w:pPr>
      <w:r>
        <w:rPr>
          <w:rFonts w:ascii="Times New Roman" w:hAnsi="Times New Roman"/>
          <w:sz w:val="28"/>
        </w:rPr>
        <w:t>6.1.6. </w:t>
      </w:r>
      <w:proofErr w:type="gramStart"/>
      <w:r>
        <w:rPr>
          <w:rFonts w:ascii="Times New Roman" w:hAnsi="Times New Roman"/>
          <w:sz w:val="28"/>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Pr>
          <w:rFonts w:ascii="Times New Roman" w:hAnsi="Times New Roman"/>
          <w:sz w:val="28"/>
        </w:rPr>
        <w:t xml:space="preserve"> ведома работодателя</w:t>
      </w:r>
      <w:r>
        <w:rPr>
          <w:rStyle w:val="af1"/>
          <w:rFonts w:ascii="Times New Roman" w:hAnsi="Times New Roman"/>
          <w:sz w:val="28"/>
        </w:rPr>
        <w:footnoteReference w:id="5"/>
      </w:r>
      <w:r>
        <w:rPr>
          <w:rFonts w:ascii="Times New Roman" w:hAnsi="Times New Roman"/>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Pr>
          <w:rFonts w:ascii="Times New Roman" w:hAnsi="Times New Roman"/>
          <w:sz w:val="28"/>
        </w:rPr>
        <w:t>бакалавриата</w:t>
      </w:r>
      <w:proofErr w:type="spellEnd"/>
      <w:r>
        <w:rPr>
          <w:rFonts w:ascii="Times New Roman" w:hAnsi="Times New Roman"/>
          <w:sz w:val="28"/>
        </w:rPr>
        <w:t xml:space="preserve">, </w:t>
      </w:r>
      <w:proofErr w:type="spellStart"/>
      <w:r>
        <w:rPr>
          <w:rFonts w:ascii="Times New Roman" w:hAnsi="Times New Roman"/>
          <w:sz w:val="28"/>
        </w:rPr>
        <w:t>специалитета</w:t>
      </w:r>
      <w:proofErr w:type="spellEnd"/>
      <w:r>
        <w:rPr>
          <w:rFonts w:ascii="Times New Roman" w:hAnsi="Times New Roman"/>
          <w:sz w:val="28"/>
        </w:rPr>
        <w:t>, магистратуры, подготовки научн</w:t>
      </w:r>
      <w:proofErr w:type="gramStart"/>
      <w:r>
        <w:rPr>
          <w:rFonts w:ascii="Times New Roman" w:hAnsi="Times New Roman"/>
          <w:sz w:val="28"/>
        </w:rPr>
        <w:t>о-</w:t>
      </w:r>
      <w:proofErr w:type="gramEnd"/>
      <w:r>
        <w:rPr>
          <w:rFonts w:ascii="Times New Roman" w:hAnsi="Times New Roman"/>
          <w:sz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Default="00864912">
      <w:pPr>
        <w:pStyle w:val="Default"/>
        <w:ind w:firstLine="709"/>
        <w:jc w:val="both"/>
        <w:rPr>
          <w:rFonts w:ascii="Times New Roman" w:hAnsi="Times New Roman"/>
          <w:sz w:val="28"/>
        </w:rPr>
      </w:pPr>
      <w:r>
        <w:rPr>
          <w:rFonts w:ascii="Times New Roman" w:hAnsi="Times New Roman"/>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6.1.9. Гарантии и компенсации, предусмотренные статьями </w:t>
      </w:r>
      <w:r>
        <w:rPr>
          <w:rFonts w:ascii="Times New Roman" w:hAnsi="Times New Roman"/>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Финансовое обеспечение данных гарантий осуществляется работодателем за счет бюджетных и (или) внебюджетных средств организации.</w:t>
      </w:r>
    </w:p>
    <w:p w:rsidR="00F366B9" w:rsidRDefault="00F366B9">
      <w:pPr>
        <w:jc w:val="both"/>
        <w:rPr>
          <w:color w:val="C00000"/>
          <w:sz w:val="28"/>
        </w:rPr>
      </w:pPr>
    </w:p>
    <w:p w:rsidR="00F366B9" w:rsidRDefault="00864912">
      <w:pPr>
        <w:pStyle w:val="af5"/>
        <w:jc w:val="center"/>
        <w:rPr>
          <w:b/>
          <w:sz w:val="28"/>
        </w:rPr>
      </w:pPr>
      <w:r>
        <w:rPr>
          <w:b/>
          <w:sz w:val="28"/>
        </w:rPr>
        <w:t>VII. ОПЛАТА ТРУДА</w:t>
      </w:r>
    </w:p>
    <w:p w:rsidR="00F366B9" w:rsidRDefault="00F366B9">
      <w:pPr>
        <w:pStyle w:val="af5"/>
        <w:ind w:firstLine="567"/>
        <w:jc w:val="both"/>
        <w:rPr>
          <w:b/>
          <w:color w:val="C00000"/>
          <w:sz w:val="16"/>
          <w:u w:val="single"/>
        </w:rPr>
      </w:pPr>
    </w:p>
    <w:p w:rsidR="00F366B9" w:rsidRDefault="00864912">
      <w:pPr>
        <w:pStyle w:val="a3"/>
        <w:spacing w:after="0"/>
        <w:ind w:left="0"/>
        <w:jc w:val="both"/>
        <w:rPr>
          <w:b/>
          <w:sz w:val="28"/>
        </w:rPr>
      </w:pPr>
      <w:r>
        <w:rPr>
          <w:sz w:val="28"/>
        </w:rPr>
        <w:tab/>
        <w:t>7.1.</w:t>
      </w:r>
      <w:r>
        <w:rPr>
          <w:b/>
          <w:sz w:val="28"/>
        </w:rPr>
        <w:t>Стороны подтверждают, что:</w:t>
      </w:r>
    </w:p>
    <w:p w:rsidR="00F366B9" w:rsidRDefault="00864912">
      <w:pPr>
        <w:pStyle w:val="a3"/>
        <w:spacing w:after="0"/>
        <w:ind w:left="0" w:firstLine="709"/>
        <w:jc w:val="both"/>
        <w:rPr>
          <w:sz w:val="28"/>
        </w:rPr>
      </w:pPr>
      <w:r>
        <w:rPr>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Default="00864912">
      <w:pPr>
        <w:pStyle w:val="a3"/>
        <w:spacing w:after="0"/>
        <w:ind w:left="0" w:firstLine="567"/>
        <w:jc w:val="both"/>
        <w:rPr>
          <w:sz w:val="28"/>
        </w:rPr>
      </w:pPr>
      <w:r>
        <w:rPr>
          <w:sz w:val="28"/>
        </w:rPr>
        <w:t xml:space="preserve">Запрещается какая-либо дискриминация при установлении и изменении </w:t>
      </w:r>
      <w:r>
        <w:rPr>
          <w:sz w:val="28"/>
        </w:rPr>
        <w:lastRenderedPageBreak/>
        <w:t>условий оплаты труда.</w:t>
      </w:r>
    </w:p>
    <w:p w:rsidR="00F366B9" w:rsidRDefault="00864912">
      <w:pPr>
        <w:pStyle w:val="ConsPlusNormal"/>
        <w:ind w:firstLine="709"/>
        <w:jc w:val="both"/>
        <w:rPr>
          <w:rFonts w:ascii="Times New Roman" w:hAnsi="Times New Roman"/>
          <w:sz w:val="28"/>
        </w:rPr>
      </w:pPr>
      <w:r>
        <w:rPr>
          <w:rFonts w:ascii="Times New Roman" w:hAnsi="Times New Roman"/>
          <w:sz w:val="28"/>
        </w:rPr>
        <w:t xml:space="preserve">7.1.2. </w:t>
      </w:r>
      <w:proofErr w:type="gramStart"/>
      <w:r>
        <w:rPr>
          <w:rFonts w:ascii="Times New Roman" w:hAnsi="Times New Roman"/>
          <w:sz w:val="28"/>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Pr>
          <w:rFonts w:ascii="Times New Roman" w:hAnsi="Times New Roman"/>
          <w:sz w:val="28"/>
        </w:rPr>
        <w:t xml:space="preserve"> правовыми актами органов местного самоуправления.</w:t>
      </w:r>
    </w:p>
    <w:p w:rsidR="00F366B9" w:rsidRDefault="00864912">
      <w:pPr>
        <w:pStyle w:val="aff0"/>
        <w:spacing w:after="0" w:line="240" w:lineRule="auto"/>
        <w:ind w:left="0" w:firstLine="709"/>
        <w:jc w:val="both"/>
        <w:rPr>
          <w:sz w:val="28"/>
        </w:rPr>
      </w:pPr>
      <w:r>
        <w:rPr>
          <w:sz w:val="28"/>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Default="00864912">
      <w:pPr>
        <w:pStyle w:val="aff0"/>
        <w:spacing w:after="0" w:line="240" w:lineRule="auto"/>
        <w:ind w:left="0" w:firstLine="709"/>
        <w:jc w:val="both"/>
        <w:rPr>
          <w:sz w:val="28"/>
        </w:rPr>
      </w:pPr>
      <w:r>
        <w:rPr>
          <w:sz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366B9" w:rsidRDefault="00864912">
      <w:pPr>
        <w:pStyle w:val="aff0"/>
        <w:spacing w:after="0" w:line="240" w:lineRule="auto"/>
        <w:ind w:left="0" w:firstLine="720"/>
        <w:jc w:val="both"/>
        <w:rPr>
          <w:sz w:val="28"/>
        </w:rPr>
      </w:pPr>
      <w:r>
        <w:rPr>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Default="00864912">
      <w:pPr>
        <w:pStyle w:val="aff0"/>
        <w:spacing w:after="0" w:line="240" w:lineRule="auto"/>
        <w:ind w:left="0" w:firstLine="720"/>
        <w:jc w:val="both"/>
        <w:rPr>
          <w:b/>
          <w:sz w:val="28"/>
        </w:rPr>
      </w:pPr>
      <w:r>
        <w:rPr>
          <w:sz w:val="28"/>
        </w:rPr>
        <w:t>Заработная плата</w:t>
      </w:r>
      <w:r w:rsidR="00151E11">
        <w:rPr>
          <w:sz w:val="28"/>
        </w:rPr>
        <w:t xml:space="preserve"> </w:t>
      </w:r>
      <w:r>
        <w:rPr>
          <w:sz w:val="28"/>
        </w:rPr>
        <w:t xml:space="preserve">(оплата труда работника) работников профессиональных квалификационных групп должностей работников образовательных организаций определяется </w:t>
      </w:r>
      <w:proofErr w:type="gramStart"/>
      <w:r>
        <w:rPr>
          <w:sz w:val="28"/>
        </w:rPr>
        <w:t>из</w:t>
      </w:r>
      <w:proofErr w:type="gramEnd"/>
      <w:r>
        <w:rPr>
          <w:sz w:val="28"/>
        </w:rPr>
        <w:t>:</w:t>
      </w:r>
    </w:p>
    <w:p w:rsidR="00F366B9" w:rsidRDefault="00864912">
      <w:pPr>
        <w:pStyle w:val="aff0"/>
        <w:spacing w:after="0" w:line="240" w:lineRule="auto"/>
        <w:ind w:left="0" w:firstLine="720"/>
        <w:jc w:val="both"/>
        <w:rPr>
          <w:sz w:val="28"/>
        </w:rPr>
      </w:pPr>
      <w:r>
        <w:rPr>
          <w:sz w:val="28"/>
        </w:rPr>
        <w:t>а) должностных окладов, окладов;</w:t>
      </w:r>
    </w:p>
    <w:p w:rsidR="00F366B9" w:rsidRDefault="00864912">
      <w:pPr>
        <w:pStyle w:val="aff0"/>
        <w:spacing w:after="0" w:line="240" w:lineRule="auto"/>
        <w:ind w:left="0" w:firstLine="720"/>
        <w:jc w:val="both"/>
        <w:rPr>
          <w:sz w:val="28"/>
        </w:rPr>
      </w:pPr>
      <w:r>
        <w:rPr>
          <w:sz w:val="28"/>
        </w:rPr>
        <w:t>б) выплат компенсационного характера;</w:t>
      </w:r>
    </w:p>
    <w:p w:rsidR="00F366B9" w:rsidRDefault="00864912">
      <w:pPr>
        <w:pStyle w:val="aff0"/>
        <w:spacing w:after="0" w:line="240" w:lineRule="auto"/>
        <w:ind w:left="0" w:firstLine="720"/>
        <w:jc w:val="both"/>
        <w:rPr>
          <w:sz w:val="28"/>
        </w:rPr>
      </w:pPr>
      <w:r>
        <w:rPr>
          <w:sz w:val="28"/>
        </w:rPr>
        <w:t>в) выплат стимулирующего характера.</w:t>
      </w:r>
    </w:p>
    <w:p w:rsidR="00F366B9" w:rsidRDefault="00864912">
      <w:pPr>
        <w:pStyle w:val="aff0"/>
        <w:spacing w:after="0" w:line="240" w:lineRule="auto"/>
        <w:ind w:left="0" w:firstLine="720"/>
        <w:jc w:val="both"/>
        <w:rPr>
          <w:sz w:val="28"/>
        </w:rPr>
      </w:pPr>
      <w:r>
        <w:rPr>
          <w:sz w:val="28"/>
        </w:rPr>
        <w:t>7.2.1. Стимулирующий фонд оплаты труда образовательной организации (далее – организация) включает в себя:</w:t>
      </w:r>
    </w:p>
    <w:p w:rsidR="00F366B9" w:rsidRDefault="00864912">
      <w:pPr>
        <w:pStyle w:val="aff0"/>
        <w:spacing w:after="0" w:line="240" w:lineRule="auto"/>
        <w:ind w:left="0" w:firstLine="720"/>
        <w:jc w:val="both"/>
        <w:rPr>
          <w:sz w:val="28"/>
        </w:rPr>
      </w:pPr>
      <w:r>
        <w:rPr>
          <w:sz w:val="28"/>
        </w:rPr>
        <w:t>- выплаты за интенсивность и высокие результаты работы;</w:t>
      </w:r>
    </w:p>
    <w:p w:rsidR="00F366B9" w:rsidRDefault="00864912">
      <w:pPr>
        <w:pStyle w:val="aff0"/>
        <w:spacing w:after="0" w:line="240" w:lineRule="auto"/>
        <w:ind w:left="0" w:firstLine="720"/>
        <w:jc w:val="both"/>
        <w:rPr>
          <w:sz w:val="28"/>
        </w:rPr>
      </w:pPr>
      <w:r>
        <w:rPr>
          <w:sz w:val="28"/>
        </w:rPr>
        <w:t>- выплаты за стаж работы по профилю;</w:t>
      </w:r>
    </w:p>
    <w:p w:rsidR="00F366B9" w:rsidRDefault="00864912">
      <w:pPr>
        <w:pStyle w:val="aff0"/>
        <w:spacing w:after="0" w:line="240" w:lineRule="auto"/>
        <w:ind w:left="0" w:firstLine="720"/>
        <w:jc w:val="both"/>
        <w:rPr>
          <w:sz w:val="28"/>
        </w:rPr>
      </w:pPr>
      <w:r>
        <w:rPr>
          <w:sz w:val="28"/>
        </w:rPr>
        <w:t>- выплаты за квалификационную категорию;</w:t>
      </w:r>
    </w:p>
    <w:p w:rsidR="00F366B9" w:rsidRDefault="00864912">
      <w:pPr>
        <w:pStyle w:val="aff0"/>
        <w:spacing w:after="0" w:line="240" w:lineRule="auto"/>
        <w:ind w:left="0" w:firstLine="720"/>
        <w:jc w:val="both"/>
        <w:rPr>
          <w:sz w:val="28"/>
        </w:rPr>
      </w:pPr>
      <w:r>
        <w:rPr>
          <w:sz w:val="28"/>
        </w:rPr>
        <w:t>- выплаты за качество выполняемых работ;</w:t>
      </w:r>
    </w:p>
    <w:p w:rsidR="00F366B9" w:rsidRDefault="00864912">
      <w:pPr>
        <w:pStyle w:val="aff0"/>
        <w:spacing w:after="0" w:line="240" w:lineRule="auto"/>
        <w:ind w:left="0" w:firstLine="720"/>
        <w:jc w:val="both"/>
        <w:rPr>
          <w:sz w:val="28"/>
        </w:rPr>
      </w:pPr>
      <w:r>
        <w:rPr>
          <w:sz w:val="28"/>
        </w:rPr>
        <w:t>- премиальные и иные поощрительные выплаты.</w:t>
      </w:r>
    </w:p>
    <w:p w:rsidR="00F366B9" w:rsidRDefault="00864912">
      <w:pPr>
        <w:pStyle w:val="aff0"/>
        <w:spacing w:after="0" w:line="240" w:lineRule="auto"/>
        <w:ind w:left="0" w:firstLine="720"/>
        <w:jc w:val="both"/>
        <w:rPr>
          <w:sz w:val="28"/>
        </w:rPr>
      </w:pPr>
      <w:r>
        <w:rPr>
          <w:sz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6 к настоящему коллективному договору).</w:t>
      </w:r>
    </w:p>
    <w:p w:rsidR="00F366B9" w:rsidRDefault="00864912">
      <w:pPr>
        <w:pStyle w:val="aff0"/>
        <w:spacing w:after="0" w:line="240" w:lineRule="auto"/>
        <w:ind w:left="0" w:firstLine="720"/>
        <w:jc w:val="both"/>
        <w:rPr>
          <w:sz w:val="28"/>
        </w:rPr>
      </w:pPr>
      <w:r>
        <w:rPr>
          <w:sz w:val="28"/>
        </w:rPr>
        <w:t xml:space="preserve">Выплаты за интенсивность и высокие результаты работы подразделяются </w:t>
      </w:r>
      <w:proofErr w:type="gramStart"/>
      <w:r>
        <w:rPr>
          <w:sz w:val="28"/>
        </w:rPr>
        <w:t>на</w:t>
      </w:r>
      <w:proofErr w:type="gramEnd"/>
      <w:r>
        <w:rPr>
          <w:sz w:val="28"/>
        </w:rPr>
        <w:t>:</w:t>
      </w:r>
    </w:p>
    <w:p w:rsidR="00F366B9" w:rsidRDefault="00864912">
      <w:pPr>
        <w:pStyle w:val="aff0"/>
        <w:spacing w:after="0" w:line="240" w:lineRule="auto"/>
        <w:ind w:left="0" w:firstLine="720"/>
        <w:jc w:val="both"/>
        <w:rPr>
          <w:sz w:val="28"/>
        </w:rPr>
      </w:pPr>
      <w:r>
        <w:rPr>
          <w:sz w:val="28"/>
        </w:rPr>
        <w:t>- выплаты за специфику образовательной программы;</w:t>
      </w:r>
    </w:p>
    <w:p w:rsidR="00F366B9" w:rsidRDefault="00864912">
      <w:pPr>
        <w:pStyle w:val="aff0"/>
        <w:spacing w:after="0" w:line="240" w:lineRule="auto"/>
        <w:ind w:left="0" w:firstLine="720"/>
        <w:jc w:val="both"/>
        <w:rPr>
          <w:sz w:val="28"/>
        </w:rPr>
      </w:pPr>
      <w:r>
        <w:rPr>
          <w:sz w:val="28"/>
        </w:rPr>
        <w:t xml:space="preserve">- выплаты за наличие почетных званий, государственных наград. </w:t>
      </w:r>
    </w:p>
    <w:p w:rsidR="000B33D7" w:rsidRDefault="00864912">
      <w:pPr>
        <w:pStyle w:val="aff0"/>
        <w:spacing w:after="0" w:line="240" w:lineRule="auto"/>
        <w:ind w:left="0" w:firstLine="720"/>
        <w:jc w:val="both"/>
        <w:rPr>
          <w:color w:val="00B050"/>
          <w:sz w:val="28"/>
        </w:rPr>
      </w:pPr>
      <w:r>
        <w:rPr>
          <w:sz w:val="28"/>
        </w:rPr>
        <w:lastRenderedPageBreak/>
        <w:t>Выплаты за качество выполняемых работ устанавливаются работникам образовательной организации по результатам труда</w:t>
      </w:r>
      <w:r w:rsidR="00F64479">
        <w:rPr>
          <w:sz w:val="28"/>
        </w:rPr>
        <w:t xml:space="preserve"> за определенный период времени.</w:t>
      </w:r>
    </w:p>
    <w:p w:rsidR="00F366B9" w:rsidRDefault="00864912">
      <w:pPr>
        <w:pStyle w:val="aff0"/>
        <w:spacing w:after="0" w:line="240" w:lineRule="auto"/>
        <w:ind w:left="0" w:firstLine="720"/>
        <w:jc w:val="both"/>
        <w:rPr>
          <w:sz w:val="28"/>
        </w:rPr>
      </w:pPr>
      <w:r>
        <w:rPr>
          <w:sz w:val="28"/>
        </w:rPr>
        <w:t xml:space="preserve">Основным критерием, влияющим на размер выплат за качество выполняемых работ, является достижение пороговых </w:t>
      </w:r>
      <w:proofErr w:type="gramStart"/>
      <w:r>
        <w:rPr>
          <w:sz w:val="28"/>
        </w:rPr>
        <w:t>значений критериев оценки эффективности деятельности организации</w:t>
      </w:r>
      <w:proofErr w:type="gramEnd"/>
      <w:r>
        <w:rPr>
          <w:sz w:val="28"/>
        </w:rPr>
        <w:t xml:space="preserve">. </w:t>
      </w:r>
    </w:p>
    <w:p w:rsidR="00F366B9" w:rsidRDefault="00864912">
      <w:pPr>
        <w:pStyle w:val="aff0"/>
        <w:spacing w:after="0" w:line="240" w:lineRule="auto"/>
        <w:ind w:left="0" w:firstLine="720"/>
        <w:jc w:val="both"/>
        <w:rPr>
          <w:sz w:val="28"/>
        </w:rPr>
      </w:pPr>
      <w:r>
        <w:rPr>
          <w:sz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Pr>
          <w:sz w:val="28"/>
        </w:rPr>
        <w:t>критериев оценки эффективности деятельности организации</w:t>
      </w:r>
      <w:proofErr w:type="gramEnd"/>
      <w:r>
        <w:rPr>
          <w:sz w:val="28"/>
        </w:rPr>
        <w:t xml:space="preserve"> и условия осуществления выплат определяются ежегодно на основании задач, поставленных перед организацией.</w:t>
      </w:r>
    </w:p>
    <w:p w:rsidR="00F366B9" w:rsidRDefault="00864912">
      <w:pPr>
        <w:pStyle w:val="aff0"/>
        <w:spacing w:after="0" w:line="240" w:lineRule="auto"/>
        <w:ind w:left="0" w:firstLine="720"/>
        <w:jc w:val="both"/>
        <w:rPr>
          <w:sz w:val="28"/>
        </w:rPr>
      </w:pPr>
      <w:r>
        <w:rPr>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Default="00864912">
      <w:pPr>
        <w:pStyle w:val="aff0"/>
        <w:spacing w:after="0" w:line="240" w:lineRule="auto"/>
        <w:ind w:left="0" w:firstLine="720"/>
        <w:jc w:val="both"/>
        <w:rPr>
          <w:sz w:val="28"/>
        </w:rPr>
      </w:pPr>
      <w:r>
        <w:rPr>
          <w:sz w:val="28"/>
        </w:rPr>
        <w:t>- вознаграждение должно следовать за достижением результата (принцип своевременности);</w:t>
      </w:r>
    </w:p>
    <w:p w:rsidR="00F366B9" w:rsidRDefault="00864912">
      <w:pPr>
        <w:pStyle w:val="aff0"/>
        <w:spacing w:after="0" w:line="240" w:lineRule="auto"/>
        <w:ind w:left="0" w:firstLine="720"/>
        <w:jc w:val="both"/>
        <w:rPr>
          <w:sz w:val="28"/>
        </w:rPr>
      </w:pPr>
      <w:r>
        <w:rPr>
          <w:sz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366B9" w:rsidRDefault="00864912">
      <w:pPr>
        <w:pStyle w:val="aff0"/>
        <w:spacing w:after="0" w:line="240" w:lineRule="auto"/>
        <w:ind w:left="0" w:firstLine="720"/>
        <w:jc w:val="both"/>
        <w:rPr>
          <w:sz w:val="28"/>
        </w:rPr>
      </w:pPr>
      <w:r>
        <w:rPr>
          <w:sz w:val="28"/>
        </w:rPr>
        <w:t>- размер вознаграждения работника должен определяться на основе объективной оценки результатов его труда (принцип объективности);</w:t>
      </w:r>
    </w:p>
    <w:p w:rsidR="00F366B9" w:rsidRDefault="00864912">
      <w:pPr>
        <w:pStyle w:val="aff0"/>
        <w:spacing w:after="0" w:line="240" w:lineRule="auto"/>
        <w:ind w:left="0" w:firstLine="720"/>
        <w:jc w:val="both"/>
        <w:rPr>
          <w:sz w:val="28"/>
        </w:rPr>
      </w:pPr>
      <w:r>
        <w:rPr>
          <w:sz w:val="28"/>
        </w:rPr>
        <w:t>- работник должен знать, какое вознаграждение он получит в зависимости от результатов своего труда (принцип предсказуемости);</w:t>
      </w:r>
    </w:p>
    <w:p w:rsidR="00F366B9" w:rsidRDefault="00864912">
      <w:pPr>
        <w:pStyle w:val="aff0"/>
        <w:spacing w:after="0" w:line="240" w:lineRule="auto"/>
        <w:ind w:left="0" w:firstLine="720"/>
        <w:jc w:val="both"/>
        <w:rPr>
          <w:sz w:val="28"/>
        </w:rPr>
      </w:pPr>
      <w:r>
        <w:rPr>
          <w:sz w:val="28"/>
        </w:rPr>
        <w:t>- правила определения вознаграждения должны быть понятны каждому работнику (принцип справедливости);</w:t>
      </w:r>
    </w:p>
    <w:p w:rsidR="00F366B9" w:rsidRDefault="00864912">
      <w:pPr>
        <w:pStyle w:val="aff0"/>
        <w:spacing w:after="0" w:line="240" w:lineRule="auto"/>
        <w:ind w:left="0" w:firstLine="720"/>
        <w:jc w:val="both"/>
        <w:rPr>
          <w:sz w:val="28"/>
        </w:rPr>
      </w:pPr>
      <w:r>
        <w:rPr>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Default="00864912">
      <w:pPr>
        <w:pStyle w:val="aff0"/>
        <w:spacing w:after="0" w:line="240" w:lineRule="auto"/>
        <w:ind w:left="0" w:firstLine="720"/>
        <w:jc w:val="both"/>
        <w:rPr>
          <w:sz w:val="28"/>
        </w:rPr>
      </w:pPr>
      <w:r>
        <w:rPr>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D641A" w:rsidRPr="0057338C" w:rsidRDefault="007D641A">
      <w:pPr>
        <w:pStyle w:val="aff0"/>
        <w:spacing w:after="0" w:line="240" w:lineRule="auto"/>
        <w:ind w:left="0" w:firstLine="720"/>
        <w:jc w:val="both"/>
        <w:rPr>
          <w:color w:val="auto"/>
          <w:sz w:val="28"/>
        </w:rPr>
      </w:pPr>
      <w:proofErr w:type="gramStart"/>
      <w:r w:rsidRPr="0057338C">
        <w:rPr>
          <w:color w:val="auto"/>
          <w:sz w:val="28"/>
        </w:rPr>
        <w:t>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57338C">
        <w:rPr>
          <w:color w:val="auto"/>
          <w:sz w:val="28"/>
        </w:rPr>
        <w:t xml:space="preserve"> Порядок, условия и конкретный размер выплаты в указанных целях устанавливаются локальными нормативными актами </w:t>
      </w:r>
      <w:r w:rsidR="00D93731" w:rsidRPr="0057338C">
        <w:rPr>
          <w:color w:val="auto"/>
          <w:sz w:val="28"/>
        </w:rPr>
        <w:t xml:space="preserve">общеобразовательной организации </w:t>
      </w:r>
      <w:proofErr w:type="gramStart"/>
      <w:r w:rsidRPr="0057338C">
        <w:rPr>
          <w:color w:val="auto"/>
          <w:sz w:val="28"/>
        </w:rPr>
        <w:t xml:space="preserve">( </w:t>
      </w:r>
      <w:proofErr w:type="gramEnd"/>
      <w:r w:rsidRPr="0057338C">
        <w:rPr>
          <w:color w:val="auto"/>
          <w:sz w:val="28"/>
        </w:rPr>
        <w:t>приложение №</w:t>
      </w:r>
      <w:r w:rsidR="00D93731" w:rsidRPr="0057338C">
        <w:rPr>
          <w:color w:val="auto"/>
          <w:sz w:val="28"/>
        </w:rPr>
        <w:t xml:space="preserve"> 3 к настоящему Соглашению</w:t>
      </w:r>
      <w:r w:rsidRPr="0057338C">
        <w:rPr>
          <w:color w:val="auto"/>
          <w:sz w:val="28"/>
        </w:rPr>
        <w:t>).</w:t>
      </w:r>
    </w:p>
    <w:p w:rsidR="00D04A4F" w:rsidRPr="0057338C" w:rsidRDefault="00864912">
      <w:pPr>
        <w:pStyle w:val="aff0"/>
        <w:spacing w:after="0" w:line="240" w:lineRule="auto"/>
        <w:ind w:left="0" w:firstLine="720"/>
        <w:jc w:val="both"/>
        <w:rPr>
          <w:color w:val="auto"/>
          <w:sz w:val="28"/>
        </w:rPr>
      </w:pPr>
      <w:r>
        <w:rPr>
          <w:sz w:val="28"/>
        </w:rPr>
        <w:lastRenderedPageBreak/>
        <w:t xml:space="preserve">7.2.1.1. </w:t>
      </w:r>
      <w:proofErr w:type="gramStart"/>
      <w:r w:rsidR="00D04A4F" w:rsidRPr="0057338C">
        <w:rPr>
          <w:color w:val="auto"/>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w:t>
      </w:r>
      <w:proofErr w:type="gramEnd"/>
      <w:r w:rsidR="00D04A4F" w:rsidRPr="0057338C">
        <w:rPr>
          <w:color w:val="auto"/>
          <w:sz w:val="28"/>
        </w:rPr>
        <w:t xml:space="preserve">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p w:rsidR="00F366B9" w:rsidRDefault="00864912">
      <w:pPr>
        <w:pStyle w:val="aff0"/>
        <w:spacing w:after="0" w:line="240" w:lineRule="auto"/>
        <w:ind w:left="0" w:firstLine="720"/>
        <w:jc w:val="both"/>
        <w:rPr>
          <w:sz w:val="28"/>
        </w:rPr>
      </w:pPr>
      <w:r>
        <w:rPr>
          <w:sz w:val="28"/>
        </w:rPr>
        <w:t xml:space="preserve">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w:t>
      </w:r>
      <w:proofErr w:type="gramStart"/>
      <w:r>
        <w:rPr>
          <w:sz w:val="28"/>
        </w:rPr>
        <w:t>совпадающий</w:t>
      </w:r>
      <w:proofErr w:type="gramEnd"/>
      <w:r>
        <w:rPr>
          <w:sz w:val="28"/>
        </w:rPr>
        <w:t xml:space="preserve"> с их отпуском.</w:t>
      </w:r>
    </w:p>
    <w:p w:rsidR="00F366B9" w:rsidRDefault="00864912">
      <w:pPr>
        <w:pStyle w:val="aff0"/>
        <w:spacing w:after="0" w:line="240" w:lineRule="auto"/>
        <w:ind w:left="0" w:firstLine="709"/>
        <w:jc w:val="both"/>
        <w:rPr>
          <w:sz w:val="28"/>
        </w:rPr>
      </w:pPr>
      <w:r>
        <w:rPr>
          <w:sz w:val="28"/>
        </w:rPr>
        <w:t>7.2.2. К выплатам компенсационного характера в образовательной организации относятся:</w:t>
      </w:r>
    </w:p>
    <w:p w:rsidR="00F366B9" w:rsidRDefault="00864912">
      <w:pPr>
        <w:pStyle w:val="aff0"/>
        <w:spacing w:after="0" w:line="240" w:lineRule="auto"/>
        <w:ind w:left="0" w:firstLine="708"/>
        <w:jc w:val="both"/>
        <w:rPr>
          <w:sz w:val="28"/>
        </w:rPr>
      </w:pPr>
      <w:r>
        <w:rPr>
          <w:sz w:val="28"/>
        </w:rPr>
        <w:t>- выплаты работникам, занятым на работах с вредными и (или) опасными и иными особыми условиями труда;</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366B9" w:rsidRDefault="00864912">
      <w:pPr>
        <w:pStyle w:val="ConsPlusNormal"/>
        <w:widowControl/>
        <w:jc w:val="both"/>
        <w:rPr>
          <w:rFonts w:ascii="Times New Roman" w:hAnsi="Times New Roman"/>
          <w:sz w:val="28"/>
        </w:rPr>
      </w:pPr>
      <w:r>
        <w:rPr>
          <w:rFonts w:ascii="Times New Roman" w:hAnsi="Times New Roman"/>
          <w:sz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366B9" w:rsidRDefault="00864912">
      <w:pPr>
        <w:pStyle w:val="a3"/>
        <w:spacing w:after="0"/>
        <w:ind w:left="0" w:firstLine="709"/>
        <w:jc w:val="both"/>
        <w:rPr>
          <w:sz w:val="28"/>
        </w:rPr>
      </w:pPr>
      <w:r>
        <w:rPr>
          <w:sz w:val="28"/>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Default="00864912">
      <w:pPr>
        <w:pStyle w:val="a3"/>
        <w:spacing w:after="0"/>
        <w:ind w:left="0" w:firstLine="708"/>
        <w:jc w:val="both"/>
        <w:rPr>
          <w:sz w:val="28"/>
        </w:rPr>
      </w:pPr>
      <w:r>
        <w:rPr>
          <w:sz w:val="28"/>
        </w:rPr>
        <w:t xml:space="preserve">7.4. </w:t>
      </w:r>
      <w:proofErr w:type="gramStart"/>
      <w:r>
        <w:rPr>
          <w:sz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Pr>
          <w:sz w:val="28"/>
        </w:rPr>
        <w:t xml:space="preserve"> </w:t>
      </w:r>
      <w:proofErr w:type="gramStart"/>
      <w:r>
        <w:rPr>
          <w:sz w:val="28"/>
        </w:rPr>
        <w:t>размерах</w:t>
      </w:r>
      <w:proofErr w:type="gramEnd"/>
      <w:r>
        <w:rPr>
          <w:sz w:val="28"/>
        </w:rPr>
        <w:t xml:space="preserve"> и основаниях произведенных </w:t>
      </w:r>
      <w:r>
        <w:rPr>
          <w:sz w:val="28"/>
        </w:rPr>
        <w:lastRenderedPageBreak/>
        <w:t>удержаний, а также об общей денежной сумме, подлежащей выплате.</w:t>
      </w:r>
    </w:p>
    <w:p w:rsidR="00F366B9" w:rsidRDefault="00864912">
      <w:pPr>
        <w:pStyle w:val="aff0"/>
        <w:spacing w:after="0" w:line="240" w:lineRule="auto"/>
        <w:ind w:left="0" w:firstLine="709"/>
        <w:jc w:val="both"/>
        <w:rPr>
          <w:sz w:val="28"/>
        </w:rPr>
      </w:pPr>
      <w:r>
        <w:rPr>
          <w:sz w:val="28"/>
        </w:rPr>
        <w:t xml:space="preserve">7.5. </w:t>
      </w:r>
      <w:bookmarkStart w:id="19" w:name="sub_1366"/>
      <w:r>
        <w:rPr>
          <w:sz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366B9" w:rsidRDefault="00864912">
      <w:pPr>
        <w:pStyle w:val="aff0"/>
        <w:spacing w:after="0" w:line="240" w:lineRule="auto"/>
        <w:ind w:left="0" w:firstLine="720"/>
        <w:jc w:val="both"/>
        <w:rPr>
          <w:sz w:val="28"/>
        </w:rPr>
      </w:pPr>
      <w:r>
        <w:rPr>
          <w:sz w:val="28"/>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19"/>
    </w:p>
    <w:p w:rsidR="00F366B9" w:rsidRDefault="00864912">
      <w:pPr>
        <w:pStyle w:val="a3"/>
        <w:spacing w:after="0"/>
        <w:ind w:left="0"/>
        <w:jc w:val="both"/>
        <w:rPr>
          <w:sz w:val="28"/>
        </w:rPr>
      </w:pPr>
      <w:r>
        <w:rPr>
          <w:sz w:val="28"/>
        </w:rPr>
        <w:tab/>
        <w:t>Выплаты производить:</w:t>
      </w:r>
    </w:p>
    <w:p w:rsidR="00F366B9" w:rsidRDefault="00864912">
      <w:pPr>
        <w:pStyle w:val="a3"/>
        <w:spacing w:after="0"/>
        <w:ind w:left="0" w:firstLine="709"/>
        <w:jc w:val="both"/>
        <w:rPr>
          <w:sz w:val="28"/>
        </w:rPr>
      </w:pPr>
      <w:r>
        <w:rPr>
          <w:sz w:val="28"/>
        </w:rPr>
        <w:t xml:space="preserve">* за первую половину месяца – </w:t>
      </w:r>
      <w:r w:rsidRPr="0057338C">
        <w:rPr>
          <w:color w:val="auto"/>
          <w:sz w:val="28"/>
        </w:rPr>
        <w:t>25</w:t>
      </w:r>
      <w:r>
        <w:rPr>
          <w:sz w:val="28"/>
        </w:rPr>
        <w:t xml:space="preserve">  числа каждого месяца;</w:t>
      </w:r>
    </w:p>
    <w:p w:rsidR="00F366B9" w:rsidRPr="0057338C" w:rsidRDefault="00864912">
      <w:pPr>
        <w:pStyle w:val="a3"/>
        <w:spacing w:after="0"/>
        <w:ind w:left="0" w:firstLine="709"/>
        <w:jc w:val="both"/>
        <w:rPr>
          <w:color w:val="auto"/>
          <w:sz w:val="28"/>
        </w:rPr>
      </w:pPr>
      <w:r>
        <w:rPr>
          <w:sz w:val="28"/>
        </w:rPr>
        <w:t xml:space="preserve">* за вторую половину месяца – </w:t>
      </w:r>
      <w:r w:rsidRPr="0057338C">
        <w:rPr>
          <w:color w:val="auto"/>
          <w:sz w:val="28"/>
        </w:rPr>
        <w:t>10 числа каждого месяца, следующего за расчетным периодом.</w:t>
      </w:r>
    </w:p>
    <w:p w:rsidR="00F366B9" w:rsidRDefault="00864912">
      <w:pPr>
        <w:ind w:firstLine="708"/>
        <w:jc w:val="both"/>
        <w:rPr>
          <w:sz w:val="28"/>
        </w:rPr>
      </w:pPr>
      <w:r>
        <w:rPr>
          <w:sz w:val="28"/>
        </w:rPr>
        <w:t>При выплате заработной платы работнику вручается расчетный листок, с указанием:</w:t>
      </w:r>
    </w:p>
    <w:p w:rsidR="00F366B9" w:rsidRDefault="00864912">
      <w:pPr>
        <w:ind w:firstLine="708"/>
        <w:jc w:val="both"/>
        <w:rPr>
          <w:sz w:val="28"/>
        </w:rPr>
      </w:pPr>
      <w:r>
        <w:rPr>
          <w:sz w:val="28"/>
        </w:rPr>
        <w:t>- составных частей заработной платы, причитающейся ему за соответствующий период;</w:t>
      </w:r>
    </w:p>
    <w:p w:rsidR="00F366B9" w:rsidRDefault="00864912">
      <w:pPr>
        <w:ind w:firstLine="708"/>
        <w:jc w:val="both"/>
        <w:rPr>
          <w:sz w:val="28"/>
        </w:rPr>
      </w:pPr>
      <w:r>
        <w:rPr>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Default="00864912">
      <w:pPr>
        <w:ind w:firstLine="708"/>
        <w:jc w:val="both"/>
        <w:rPr>
          <w:sz w:val="28"/>
        </w:rPr>
      </w:pPr>
      <w:r>
        <w:rPr>
          <w:sz w:val="28"/>
        </w:rPr>
        <w:t>- размеров и оснований произведенных удержаний;</w:t>
      </w:r>
    </w:p>
    <w:p w:rsidR="00F366B9" w:rsidRDefault="00864912">
      <w:pPr>
        <w:ind w:firstLine="708"/>
        <w:jc w:val="both"/>
        <w:rPr>
          <w:sz w:val="28"/>
        </w:rPr>
      </w:pPr>
      <w:r>
        <w:rPr>
          <w:sz w:val="28"/>
        </w:rPr>
        <w:t>- общей денежной суммы, подлежащей выплате.</w:t>
      </w:r>
    </w:p>
    <w:p w:rsidR="00F366B9" w:rsidRDefault="00864912">
      <w:pPr>
        <w:ind w:firstLine="708"/>
        <w:jc w:val="both"/>
        <w:rPr>
          <w:sz w:val="28"/>
        </w:rPr>
      </w:pPr>
      <w:r>
        <w:rPr>
          <w:sz w:val="28"/>
        </w:rPr>
        <w:t>Форма расчетного листка утверждается работодателем с учетом мнения выборного органа первичной профсоюзной организации.</w:t>
      </w:r>
    </w:p>
    <w:p w:rsidR="00F366B9" w:rsidRDefault="00864912">
      <w:pPr>
        <w:pStyle w:val="aff0"/>
        <w:spacing w:after="0" w:line="240" w:lineRule="auto"/>
        <w:ind w:left="0" w:firstLine="720"/>
        <w:jc w:val="both"/>
        <w:rPr>
          <w:sz w:val="28"/>
        </w:rPr>
      </w:pPr>
      <w:r>
        <w:rPr>
          <w:sz w:val="28"/>
        </w:rPr>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F366B9" w:rsidRDefault="00864912">
      <w:pPr>
        <w:pStyle w:val="aff0"/>
        <w:spacing w:after="0" w:line="240" w:lineRule="auto"/>
        <w:ind w:left="0" w:firstLine="709"/>
        <w:jc w:val="both"/>
        <w:rPr>
          <w:sz w:val="28"/>
        </w:rPr>
      </w:pPr>
      <w:r>
        <w:rPr>
          <w:sz w:val="28"/>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366B9" w:rsidRDefault="00864912">
      <w:pPr>
        <w:pStyle w:val="aff0"/>
        <w:spacing w:after="0" w:line="240" w:lineRule="auto"/>
        <w:ind w:left="0" w:firstLine="709"/>
        <w:jc w:val="both"/>
        <w:rPr>
          <w:sz w:val="28"/>
        </w:rPr>
      </w:pPr>
      <w:proofErr w:type="gramStart"/>
      <w:r>
        <w:rPr>
          <w:sz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Pr>
          <w:sz w:val="28"/>
        </w:rPr>
        <w:t xml:space="preserve"> </w:t>
      </w:r>
      <w:proofErr w:type="gramStart"/>
      <w:r>
        <w:rPr>
          <w:sz w:val="28"/>
        </w:rPr>
        <w:t>размере</w:t>
      </w:r>
      <w:proofErr w:type="gramEnd"/>
      <w:r>
        <w:rPr>
          <w:sz w:val="28"/>
        </w:rPr>
        <w:t>.</w:t>
      </w:r>
    </w:p>
    <w:p w:rsidR="00F366B9" w:rsidRDefault="00864912">
      <w:pPr>
        <w:pStyle w:val="aff0"/>
        <w:spacing w:after="0" w:line="240" w:lineRule="auto"/>
        <w:ind w:left="0" w:firstLine="709"/>
        <w:jc w:val="both"/>
        <w:rPr>
          <w:sz w:val="28"/>
        </w:rPr>
      </w:pPr>
      <w:r>
        <w:rPr>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Default="00864912">
      <w:pPr>
        <w:pStyle w:val="aff0"/>
        <w:spacing w:after="0" w:line="240" w:lineRule="auto"/>
        <w:ind w:left="0" w:firstLine="709"/>
        <w:jc w:val="both"/>
        <w:rPr>
          <w:sz w:val="28"/>
        </w:rPr>
      </w:pPr>
      <w:r>
        <w:rPr>
          <w:sz w:val="28"/>
        </w:rPr>
        <w:t xml:space="preserve">Сверхурочные работы не должны превышать для каждого работника </w:t>
      </w:r>
      <w:r>
        <w:rPr>
          <w:sz w:val="28"/>
        </w:rPr>
        <w:lastRenderedPageBreak/>
        <w:t>четырех часов в течение двух дней подряд и 120 часов в год.</w:t>
      </w:r>
    </w:p>
    <w:p w:rsidR="00F366B9" w:rsidRDefault="00864912">
      <w:pPr>
        <w:pStyle w:val="aff0"/>
        <w:spacing w:after="0" w:line="240" w:lineRule="auto"/>
        <w:ind w:left="0" w:firstLine="709"/>
        <w:jc w:val="both"/>
        <w:rPr>
          <w:sz w:val="28"/>
        </w:rPr>
      </w:pPr>
      <w:r>
        <w:rPr>
          <w:sz w:val="28"/>
        </w:rPr>
        <w:t>Работодатель обязан обеспечить точный учет продолжительности сверхурочной работы каждого работника.</w:t>
      </w:r>
    </w:p>
    <w:p w:rsidR="00F366B9" w:rsidRDefault="00864912">
      <w:pPr>
        <w:pStyle w:val="aff0"/>
        <w:spacing w:after="0" w:line="240" w:lineRule="auto"/>
        <w:ind w:left="0" w:firstLine="709"/>
        <w:jc w:val="both"/>
        <w:rPr>
          <w:sz w:val="28"/>
        </w:rPr>
      </w:pPr>
      <w:r>
        <w:rPr>
          <w:sz w:val="28"/>
        </w:rPr>
        <w:t>7.8. Работа в выходной день и нерабочий праздничный день оплачивается не менее чем в двойном размере:</w:t>
      </w:r>
    </w:p>
    <w:p w:rsidR="00F366B9" w:rsidRDefault="00864912">
      <w:pPr>
        <w:pStyle w:val="a3"/>
        <w:spacing w:after="0"/>
        <w:ind w:left="0" w:firstLine="991"/>
        <w:jc w:val="both"/>
        <w:rPr>
          <w:sz w:val="28"/>
        </w:rPr>
      </w:pPr>
      <w:r>
        <w:rPr>
          <w:sz w:val="28"/>
        </w:rPr>
        <w:t xml:space="preserve">- работникам, труд которых оплачивается по дневным и часовым ставкам, - в размере не </w:t>
      </w:r>
      <w:proofErr w:type="gramStart"/>
      <w:r>
        <w:rPr>
          <w:sz w:val="28"/>
        </w:rPr>
        <w:t>менее двойной</w:t>
      </w:r>
      <w:proofErr w:type="gramEnd"/>
      <w:r>
        <w:rPr>
          <w:sz w:val="28"/>
        </w:rPr>
        <w:t xml:space="preserve"> дневной или часовой тарифной ставки;</w:t>
      </w:r>
    </w:p>
    <w:p w:rsidR="00F366B9" w:rsidRDefault="00864912">
      <w:pPr>
        <w:pStyle w:val="a3"/>
        <w:spacing w:after="0"/>
        <w:ind w:left="0" w:firstLine="991"/>
        <w:jc w:val="both"/>
        <w:rPr>
          <w:sz w:val="28"/>
        </w:rPr>
      </w:pPr>
      <w:proofErr w:type="gramStart"/>
      <w:r>
        <w:rPr>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Pr>
          <w:sz w:val="28"/>
        </w:rPr>
        <w:t xml:space="preserve"> работы) сверх оклада (должностного оклада), если работа производилась сверх месячной нормы рабочего времени.</w:t>
      </w:r>
    </w:p>
    <w:p w:rsidR="00F366B9" w:rsidRDefault="00864912">
      <w:pPr>
        <w:pStyle w:val="a3"/>
        <w:spacing w:after="0"/>
        <w:ind w:left="0" w:firstLine="709"/>
        <w:jc w:val="both"/>
        <w:rPr>
          <w:sz w:val="28"/>
        </w:rPr>
      </w:pPr>
      <w:r>
        <w:rPr>
          <w:sz w:val="28"/>
        </w:rPr>
        <w:t xml:space="preserve">Конкретные </w:t>
      </w:r>
      <w:proofErr w:type="gramStart"/>
      <w:r>
        <w:rPr>
          <w:sz w:val="28"/>
        </w:rPr>
        <w:t>размеры оплаты труда</w:t>
      </w:r>
      <w:proofErr w:type="gramEnd"/>
      <w:r>
        <w:rPr>
          <w:sz w:val="28"/>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sz w:val="28"/>
        </w:rPr>
      </w:pPr>
      <w:r>
        <w:rPr>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66B9" w:rsidRDefault="00864912">
      <w:pPr>
        <w:pStyle w:val="a3"/>
        <w:spacing w:after="0"/>
        <w:ind w:left="0" w:firstLine="283"/>
        <w:jc w:val="both"/>
        <w:rPr>
          <w:sz w:val="28"/>
        </w:rPr>
      </w:pPr>
      <w:r>
        <w:rPr>
          <w:sz w:val="28"/>
        </w:rPr>
        <w:tab/>
        <w:t>7.9. Время простоя по вине работодателя оплачивается в размере не менее 2/3 средней заработной платы работника.</w:t>
      </w:r>
    </w:p>
    <w:p w:rsidR="00F366B9" w:rsidRDefault="00864912">
      <w:pPr>
        <w:pStyle w:val="a3"/>
        <w:spacing w:after="0"/>
        <w:ind w:left="0" w:firstLine="283"/>
        <w:jc w:val="both"/>
        <w:rPr>
          <w:sz w:val="28"/>
        </w:rPr>
      </w:pPr>
      <w:r>
        <w:rPr>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Default="00864912">
      <w:pPr>
        <w:pStyle w:val="a3"/>
        <w:spacing w:after="0"/>
        <w:ind w:left="0"/>
        <w:jc w:val="both"/>
        <w:rPr>
          <w:sz w:val="28"/>
        </w:rPr>
      </w:pPr>
      <w:r>
        <w:rPr>
          <w:sz w:val="28"/>
        </w:rPr>
        <w:tab/>
        <w:t>Время простоя по вине работника не оплачивается.</w:t>
      </w:r>
    </w:p>
    <w:p w:rsidR="00F366B9" w:rsidRDefault="00864912">
      <w:pPr>
        <w:pStyle w:val="a3"/>
        <w:spacing w:after="0"/>
        <w:ind w:left="0"/>
        <w:jc w:val="both"/>
        <w:rPr>
          <w:sz w:val="28"/>
        </w:rPr>
      </w:pPr>
      <w:r>
        <w:rPr>
          <w:sz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7D641A" w:rsidRDefault="00864912" w:rsidP="007D641A">
      <w:pPr>
        <w:pStyle w:val="a3"/>
        <w:spacing w:after="0"/>
        <w:ind w:left="0"/>
        <w:jc w:val="both"/>
        <w:rPr>
          <w:sz w:val="28"/>
        </w:rPr>
      </w:pPr>
      <w:r>
        <w:rPr>
          <w:sz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D641A" w:rsidRPr="007D641A" w:rsidRDefault="007D641A" w:rsidP="007D641A">
      <w:pPr>
        <w:pStyle w:val="a3"/>
        <w:spacing w:after="0"/>
        <w:ind w:left="0"/>
        <w:jc w:val="both"/>
        <w:rPr>
          <w:rStyle w:val="40"/>
          <w:b w:val="0"/>
          <w:sz w:val="28"/>
        </w:rPr>
      </w:pPr>
      <w:r>
        <w:rPr>
          <w:sz w:val="28"/>
        </w:rPr>
        <w:t xml:space="preserve">        7.10.</w:t>
      </w:r>
      <w:r w:rsidRPr="007D641A">
        <w:t xml:space="preserve"> </w:t>
      </w:r>
      <w:proofErr w:type="gramStart"/>
      <w:r w:rsidRPr="007D641A">
        <w:rPr>
          <w:sz w:val="28"/>
        </w:rP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w:t>
      </w:r>
      <w:proofErr w:type="gramEnd"/>
      <w:r w:rsidRPr="007D641A">
        <w:rPr>
          <w:sz w:val="28"/>
        </w:rPr>
        <w:t xml:space="preserve"> установленного срока выплаты </w:t>
      </w:r>
      <w:r w:rsidRPr="007D641A">
        <w:rPr>
          <w:sz w:val="28"/>
        </w:rPr>
        <w:lastRenderedPageBreak/>
        <w:t>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D641A" w:rsidRDefault="00864912" w:rsidP="007D641A">
      <w:pPr>
        <w:pStyle w:val="aff0"/>
        <w:spacing w:after="0" w:line="240" w:lineRule="auto"/>
        <w:ind w:left="0" w:firstLine="567"/>
        <w:jc w:val="both"/>
        <w:rPr>
          <w:sz w:val="28"/>
        </w:rPr>
      </w:pPr>
      <w:r w:rsidRPr="007D641A">
        <w:rPr>
          <w:sz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D641A" w:rsidRDefault="00864912" w:rsidP="007D641A">
      <w:pPr>
        <w:pStyle w:val="aff0"/>
        <w:spacing w:after="0" w:line="240" w:lineRule="auto"/>
        <w:ind w:left="0" w:firstLine="567"/>
        <w:jc w:val="both"/>
        <w:rPr>
          <w:sz w:val="28"/>
        </w:rPr>
      </w:pPr>
      <w:r w:rsidRPr="007D641A">
        <w:rPr>
          <w:sz w:val="28"/>
        </w:rPr>
        <w:t>7.11. В случае задержки выплаты</w:t>
      </w:r>
      <w:bookmarkStart w:id="20" w:name="sub_1473"/>
      <w:r w:rsidR="007D641A" w:rsidRPr="007D641A">
        <w:rPr>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D641A" w:rsidRDefault="007D641A" w:rsidP="007D641A">
      <w:pPr>
        <w:pStyle w:val="aff0"/>
        <w:spacing w:after="0" w:line="240" w:lineRule="auto"/>
        <w:ind w:left="0" w:firstLine="567"/>
        <w:jc w:val="both"/>
        <w:rPr>
          <w:sz w:val="28"/>
        </w:rPr>
      </w:pPr>
      <w:r w:rsidRPr="007D641A">
        <w:rPr>
          <w:sz w:val="28"/>
        </w:rPr>
        <w:t>В период приостановления работы работник имеет право в свое рабочее время отсутствовать на рабочем месте.</w:t>
      </w:r>
    </w:p>
    <w:p w:rsidR="007D641A" w:rsidRPr="007D641A" w:rsidRDefault="007D641A" w:rsidP="007D641A">
      <w:pPr>
        <w:pStyle w:val="aff0"/>
        <w:spacing w:after="0" w:line="240" w:lineRule="auto"/>
        <w:ind w:left="0" w:firstLine="567"/>
        <w:jc w:val="both"/>
      </w:pPr>
      <w:r w:rsidRPr="007D641A">
        <w:rPr>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366B9" w:rsidRPr="0057338C" w:rsidRDefault="007D641A" w:rsidP="007D641A">
      <w:pPr>
        <w:pStyle w:val="aff0"/>
        <w:spacing w:after="0" w:line="240" w:lineRule="auto"/>
        <w:ind w:left="0" w:firstLine="567"/>
        <w:jc w:val="both"/>
        <w:rPr>
          <w:color w:val="auto"/>
        </w:rPr>
      </w:pPr>
      <w:r w:rsidRPr="007D641A">
        <w:rPr>
          <w:sz w:val="28"/>
        </w:rPr>
        <w:tab/>
        <w:t xml:space="preserve">7.12. 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r w:rsidRPr="0057338C">
        <w:rPr>
          <w:color w:val="auto"/>
          <w:sz w:val="28"/>
        </w:rPr>
        <w:t>(приложение № 9 к настоящему коллективному договору).</w:t>
      </w:r>
    </w:p>
    <w:p w:rsidR="00F366B9" w:rsidRDefault="00864912">
      <w:pPr>
        <w:pStyle w:val="aff0"/>
        <w:spacing w:after="0" w:line="240" w:lineRule="auto"/>
        <w:ind w:left="0" w:firstLine="567"/>
        <w:jc w:val="both"/>
        <w:rPr>
          <w:sz w:val="28"/>
        </w:rPr>
      </w:pPr>
      <w:r>
        <w:rPr>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9" w:anchor="sub_372" w:history="1">
        <w:r>
          <w:rPr>
            <w:rStyle w:val="af4"/>
            <w:b w:val="0"/>
            <w:color w:val="000000"/>
            <w:sz w:val="28"/>
          </w:rPr>
          <w:t>ст. 372</w:t>
        </w:r>
      </w:hyperlink>
      <w:r>
        <w:rPr>
          <w:sz w:val="28"/>
        </w:rPr>
        <w:t xml:space="preserve"> ТК РФ для принятия локальных нормативных актов либо  трудовым договором.</w:t>
      </w:r>
      <w:bookmarkEnd w:id="20"/>
    </w:p>
    <w:p w:rsidR="00F366B9" w:rsidRDefault="00864912">
      <w:pPr>
        <w:ind w:firstLine="708"/>
        <w:jc w:val="both"/>
        <w:rPr>
          <w:sz w:val="28"/>
        </w:rPr>
      </w:pPr>
      <w:r>
        <w:rPr>
          <w:sz w:val="28"/>
        </w:rPr>
        <w:t>Повышение заработной платы по указанным основаниям производится по результатам специальной оценки условий труда.</w:t>
      </w:r>
    </w:p>
    <w:p w:rsidR="00F366B9" w:rsidRDefault="00864912">
      <w:pPr>
        <w:pStyle w:val="aff0"/>
        <w:spacing w:after="0" w:line="240" w:lineRule="auto"/>
        <w:ind w:left="0" w:firstLine="720"/>
        <w:jc w:val="both"/>
        <w:rPr>
          <w:sz w:val="28"/>
        </w:rPr>
      </w:pPr>
      <w:r>
        <w:rPr>
          <w:sz w:val="28"/>
        </w:rPr>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Pr>
          <w:sz w:val="28"/>
        </w:rPr>
        <w:tab/>
      </w:r>
    </w:p>
    <w:p w:rsidR="00F366B9" w:rsidRDefault="00864912">
      <w:pPr>
        <w:pStyle w:val="aff0"/>
        <w:spacing w:after="0" w:line="240" w:lineRule="auto"/>
        <w:ind w:left="0" w:firstLine="720"/>
        <w:jc w:val="both"/>
        <w:rPr>
          <w:sz w:val="28"/>
        </w:rPr>
      </w:pPr>
      <w:r>
        <w:rPr>
          <w:sz w:val="28"/>
        </w:rPr>
        <w:t xml:space="preserve">7.14. </w:t>
      </w:r>
      <w:proofErr w:type="gramStart"/>
      <w:r>
        <w:rPr>
          <w:sz w:val="28"/>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w:t>
      </w:r>
      <w:proofErr w:type="gramEnd"/>
      <w:r>
        <w:rPr>
          <w:sz w:val="28"/>
        </w:rPr>
        <w:t xml:space="preserve"> Конкретные размеры повышения оплаты труда за работу в ночное время, но не </w:t>
      </w:r>
      <w:proofErr w:type="gramStart"/>
      <w:r>
        <w:rPr>
          <w:sz w:val="28"/>
        </w:rPr>
        <w:t>ниже указанных</w:t>
      </w:r>
      <w:proofErr w:type="gramEnd"/>
      <w:r>
        <w:rPr>
          <w:sz w:val="28"/>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b/>
          <w:sz w:val="28"/>
        </w:rPr>
      </w:pPr>
      <w:r>
        <w:rPr>
          <w:sz w:val="28"/>
        </w:rPr>
        <w:t>7.15.</w:t>
      </w:r>
      <w:r>
        <w:rPr>
          <w:b/>
          <w:sz w:val="28"/>
        </w:rPr>
        <w:t xml:space="preserve"> Стороны рекомендуют:</w:t>
      </w:r>
    </w:p>
    <w:p w:rsidR="00F366B9" w:rsidRDefault="00864912">
      <w:pPr>
        <w:pStyle w:val="aff0"/>
        <w:spacing w:after="0" w:line="240" w:lineRule="auto"/>
        <w:ind w:left="0" w:firstLine="720"/>
        <w:jc w:val="both"/>
        <w:rPr>
          <w:sz w:val="28"/>
        </w:rPr>
      </w:pPr>
      <w:r>
        <w:rPr>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Default="00864912">
      <w:pPr>
        <w:pStyle w:val="a3"/>
        <w:spacing w:after="0"/>
        <w:ind w:left="0"/>
        <w:jc w:val="both"/>
        <w:rPr>
          <w:b/>
          <w:sz w:val="28"/>
        </w:rPr>
      </w:pPr>
      <w:r>
        <w:rPr>
          <w:sz w:val="28"/>
        </w:rPr>
        <w:lastRenderedPageBreak/>
        <w:tab/>
        <w:t>7.16.</w:t>
      </w:r>
      <w:r>
        <w:rPr>
          <w:b/>
          <w:sz w:val="28"/>
        </w:rPr>
        <w:t xml:space="preserve"> Выборный орган первичной профсоюзной организации:</w:t>
      </w:r>
    </w:p>
    <w:p w:rsidR="00F366B9" w:rsidRDefault="00864912">
      <w:pPr>
        <w:pStyle w:val="a3"/>
        <w:spacing w:after="0"/>
        <w:ind w:left="0"/>
        <w:jc w:val="both"/>
        <w:rPr>
          <w:sz w:val="28"/>
        </w:rPr>
      </w:pPr>
      <w:r>
        <w:rPr>
          <w:sz w:val="28"/>
        </w:rPr>
        <w:tab/>
        <w:t>7.16.1. Оказывает бесплатную методическую, юридическую и практическую помощь членам профсоюза по защите их социально-экономических, трудовых прав.</w:t>
      </w:r>
    </w:p>
    <w:p w:rsidR="00F366B9" w:rsidRDefault="00864912">
      <w:pPr>
        <w:pStyle w:val="a3"/>
        <w:spacing w:after="0"/>
        <w:ind w:left="0"/>
        <w:jc w:val="both"/>
        <w:rPr>
          <w:sz w:val="28"/>
        </w:rPr>
      </w:pPr>
      <w:r>
        <w:rPr>
          <w:sz w:val="28"/>
        </w:rPr>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Default="00F366B9">
      <w:pPr>
        <w:pStyle w:val="aff0"/>
        <w:spacing w:after="0" w:line="240" w:lineRule="auto"/>
        <w:ind w:left="0" w:firstLine="567"/>
        <w:jc w:val="both"/>
        <w:rPr>
          <w:sz w:val="28"/>
        </w:rPr>
      </w:pPr>
    </w:p>
    <w:p w:rsidR="00F366B9" w:rsidRDefault="00864912">
      <w:pPr>
        <w:pStyle w:val="a3"/>
        <w:spacing w:after="0"/>
        <w:ind w:left="0"/>
        <w:jc w:val="center"/>
        <w:rPr>
          <w:b/>
          <w:sz w:val="28"/>
        </w:rPr>
      </w:pPr>
      <w:r>
        <w:rPr>
          <w:b/>
          <w:sz w:val="28"/>
        </w:rPr>
        <w:t>VIII. ОХРАНА ТРУДА И ЗДОРОВЬЯ</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 xml:space="preserve">8.1. </w:t>
      </w:r>
      <w:r>
        <w:rPr>
          <w:b/>
          <w:sz w:val="28"/>
        </w:rPr>
        <w:t>Стороны обеспечивают  выполнение:</w:t>
      </w:r>
    </w:p>
    <w:p w:rsidR="00F366B9" w:rsidRDefault="00864912">
      <w:pPr>
        <w:pStyle w:val="a3"/>
        <w:spacing w:after="0"/>
        <w:ind w:left="0"/>
        <w:jc w:val="both"/>
        <w:rPr>
          <w:sz w:val="28"/>
        </w:rPr>
      </w:pPr>
      <w:r>
        <w:rPr>
          <w:sz w:val="28"/>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Pr>
          <w:sz w:val="28"/>
        </w:rPr>
        <w:t xml:space="preserve">на производстве </w:t>
      </w:r>
      <w:r>
        <w:rPr>
          <w:sz w:val="28"/>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Default="00864912">
      <w:pPr>
        <w:pStyle w:val="a3"/>
        <w:spacing w:after="0"/>
        <w:ind w:left="0"/>
        <w:jc w:val="both"/>
        <w:rPr>
          <w:sz w:val="28"/>
        </w:rPr>
      </w:pPr>
      <w:r>
        <w:rPr>
          <w:sz w:val="28"/>
        </w:rPr>
        <w:tab/>
        <w:t>8.2. Работодатель:</w:t>
      </w:r>
    </w:p>
    <w:p w:rsidR="00F366B9" w:rsidRDefault="00864912">
      <w:pPr>
        <w:pStyle w:val="a3"/>
        <w:spacing w:after="0"/>
        <w:ind w:left="0"/>
        <w:jc w:val="both"/>
        <w:rPr>
          <w:sz w:val="28"/>
        </w:rPr>
      </w:pPr>
      <w:r>
        <w:rPr>
          <w:sz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w:t>
      </w:r>
      <w:proofErr w:type="spellStart"/>
      <w:r>
        <w:rPr>
          <w:sz w:val="28"/>
        </w:rPr>
        <w:t>Челнинской</w:t>
      </w:r>
      <w:proofErr w:type="spellEnd"/>
      <w:r>
        <w:rPr>
          <w:sz w:val="28"/>
        </w:rPr>
        <w:t xml:space="preserve"> </w:t>
      </w:r>
      <w:r w:rsidR="007D641A">
        <w:rPr>
          <w:sz w:val="28"/>
        </w:rPr>
        <w:t xml:space="preserve">территориальной организации Общероссийского Профсоюза </w:t>
      </w:r>
      <w:r>
        <w:rPr>
          <w:sz w:val="28"/>
        </w:rPr>
        <w:t>образования.</w:t>
      </w:r>
    </w:p>
    <w:p w:rsidR="00F366B9" w:rsidRDefault="00864912">
      <w:pPr>
        <w:pStyle w:val="a3"/>
        <w:spacing w:after="0"/>
        <w:ind w:left="0"/>
        <w:jc w:val="both"/>
        <w:rPr>
          <w:sz w:val="28"/>
        </w:rPr>
      </w:pPr>
      <w:r>
        <w:rPr>
          <w:sz w:val="28"/>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366B9" w:rsidRDefault="00864912">
      <w:pPr>
        <w:pStyle w:val="aff0"/>
        <w:spacing w:after="0" w:line="240" w:lineRule="auto"/>
        <w:ind w:left="0" w:firstLine="720"/>
        <w:jc w:val="both"/>
        <w:rPr>
          <w:sz w:val="28"/>
        </w:rPr>
      </w:pPr>
      <w:r>
        <w:rPr>
          <w:sz w:val="28"/>
        </w:rPr>
        <w:t xml:space="preserve">8.2.3. </w:t>
      </w:r>
      <w:proofErr w:type="gramStart"/>
      <w:r>
        <w:rPr>
          <w:sz w:val="28"/>
        </w:rPr>
        <w:t>Регулярно информирует Набережно-</w:t>
      </w:r>
      <w:proofErr w:type="spellStart"/>
      <w:r>
        <w:rPr>
          <w:sz w:val="28"/>
        </w:rPr>
        <w:t>Челнинскую</w:t>
      </w:r>
      <w:proofErr w:type="spellEnd"/>
      <w:r>
        <w:rPr>
          <w:sz w:val="28"/>
        </w:rPr>
        <w:t xml:space="preserve"> </w:t>
      </w:r>
      <w:r w:rsidR="007D641A" w:rsidRPr="007D641A">
        <w:rPr>
          <w:sz w:val="28"/>
        </w:rPr>
        <w:t>территориальн</w:t>
      </w:r>
      <w:r w:rsidR="007D641A">
        <w:rPr>
          <w:sz w:val="28"/>
        </w:rPr>
        <w:t>ую</w:t>
      </w:r>
      <w:r w:rsidR="007D641A" w:rsidRPr="007D641A">
        <w:rPr>
          <w:sz w:val="28"/>
        </w:rPr>
        <w:t xml:space="preserve"> организаци</w:t>
      </w:r>
      <w:r w:rsidR="007D641A">
        <w:rPr>
          <w:sz w:val="28"/>
        </w:rPr>
        <w:t>ю</w:t>
      </w:r>
      <w:r w:rsidR="007D641A" w:rsidRPr="007D641A">
        <w:rPr>
          <w:sz w:val="28"/>
        </w:rPr>
        <w:t xml:space="preserve"> Общероссийского Профсоюза образования </w:t>
      </w:r>
      <w:r>
        <w:rPr>
          <w:sz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865224">
        <w:rPr>
          <w:rStyle w:val="40"/>
          <w:b w:val="0"/>
          <w:sz w:val="28"/>
          <w:szCs w:val="28"/>
        </w:rPr>
        <w:t>специальной оценки условий труда</w:t>
      </w:r>
      <w:r>
        <w:rPr>
          <w:sz w:val="28"/>
        </w:rPr>
        <w:t xml:space="preserve"> и медицинских осмотров, на доплаты и предоставление дополнительных отпусков за вредные условия труда. </w:t>
      </w:r>
      <w:proofErr w:type="gramEnd"/>
    </w:p>
    <w:p w:rsidR="00F366B9" w:rsidRDefault="00864912">
      <w:pPr>
        <w:pStyle w:val="aff0"/>
        <w:spacing w:after="0" w:line="240" w:lineRule="auto"/>
        <w:ind w:left="0" w:firstLine="567"/>
        <w:jc w:val="both"/>
        <w:rPr>
          <w:sz w:val="28"/>
        </w:rPr>
      </w:pPr>
      <w:r>
        <w:rPr>
          <w:sz w:val="28"/>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Pr>
          <w:sz w:val="28"/>
        </w:rPr>
        <w:tab/>
      </w:r>
    </w:p>
    <w:p w:rsidR="00F366B9" w:rsidRDefault="00864912">
      <w:pPr>
        <w:pStyle w:val="aff0"/>
        <w:spacing w:after="0" w:line="240" w:lineRule="auto"/>
        <w:ind w:left="0" w:firstLine="567"/>
        <w:jc w:val="both"/>
        <w:rPr>
          <w:sz w:val="28"/>
        </w:rPr>
      </w:pPr>
      <w:r>
        <w:rPr>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366B9" w:rsidRDefault="00864912">
      <w:pPr>
        <w:pStyle w:val="aff0"/>
        <w:spacing w:after="0" w:line="240" w:lineRule="auto"/>
        <w:ind w:left="0" w:firstLine="567"/>
        <w:jc w:val="both"/>
        <w:rPr>
          <w:sz w:val="28"/>
        </w:rPr>
      </w:pPr>
      <w:r>
        <w:rPr>
          <w:sz w:val="28"/>
        </w:rPr>
        <w:t xml:space="preserve">8.2.6. Обеспечивает организацию и проведение технической экспертизы зданий и сооружений образовательной организации с целью определения </w:t>
      </w:r>
      <w:r>
        <w:rPr>
          <w:sz w:val="28"/>
        </w:rPr>
        <w:lastRenderedPageBreak/>
        <w:t>возможности их дальнейшей безопасной эксплуатации и соответствия санитарно-гигиеническим нормам и требованиям.</w:t>
      </w:r>
    </w:p>
    <w:p w:rsidR="00F366B9" w:rsidRDefault="00864912">
      <w:pPr>
        <w:pStyle w:val="aff0"/>
        <w:spacing w:after="0" w:line="240" w:lineRule="auto"/>
        <w:ind w:left="0" w:firstLine="567"/>
        <w:jc w:val="both"/>
        <w:rPr>
          <w:sz w:val="28"/>
        </w:rPr>
      </w:pPr>
      <w:r>
        <w:rPr>
          <w:sz w:val="28"/>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F366B9" w:rsidRDefault="00864912">
      <w:pPr>
        <w:pStyle w:val="aff0"/>
        <w:spacing w:after="0" w:line="240" w:lineRule="auto"/>
        <w:ind w:left="0" w:firstLine="567"/>
        <w:jc w:val="both"/>
        <w:rPr>
          <w:sz w:val="28"/>
        </w:rPr>
      </w:pPr>
      <w:r>
        <w:rPr>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Default="00864912">
      <w:pPr>
        <w:pStyle w:val="a3"/>
        <w:spacing w:after="0"/>
        <w:ind w:left="0" w:firstLine="567"/>
        <w:jc w:val="both"/>
        <w:rPr>
          <w:sz w:val="28"/>
        </w:rPr>
      </w:pPr>
      <w:r>
        <w:rPr>
          <w:sz w:val="28"/>
        </w:rPr>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Pr>
          <w:sz w:val="28"/>
        </w:rPr>
        <w:t>дств св</w:t>
      </w:r>
      <w:proofErr w:type="gramEnd"/>
      <w:r>
        <w:rPr>
          <w:sz w:val="28"/>
        </w:rPr>
        <w:t>язи, транспорта для выполнения общественных обязанностей по проверке состояния охраны труда и трудового законодательства.</w:t>
      </w:r>
    </w:p>
    <w:p w:rsidR="00F366B9" w:rsidRDefault="00864912">
      <w:pPr>
        <w:pStyle w:val="aff0"/>
        <w:spacing w:after="0" w:line="240" w:lineRule="auto"/>
        <w:ind w:left="0" w:firstLine="720"/>
        <w:jc w:val="both"/>
        <w:rPr>
          <w:sz w:val="28"/>
        </w:rPr>
      </w:pPr>
      <w:r>
        <w:rPr>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366B9" w:rsidRPr="00CC3895" w:rsidRDefault="00864912">
      <w:pPr>
        <w:pStyle w:val="aff0"/>
        <w:spacing w:after="0" w:line="240" w:lineRule="auto"/>
        <w:ind w:left="0" w:firstLine="720"/>
        <w:jc w:val="both"/>
        <w:rPr>
          <w:sz w:val="28"/>
        </w:rPr>
      </w:pPr>
      <w:r>
        <w:rPr>
          <w:sz w:val="28"/>
        </w:rPr>
        <w:t xml:space="preserve">8.2.11. Создает на паритетной основе в образовательной организации комитет по охране труда, независимо от численности работающих в </w:t>
      </w:r>
      <w:r w:rsidRPr="00CC3895">
        <w:rPr>
          <w:sz w:val="28"/>
        </w:rPr>
        <w:t>соответствии с требованиями ст. 218 ТК РФ.</w:t>
      </w:r>
    </w:p>
    <w:p w:rsidR="00F366B9" w:rsidRPr="0057338C" w:rsidRDefault="00864912">
      <w:pPr>
        <w:pStyle w:val="aff0"/>
        <w:spacing w:after="0" w:line="240" w:lineRule="auto"/>
        <w:ind w:left="0" w:firstLine="720"/>
        <w:jc w:val="both"/>
        <w:rPr>
          <w:color w:val="auto"/>
          <w:sz w:val="28"/>
        </w:rPr>
      </w:pPr>
      <w:r w:rsidRPr="00CC3895">
        <w:rPr>
          <w:sz w:val="28"/>
        </w:rPr>
        <w:t xml:space="preserve">8.2.12. </w:t>
      </w:r>
      <w:proofErr w:type="gramStart"/>
      <w:r w:rsidRPr="00CC3895">
        <w:rPr>
          <w:sz w:val="28"/>
        </w:rPr>
        <w:t>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w:t>
      </w:r>
      <w:proofErr w:type="gramEnd"/>
      <w:r w:rsidRPr="00CC3895">
        <w:rPr>
          <w:sz w:val="28"/>
        </w:rPr>
        <w:t xml:space="preserve"> источников финансирования</w:t>
      </w:r>
      <w:r w:rsidRPr="00205447">
        <w:rPr>
          <w:sz w:val="28"/>
        </w:rPr>
        <w:t xml:space="preserve"> в размере не ниж</w:t>
      </w:r>
      <w:r w:rsidR="00A344A6">
        <w:rPr>
          <w:sz w:val="28"/>
        </w:rPr>
        <w:t xml:space="preserve">е </w:t>
      </w:r>
      <w:r w:rsidR="00A344A6" w:rsidRPr="0057338C">
        <w:rPr>
          <w:color w:val="auto"/>
          <w:sz w:val="28"/>
        </w:rPr>
        <w:t>установленных ст.225</w:t>
      </w:r>
      <w:r w:rsidRPr="0057338C">
        <w:rPr>
          <w:color w:val="auto"/>
          <w:sz w:val="28"/>
        </w:rPr>
        <w:t xml:space="preserve"> ТК РФ. </w:t>
      </w:r>
    </w:p>
    <w:p w:rsidR="00F366B9" w:rsidRDefault="00864912">
      <w:pPr>
        <w:pStyle w:val="aff0"/>
        <w:spacing w:after="0" w:line="240" w:lineRule="auto"/>
        <w:ind w:left="0" w:firstLine="720"/>
        <w:jc w:val="both"/>
        <w:rPr>
          <w:sz w:val="28"/>
        </w:rPr>
      </w:pPr>
      <w:r>
        <w:rPr>
          <w:sz w:val="28"/>
        </w:rPr>
        <w:t>Конкретный размер средств на указанные цели определяется и уточняется в Соглашении по охране труда.</w:t>
      </w:r>
    </w:p>
    <w:p w:rsidR="00F366B9" w:rsidRDefault="00864912">
      <w:pPr>
        <w:pStyle w:val="a3"/>
        <w:spacing w:after="0"/>
        <w:ind w:left="0" w:firstLine="708"/>
        <w:jc w:val="both"/>
        <w:rPr>
          <w:sz w:val="28"/>
        </w:rPr>
      </w:pPr>
      <w:r>
        <w:rPr>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Pr="0057338C" w:rsidRDefault="00864912">
      <w:pPr>
        <w:pStyle w:val="aff0"/>
        <w:spacing w:after="0" w:line="240" w:lineRule="auto"/>
        <w:ind w:left="0" w:firstLine="720"/>
        <w:jc w:val="both"/>
        <w:rPr>
          <w:color w:val="auto"/>
          <w:sz w:val="28"/>
        </w:rPr>
      </w:pPr>
      <w:r>
        <w:rPr>
          <w:sz w:val="28"/>
        </w:rPr>
        <w:t xml:space="preserve">8.2.13. </w:t>
      </w:r>
      <w:r w:rsidRPr="0057338C">
        <w:rPr>
          <w:color w:val="auto"/>
          <w:sz w:val="28"/>
        </w:rPr>
        <w:t>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r w:rsidR="008E44AF" w:rsidRPr="0057338C">
        <w:rPr>
          <w:color w:val="auto"/>
          <w:sz w:val="28"/>
        </w:rPr>
        <w:t xml:space="preserve"> в </w:t>
      </w:r>
      <w:r w:rsidR="008E44AF" w:rsidRPr="0057338C">
        <w:rPr>
          <w:color w:val="auto"/>
          <w:spacing w:val="1"/>
          <w:sz w:val="28"/>
        </w:rPr>
        <w:t xml:space="preserve"> </w:t>
      </w:r>
      <w:r w:rsidR="008E44AF" w:rsidRPr="0057338C">
        <w:rPr>
          <w:color w:val="auto"/>
          <w:sz w:val="28"/>
        </w:rPr>
        <w:lastRenderedPageBreak/>
        <w:t>соответствии</w:t>
      </w:r>
      <w:r w:rsidR="008E44AF" w:rsidRPr="0057338C">
        <w:rPr>
          <w:color w:val="auto"/>
          <w:spacing w:val="1"/>
          <w:sz w:val="28"/>
        </w:rPr>
        <w:t xml:space="preserve"> </w:t>
      </w:r>
      <w:r w:rsidR="008E44AF" w:rsidRPr="0057338C">
        <w:rPr>
          <w:color w:val="auto"/>
          <w:sz w:val="28"/>
        </w:rPr>
        <w:t>с</w:t>
      </w:r>
      <w:r w:rsidR="008E44AF" w:rsidRPr="0057338C">
        <w:rPr>
          <w:color w:val="auto"/>
          <w:spacing w:val="1"/>
          <w:sz w:val="28"/>
        </w:rPr>
        <w:t xml:space="preserve"> </w:t>
      </w:r>
      <w:r w:rsidR="008E44AF" w:rsidRPr="0057338C">
        <w:rPr>
          <w:color w:val="auto"/>
          <w:sz w:val="28"/>
        </w:rPr>
        <w:t>требованиями</w:t>
      </w:r>
      <w:r w:rsidR="008E44AF" w:rsidRPr="0057338C">
        <w:rPr>
          <w:color w:val="auto"/>
          <w:spacing w:val="1"/>
          <w:sz w:val="28"/>
        </w:rPr>
        <w:t xml:space="preserve"> </w:t>
      </w:r>
      <w:r w:rsidR="008E44AF" w:rsidRPr="0057338C">
        <w:rPr>
          <w:color w:val="auto"/>
          <w:sz w:val="28"/>
        </w:rPr>
        <w:t>постановления</w:t>
      </w:r>
      <w:r w:rsidR="008E44AF" w:rsidRPr="0057338C">
        <w:rPr>
          <w:color w:val="auto"/>
          <w:spacing w:val="1"/>
          <w:sz w:val="28"/>
        </w:rPr>
        <w:t xml:space="preserve"> </w:t>
      </w:r>
      <w:r w:rsidR="008E44AF" w:rsidRPr="0057338C">
        <w:rPr>
          <w:color w:val="auto"/>
          <w:sz w:val="28"/>
        </w:rPr>
        <w:t>Правительства</w:t>
      </w:r>
      <w:r w:rsidR="008E44AF" w:rsidRPr="0057338C">
        <w:rPr>
          <w:color w:val="auto"/>
          <w:spacing w:val="-67"/>
          <w:sz w:val="28"/>
        </w:rPr>
        <w:t xml:space="preserve"> </w:t>
      </w:r>
      <w:r w:rsidR="008E44AF" w:rsidRPr="0057338C">
        <w:rPr>
          <w:color w:val="auto"/>
          <w:sz w:val="28"/>
        </w:rPr>
        <w:t>Российской</w:t>
      </w:r>
      <w:r w:rsidR="008E44AF" w:rsidRPr="0057338C">
        <w:rPr>
          <w:color w:val="auto"/>
          <w:spacing w:val="1"/>
          <w:sz w:val="28"/>
        </w:rPr>
        <w:t xml:space="preserve"> </w:t>
      </w:r>
      <w:r w:rsidR="008E44AF" w:rsidRPr="0057338C">
        <w:rPr>
          <w:color w:val="auto"/>
          <w:sz w:val="28"/>
        </w:rPr>
        <w:t>Федерации</w:t>
      </w:r>
      <w:r w:rsidR="008E44AF" w:rsidRPr="0057338C">
        <w:rPr>
          <w:color w:val="auto"/>
          <w:spacing w:val="1"/>
          <w:sz w:val="28"/>
        </w:rPr>
        <w:t xml:space="preserve"> </w:t>
      </w:r>
      <w:r w:rsidR="008E44AF" w:rsidRPr="0057338C">
        <w:rPr>
          <w:color w:val="auto"/>
          <w:sz w:val="28"/>
        </w:rPr>
        <w:t>от</w:t>
      </w:r>
      <w:r w:rsidR="008E44AF" w:rsidRPr="0057338C">
        <w:rPr>
          <w:color w:val="auto"/>
          <w:spacing w:val="1"/>
          <w:sz w:val="28"/>
        </w:rPr>
        <w:t xml:space="preserve"> </w:t>
      </w:r>
      <w:r w:rsidR="008E44AF" w:rsidRPr="0057338C">
        <w:rPr>
          <w:color w:val="auto"/>
          <w:sz w:val="28"/>
        </w:rPr>
        <w:t>24.12.2021</w:t>
      </w:r>
      <w:r w:rsidR="008E44AF" w:rsidRPr="0057338C">
        <w:rPr>
          <w:color w:val="auto"/>
          <w:spacing w:val="1"/>
          <w:sz w:val="28"/>
        </w:rPr>
        <w:t xml:space="preserve"> </w:t>
      </w:r>
      <w:r w:rsidR="008E44AF" w:rsidRPr="0057338C">
        <w:rPr>
          <w:color w:val="auto"/>
          <w:sz w:val="28"/>
        </w:rPr>
        <w:t>№</w:t>
      </w:r>
      <w:r w:rsidR="008E44AF" w:rsidRPr="0057338C">
        <w:rPr>
          <w:color w:val="auto"/>
          <w:spacing w:val="1"/>
          <w:sz w:val="28"/>
        </w:rPr>
        <w:t xml:space="preserve"> </w:t>
      </w:r>
      <w:r w:rsidR="008E44AF" w:rsidRPr="0057338C">
        <w:rPr>
          <w:color w:val="auto"/>
          <w:sz w:val="28"/>
        </w:rPr>
        <w:t>2464</w:t>
      </w:r>
      <w:r w:rsidR="008E44AF" w:rsidRPr="0057338C">
        <w:rPr>
          <w:color w:val="auto"/>
          <w:spacing w:val="1"/>
          <w:sz w:val="28"/>
        </w:rPr>
        <w:t xml:space="preserve"> </w:t>
      </w:r>
      <w:r w:rsidR="008E44AF" w:rsidRPr="0057338C">
        <w:rPr>
          <w:color w:val="auto"/>
          <w:sz w:val="28"/>
        </w:rPr>
        <w:t>«О</w:t>
      </w:r>
      <w:r w:rsidR="008E44AF" w:rsidRPr="0057338C">
        <w:rPr>
          <w:color w:val="auto"/>
          <w:spacing w:val="1"/>
          <w:sz w:val="28"/>
        </w:rPr>
        <w:t xml:space="preserve"> </w:t>
      </w:r>
      <w:r w:rsidR="008E44AF" w:rsidRPr="0057338C">
        <w:rPr>
          <w:color w:val="auto"/>
          <w:sz w:val="28"/>
        </w:rPr>
        <w:t>порядке</w:t>
      </w:r>
      <w:r w:rsidR="008E44AF" w:rsidRPr="0057338C">
        <w:rPr>
          <w:color w:val="auto"/>
          <w:spacing w:val="70"/>
          <w:sz w:val="28"/>
        </w:rPr>
        <w:t xml:space="preserve"> </w:t>
      </w:r>
      <w:proofErr w:type="gramStart"/>
      <w:r w:rsidR="008E44AF" w:rsidRPr="0057338C">
        <w:rPr>
          <w:color w:val="auto"/>
          <w:sz w:val="28"/>
        </w:rPr>
        <w:t>обучения</w:t>
      </w:r>
      <w:r w:rsidR="008E44AF" w:rsidRPr="0057338C">
        <w:rPr>
          <w:color w:val="auto"/>
          <w:spacing w:val="70"/>
          <w:sz w:val="28"/>
        </w:rPr>
        <w:t xml:space="preserve"> </w:t>
      </w:r>
      <w:r w:rsidR="008E44AF" w:rsidRPr="0057338C">
        <w:rPr>
          <w:color w:val="auto"/>
          <w:sz w:val="28"/>
        </w:rPr>
        <w:t>по</w:t>
      </w:r>
      <w:r w:rsidR="008E44AF" w:rsidRPr="0057338C">
        <w:rPr>
          <w:color w:val="auto"/>
          <w:spacing w:val="1"/>
          <w:sz w:val="28"/>
        </w:rPr>
        <w:t xml:space="preserve"> </w:t>
      </w:r>
      <w:r w:rsidR="008E44AF" w:rsidRPr="0057338C">
        <w:rPr>
          <w:color w:val="auto"/>
          <w:sz w:val="28"/>
        </w:rPr>
        <w:t>охране</w:t>
      </w:r>
      <w:proofErr w:type="gramEnd"/>
      <w:r w:rsidR="008E44AF" w:rsidRPr="0057338C">
        <w:rPr>
          <w:color w:val="auto"/>
          <w:spacing w:val="1"/>
          <w:sz w:val="28"/>
        </w:rPr>
        <w:t xml:space="preserve"> </w:t>
      </w:r>
      <w:r w:rsidR="008E44AF" w:rsidRPr="0057338C">
        <w:rPr>
          <w:color w:val="auto"/>
          <w:sz w:val="28"/>
        </w:rPr>
        <w:t>труда</w:t>
      </w:r>
      <w:r w:rsidR="008E44AF" w:rsidRPr="0057338C">
        <w:rPr>
          <w:color w:val="auto"/>
          <w:spacing w:val="1"/>
          <w:sz w:val="28"/>
        </w:rPr>
        <w:t xml:space="preserve"> </w:t>
      </w:r>
      <w:r w:rsidR="008E44AF" w:rsidRPr="0057338C">
        <w:rPr>
          <w:color w:val="auto"/>
          <w:sz w:val="28"/>
        </w:rPr>
        <w:t>и</w:t>
      </w:r>
      <w:r w:rsidR="008E44AF" w:rsidRPr="0057338C">
        <w:rPr>
          <w:color w:val="auto"/>
          <w:spacing w:val="1"/>
          <w:sz w:val="28"/>
        </w:rPr>
        <w:t xml:space="preserve"> </w:t>
      </w:r>
      <w:r w:rsidR="008E44AF" w:rsidRPr="0057338C">
        <w:rPr>
          <w:color w:val="auto"/>
          <w:sz w:val="28"/>
        </w:rPr>
        <w:t>проверки</w:t>
      </w:r>
      <w:r w:rsidR="008E44AF" w:rsidRPr="0057338C">
        <w:rPr>
          <w:color w:val="auto"/>
          <w:spacing w:val="1"/>
          <w:sz w:val="28"/>
        </w:rPr>
        <w:t xml:space="preserve"> </w:t>
      </w:r>
      <w:r w:rsidR="008E44AF" w:rsidRPr="0057338C">
        <w:rPr>
          <w:color w:val="auto"/>
          <w:sz w:val="28"/>
        </w:rPr>
        <w:t>знания</w:t>
      </w:r>
      <w:r w:rsidR="008E44AF" w:rsidRPr="0057338C">
        <w:rPr>
          <w:color w:val="auto"/>
          <w:spacing w:val="1"/>
          <w:sz w:val="28"/>
        </w:rPr>
        <w:t xml:space="preserve"> </w:t>
      </w:r>
      <w:r w:rsidR="008E44AF" w:rsidRPr="0057338C">
        <w:rPr>
          <w:color w:val="auto"/>
          <w:sz w:val="28"/>
        </w:rPr>
        <w:t>требований</w:t>
      </w:r>
      <w:r w:rsidR="008E44AF" w:rsidRPr="0057338C">
        <w:rPr>
          <w:color w:val="auto"/>
          <w:spacing w:val="1"/>
          <w:sz w:val="28"/>
        </w:rPr>
        <w:t xml:space="preserve"> </w:t>
      </w:r>
      <w:r w:rsidR="008E44AF" w:rsidRPr="0057338C">
        <w:rPr>
          <w:color w:val="auto"/>
          <w:sz w:val="28"/>
        </w:rPr>
        <w:t>охраны</w:t>
      </w:r>
      <w:r w:rsidR="008E44AF" w:rsidRPr="0057338C">
        <w:rPr>
          <w:color w:val="auto"/>
          <w:spacing w:val="1"/>
          <w:sz w:val="28"/>
        </w:rPr>
        <w:t xml:space="preserve"> </w:t>
      </w:r>
      <w:r w:rsidR="008E44AF" w:rsidRPr="0057338C">
        <w:rPr>
          <w:color w:val="auto"/>
          <w:sz w:val="28"/>
        </w:rPr>
        <w:t>труда»</w:t>
      </w:r>
      <w:r w:rsidRPr="0057338C">
        <w:rPr>
          <w:color w:val="auto"/>
          <w:sz w:val="28"/>
        </w:rPr>
        <w:t>.</w:t>
      </w:r>
    </w:p>
    <w:p w:rsidR="005330E1" w:rsidRPr="0057338C" w:rsidRDefault="00864912" w:rsidP="005330E1">
      <w:pPr>
        <w:ind w:firstLine="709"/>
        <w:jc w:val="both"/>
        <w:rPr>
          <w:color w:val="auto"/>
          <w:sz w:val="28"/>
        </w:rPr>
      </w:pPr>
      <w:r w:rsidRPr="0057338C">
        <w:rPr>
          <w:color w:val="auto"/>
          <w:sz w:val="28"/>
        </w:rPr>
        <w:t xml:space="preserve">8.2.14. </w:t>
      </w:r>
      <w:proofErr w:type="gramStart"/>
      <w:r w:rsidRPr="0057338C">
        <w:rPr>
          <w:color w:val="auto"/>
          <w:sz w:val="28"/>
        </w:rPr>
        <w:t xml:space="preserve">Обеспечивает проведение в  образовательной организации предварительных </w:t>
      </w:r>
      <w:r w:rsidR="005330E1" w:rsidRPr="0057338C">
        <w:rPr>
          <w:color w:val="auto"/>
          <w:sz w:val="28"/>
        </w:rPr>
        <w:t>при поступлении на работу</w:t>
      </w:r>
      <w:r w:rsidR="005330E1" w:rsidRPr="0057338C">
        <w:rPr>
          <w:color w:val="auto"/>
          <w:spacing w:val="-67"/>
          <w:sz w:val="28"/>
        </w:rPr>
        <w:t xml:space="preserve"> </w:t>
      </w:r>
      <w:r w:rsidR="005330E1" w:rsidRPr="0057338C">
        <w:rPr>
          <w:color w:val="auto"/>
          <w:sz w:val="28"/>
        </w:rPr>
        <w:t>и</w:t>
      </w:r>
      <w:r w:rsidR="005330E1" w:rsidRPr="0057338C">
        <w:rPr>
          <w:color w:val="auto"/>
          <w:spacing w:val="1"/>
          <w:sz w:val="28"/>
        </w:rPr>
        <w:t xml:space="preserve"> </w:t>
      </w:r>
      <w:r w:rsidR="005330E1" w:rsidRPr="0057338C">
        <w:rPr>
          <w:color w:val="auto"/>
          <w:sz w:val="28"/>
        </w:rPr>
        <w:t>периодических</w:t>
      </w:r>
      <w:r w:rsidR="005330E1" w:rsidRPr="0057338C">
        <w:rPr>
          <w:color w:val="auto"/>
          <w:spacing w:val="1"/>
          <w:sz w:val="28"/>
        </w:rPr>
        <w:t xml:space="preserve"> </w:t>
      </w:r>
      <w:r w:rsidR="005330E1" w:rsidRPr="0057338C">
        <w:rPr>
          <w:color w:val="auto"/>
          <w:sz w:val="28"/>
        </w:rPr>
        <w:t>медицинских</w:t>
      </w:r>
      <w:r w:rsidR="005330E1" w:rsidRPr="0057338C">
        <w:rPr>
          <w:color w:val="auto"/>
          <w:spacing w:val="1"/>
          <w:sz w:val="28"/>
        </w:rPr>
        <w:t xml:space="preserve"> </w:t>
      </w:r>
      <w:r w:rsidR="005330E1" w:rsidRPr="0057338C">
        <w:rPr>
          <w:color w:val="auto"/>
          <w:sz w:val="28"/>
        </w:rPr>
        <w:t>осмотров</w:t>
      </w:r>
      <w:r w:rsidR="005330E1" w:rsidRPr="0057338C">
        <w:rPr>
          <w:color w:val="auto"/>
          <w:spacing w:val="1"/>
          <w:sz w:val="28"/>
        </w:rPr>
        <w:t xml:space="preserve"> </w:t>
      </w:r>
      <w:r w:rsidR="005330E1" w:rsidRPr="0057338C">
        <w:rPr>
          <w:color w:val="auto"/>
          <w:sz w:val="28"/>
        </w:rPr>
        <w:t>(обследований)</w:t>
      </w:r>
      <w:r w:rsidR="005330E1" w:rsidRPr="0057338C">
        <w:rPr>
          <w:color w:val="auto"/>
          <w:spacing w:val="1"/>
          <w:sz w:val="28"/>
        </w:rPr>
        <w:t xml:space="preserve"> </w:t>
      </w:r>
      <w:r w:rsidR="005330E1" w:rsidRPr="0057338C">
        <w:rPr>
          <w:color w:val="auto"/>
          <w:sz w:val="28"/>
        </w:rPr>
        <w:t>работников</w:t>
      </w:r>
      <w:r w:rsidR="005330E1" w:rsidRPr="0057338C">
        <w:rPr>
          <w:color w:val="auto"/>
          <w:spacing w:val="1"/>
          <w:sz w:val="28"/>
        </w:rPr>
        <w:t xml:space="preserve"> </w:t>
      </w:r>
      <w:r w:rsidR="005330E1" w:rsidRPr="0057338C">
        <w:rPr>
          <w:color w:val="auto"/>
          <w:sz w:val="28"/>
        </w:rPr>
        <w:t>в</w:t>
      </w:r>
      <w:r w:rsidR="005330E1" w:rsidRPr="0057338C">
        <w:rPr>
          <w:color w:val="auto"/>
          <w:spacing w:val="1"/>
          <w:sz w:val="28"/>
        </w:rPr>
        <w:t xml:space="preserve"> </w:t>
      </w:r>
      <w:r w:rsidR="005330E1" w:rsidRPr="0057338C">
        <w:rPr>
          <w:color w:val="auto"/>
          <w:sz w:val="28"/>
        </w:rPr>
        <w:t>соответствии</w:t>
      </w:r>
      <w:r w:rsidR="005330E1" w:rsidRPr="0057338C">
        <w:rPr>
          <w:color w:val="auto"/>
          <w:spacing w:val="1"/>
          <w:sz w:val="28"/>
        </w:rPr>
        <w:t xml:space="preserve"> </w:t>
      </w:r>
      <w:r w:rsidR="005330E1" w:rsidRPr="0057338C">
        <w:rPr>
          <w:color w:val="auto"/>
          <w:sz w:val="28"/>
        </w:rPr>
        <w:t>с</w:t>
      </w:r>
      <w:r w:rsidR="005330E1" w:rsidRPr="0057338C">
        <w:rPr>
          <w:color w:val="auto"/>
          <w:spacing w:val="1"/>
          <w:sz w:val="28"/>
        </w:rPr>
        <w:t xml:space="preserve"> </w:t>
      </w:r>
      <w:r w:rsidR="005330E1" w:rsidRPr="0057338C">
        <w:rPr>
          <w:color w:val="auto"/>
          <w:sz w:val="28"/>
        </w:rPr>
        <w:t>требованиями</w:t>
      </w:r>
      <w:r w:rsidR="005330E1" w:rsidRPr="0057338C">
        <w:rPr>
          <w:color w:val="auto"/>
          <w:spacing w:val="1"/>
          <w:sz w:val="28"/>
        </w:rPr>
        <w:t xml:space="preserve"> </w:t>
      </w:r>
      <w:r w:rsidR="005330E1" w:rsidRPr="0057338C">
        <w:rPr>
          <w:color w:val="auto"/>
          <w:sz w:val="28"/>
        </w:rPr>
        <w:t>Приказа</w:t>
      </w:r>
      <w:r w:rsidR="005330E1" w:rsidRPr="0057338C">
        <w:rPr>
          <w:color w:val="auto"/>
          <w:spacing w:val="1"/>
          <w:sz w:val="28"/>
        </w:rPr>
        <w:t xml:space="preserve"> </w:t>
      </w:r>
      <w:r w:rsidR="005330E1" w:rsidRPr="0057338C">
        <w:rPr>
          <w:color w:val="auto"/>
          <w:sz w:val="28"/>
        </w:rPr>
        <w:t>Министерства</w:t>
      </w:r>
      <w:r w:rsidR="005330E1" w:rsidRPr="0057338C">
        <w:rPr>
          <w:color w:val="auto"/>
          <w:spacing w:val="1"/>
          <w:sz w:val="28"/>
        </w:rPr>
        <w:t xml:space="preserve"> </w:t>
      </w:r>
      <w:r w:rsidR="005330E1" w:rsidRPr="0057338C">
        <w:rPr>
          <w:color w:val="auto"/>
          <w:sz w:val="28"/>
        </w:rPr>
        <w:t>здравоохранения</w:t>
      </w:r>
      <w:r w:rsidR="005330E1" w:rsidRPr="0057338C">
        <w:rPr>
          <w:color w:val="auto"/>
          <w:spacing w:val="1"/>
          <w:sz w:val="28"/>
        </w:rPr>
        <w:t xml:space="preserve"> </w:t>
      </w:r>
      <w:r w:rsidR="005330E1" w:rsidRPr="0057338C">
        <w:rPr>
          <w:color w:val="auto"/>
          <w:sz w:val="28"/>
        </w:rPr>
        <w:t>Российской</w:t>
      </w:r>
      <w:r w:rsidR="005330E1" w:rsidRPr="0057338C">
        <w:rPr>
          <w:color w:val="auto"/>
          <w:spacing w:val="1"/>
          <w:sz w:val="28"/>
        </w:rPr>
        <w:t xml:space="preserve"> </w:t>
      </w:r>
      <w:r w:rsidR="005330E1" w:rsidRPr="0057338C">
        <w:rPr>
          <w:color w:val="auto"/>
          <w:sz w:val="28"/>
        </w:rPr>
        <w:t>Федерации</w:t>
      </w:r>
      <w:r w:rsidR="005330E1" w:rsidRPr="0057338C">
        <w:rPr>
          <w:color w:val="auto"/>
          <w:spacing w:val="1"/>
          <w:sz w:val="28"/>
        </w:rPr>
        <w:t xml:space="preserve"> </w:t>
      </w:r>
      <w:r w:rsidR="005330E1" w:rsidRPr="0057338C">
        <w:rPr>
          <w:color w:val="auto"/>
          <w:sz w:val="28"/>
        </w:rPr>
        <w:t>от</w:t>
      </w:r>
      <w:r w:rsidR="005330E1" w:rsidRPr="0057338C">
        <w:rPr>
          <w:color w:val="auto"/>
          <w:spacing w:val="1"/>
          <w:sz w:val="28"/>
        </w:rPr>
        <w:t xml:space="preserve"> </w:t>
      </w:r>
      <w:r w:rsidR="005330E1" w:rsidRPr="0057338C">
        <w:rPr>
          <w:color w:val="auto"/>
          <w:sz w:val="28"/>
        </w:rPr>
        <w:t>28.01.2021</w:t>
      </w:r>
      <w:r w:rsidR="005330E1" w:rsidRPr="0057338C">
        <w:rPr>
          <w:color w:val="auto"/>
          <w:spacing w:val="1"/>
          <w:sz w:val="28"/>
        </w:rPr>
        <w:t xml:space="preserve"> </w:t>
      </w:r>
      <w:r w:rsidR="005330E1" w:rsidRPr="0057338C">
        <w:rPr>
          <w:color w:val="auto"/>
          <w:sz w:val="28"/>
        </w:rPr>
        <w:t>№</w:t>
      </w:r>
      <w:r w:rsidR="005330E1" w:rsidRPr="0057338C">
        <w:rPr>
          <w:color w:val="auto"/>
          <w:spacing w:val="1"/>
          <w:sz w:val="28"/>
        </w:rPr>
        <w:t xml:space="preserve"> </w:t>
      </w:r>
      <w:r w:rsidR="005330E1" w:rsidRPr="0057338C">
        <w:rPr>
          <w:color w:val="auto"/>
          <w:sz w:val="28"/>
        </w:rPr>
        <w:t>29н</w:t>
      </w:r>
      <w:r w:rsidR="005330E1" w:rsidRPr="0057338C">
        <w:rPr>
          <w:color w:val="auto"/>
          <w:spacing w:val="1"/>
          <w:sz w:val="28"/>
        </w:rPr>
        <w:t xml:space="preserve"> </w:t>
      </w:r>
      <w:r w:rsidR="005330E1" w:rsidRPr="0057338C">
        <w:rPr>
          <w:color w:val="auto"/>
          <w:sz w:val="28"/>
        </w:rPr>
        <w:t>«Об</w:t>
      </w:r>
      <w:r w:rsidR="005330E1" w:rsidRPr="0057338C">
        <w:rPr>
          <w:color w:val="auto"/>
          <w:spacing w:val="1"/>
          <w:sz w:val="28"/>
        </w:rPr>
        <w:t xml:space="preserve"> </w:t>
      </w:r>
      <w:r w:rsidR="005330E1" w:rsidRPr="0057338C">
        <w:rPr>
          <w:color w:val="auto"/>
          <w:sz w:val="28"/>
        </w:rPr>
        <w:t>утверждении</w:t>
      </w:r>
      <w:r w:rsidR="005330E1" w:rsidRPr="0057338C">
        <w:rPr>
          <w:color w:val="auto"/>
          <w:spacing w:val="1"/>
          <w:sz w:val="28"/>
        </w:rPr>
        <w:t xml:space="preserve"> </w:t>
      </w:r>
      <w:r w:rsidR="005330E1" w:rsidRPr="0057338C">
        <w:rPr>
          <w:color w:val="auto"/>
          <w:sz w:val="28"/>
        </w:rPr>
        <w:t>Порядка</w:t>
      </w:r>
      <w:r w:rsidR="005330E1" w:rsidRPr="0057338C">
        <w:rPr>
          <w:color w:val="auto"/>
          <w:spacing w:val="1"/>
          <w:sz w:val="28"/>
        </w:rPr>
        <w:t xml:space="preserve"> </w:t>
      </w:r>
      <w:r w:rsidR="005330E1" w:rsidRPr="0057338C">
        <w:rPr>
          <w:color w:val="auto"/>
          <w:sz w:val="28"/>
        </w:rPr>
        <w:t>проведения обязательных предварительных и периодических медицинских</w:t>
      </w:r>
      <w:r w:rsidR="005330E1" w:rsidRPr="0057338C">
        <w:rPr>
          <w:color w:val="auto"/>
          <w:spacing w:val="1"/>
          <w:sz w:val="28"/>
        </w:rPr>
        <w:t xml:space="preserve"> </w:t>
      </w:r>
      <w:r w:rsidR="005330E1" w:rsidRPr="0057338C">
        <w:rPr>
          <w:color w:val="auto"/>
          <w:sz w:val="28"/>
        </w:rPr>
        <w:t>осмотров</w:t>
      </w:r>
      <w:r w:rsidR="005330E1" w:rsidRPr="0057338C">
        <w:rPr>
          <w:color w:val="auto"/>
          <w:spacing w:val="1"/>
          <w:sz w:val="28"/>
        </w:rPr>
        <w:t xml:space="preserve"> </w:t>
      </w:r>
      <w:r w:rsidR="005330E1" w:rsidRPr="0057338C">
        <w:rPr>
          <w:color w:val="auto"/>
          <w:sz w:val="28"/>
        </w:rPr>
        <w:t>работников,</w:t>
      </w:r>
      <w:r w:rsidR="005330E1" w:rsidRPr="0057338C">
        <w:rPr>
          <w:color w:val="auto"/>
          <w:spacing w:val="1"/>
          <w:sz w:val="28"/>
        </w:rPr>
        <w:t xml:space="preserve"> </w:t>
      </w:r>
      <w:r w:rsidR="005330E1" w:rsidRPr="0057338C">
        <w:rPr>
          <w:color w:val="auto"/>
          <w:sz w:val="28"/>
        </w:rPr>
        <w:t>предусмотренных</w:t>
      </w:r>
      <w:r w:rsidR="005330E1" w:rsidRPr="0057338C">
        <w:rPr>
          <w:color w:val="auto"/>
          <w:spacing w:val="1"/>
          <w:sz w:val="28"/>
        </w:rPr>
        <w:t xml:space="preserve"> </w:t>
      </w:r>
      <w:r w:rsidR="005330E1" w:rsidRPr="0057338C">
        <w:rPr>
          <w:color w:val="auto"/>
          <w:sz w:val="28"/>
        </w:rPr>
        <w:t>частью</w:t>
      </w:r>
      <w:r w:rsidR="005330E1" w:rsidRPr="0057338C">
        <w:rPr>
          <w:color w:val="auto"/>
          <w:spacing w:val="1"/>
          <w:sz w:val="28"/>
        </w:rPr>
        <w:t xml:space="preserve"> </w:t>
      </w:r>
      <w:r w:rsidR="005330E1" w:rsidRPr="0057338C">
        <w:rPr>
          <w:color w:val="auto"/>
          <w:sz w:val="28"/>
        </w:rPr>
        <w:t>четвертой</w:t>
      </w:r>
      <w:r w:rsidR="005330E1" w:rsidRPr="0057338C">
        <w:rPr>
          <w:color w:val="auto"/>
          <w:spacing w:val="1"/>
          <w:sz w:val="28"/>
        </w:rPr>
        <w:t xml:space="preserve"> </w:t>
      </w:r>
      <w:r w:rsidR="005330E1" w:rsidRPr="0057338C">
        <w:rPr>
          <w:color w:val="auto"/>
          <w:sz w:val="28"/>
        </w:rPr>
        <w:t>статьи</w:t>
      </w:r>
      <w:r w:rsidR="005330E1" w:rsidRPr="0057338C">
        <w:rPr>
          <w:color w:val="auto"/>
          <w:spacing w:val="1"/>
          <w:sz w:val="28"/>
        </w:rPr>
        <w:t xml:space="preserve"> </w:t>
      </w:r>
      <w:r w:rsidR="005330E1" w:rsidRPr="0057338C">
        <w:rPr>
          <w:color w:val="auto"/>
          <w:sz w:val="28"/>
        </w:rPr>
        <w:t>213</w:t>
      </w:r>
      <w:r w:rsidR="005330E1" w:rsidRPr="0057338C">
        <w:rPr>
          <w:color w:val="auto"/>
          <w:spacing w:val="1"/>
          <w:sz w:val="28"/>
        </w:rPr>
        <w:t xml:space="preserve"> </w:t>
      </w:r>
      <w:r w:rsidR="005330E1" w:rsidRPr="0057338C">
        <w:rPr>
          <w:color w:val="auto"/>
          <w:sz w:val="28"/>
        </w:rPr>
        <w:t>Трудового</w:t>
      </w:r>
      <w:r w:rsidR="005330E1" w:rsidRPr="0057338C">
        <w:rPr>
          <w:color w:val="auto"/>
          <w:spacing w:val="1"/>
          <w:sz w:val="28"/>
        </w:rPr>
        <w:t xml:space="preserve"> </w:t>
      </w:r>
      <w:r w:rsidR="005330E1" w:rsidRPr="0057338C">
        <w:rPr>
          <w:color w:val="auto"/>
          <w:sz w:val="28"/>
        </w:rPr>
        <w:t>кодекса</w:t>
      </w:r>
      <w:r w:rsidR="005330E1" w:rsidRPr="0057338C">
        <w:rPr>
          <w:color w:val="auto"/>
          <w:spacing w:val="1"/>
          <w:sz w:val="28"/>
        </w:rPr>
        <w:t xml:space="preserve"> </w:t>
      </w:r>
      <w:r w:rsidR="005330E1" w:rsidRPr="0057338C">
        <w:rPr>
          <w:color w:val="auto"/>
          <w:sz w:val="28"/>
        </w:rPr>
        <w:t>Российский</w:t>
      </w:r>
      <w:r w:rsidR="005330E1" w:rsidRPr="0057338C">
        <w:rPr>
          <w:color w:val="auto"/>
          <w:spacing w:val="1"/>
          <w:sz w:val="28"/>
        </w:rPr>
        <w:t xml:space="preserve"> </w:t>
      </w:r>
      <w:r w:rsidR="005330E1" w:rsidRPr="0057338C">
        <w:rPr>
          <w:color w:val="auto"/>
          <w:sz w:val="28"/>
        </w:rPr>
        <w:t>Федерации,</w:t>
      </w:r>
      <w:r w:rsidR="005330E1" w:rsidRPr="0057338C">
        <w:rPr>
          <w:color w:val="auto"/>
          <w:spacing w:val="1"/>
          <w:sz w:val="28"/>
        </w:rPr>
        <w:t xml:space="preserve"> </w:t>
      </w:r>
      <w:r w:rsidR="005330E1" w:rsidRPr="0057338C">
        <w:rPr>
          <w:color w:val="auto"/>
          <w:sz w:val="28"/>
        </w:rPr>
        <w:t>перечня</w:t>
      </w:r>
      <w:r w:rsidR="005330E1" w:rsidRPr="0057338C">
        <w:rPr>
          <w:color w:val="auto"/>
          <w:spacing w:val="1"/>
          <w:sz w:val="28"/>
        </w:rPr>
        <w:t xml:space="preserve"> </w:t>
      </w:r>
      <w:r w:rsidR="005330E1" w:rsidRPr="0057338C">
        <w:rPr>
          <w:color w:val="auto"/>
          <w:sz w:val="28"/>
        </w:rPr>
        <w:t>медицинских</w:t>
      </w:r>
      <w:r w:rsidR="005330E1" w:rsidRPr="0057338C">
        <w:rPr>
          <w:color w:val="auto"/>
          <w:spacing w:val="1"/>
          <w:sz w:val="28"/>
        </w:rPr>
        <w:t xml:space="preserve"> </w:t>
      </w:r>
      <w:r w:rsidR="005330E1" w:rsidRPr="0057338C">
        <w:rPr>
          <w:color w:val="auto"/>
          <w:sz w:val="28"/>
        </w:rPr>
        <w:t>противопоказаний</w:t>
      </w:r>
      <w:r w:rsidR="005330E1" w:rsidRPr="0057338C">
        <w:rPr>
          <w:color w:val="auto"/>
          <w:spacing w:val="1"/>
          <w:sz w:val="28"/>
        </w:rPr>
        <w:t xml:space="preserve"> </w:t>
      </w:r>
      <w:r w:rsidR="005330E1" w:rsidRPr="0057338C">
        <w:rPr>
          <w:color w:val="auto"/>
          <w:sz w:val="28"/>
        </w:rPr>
        <w:t>к</w:t>
      </w:r>
      <w:r w:rsidR="005330E1" w:rsidRPr="0057338C">
        <w:rPr>
          <w:color w:val="auto"/>
          <w:spacing w:val="1"/>
          <w:sz w:val="28"/>
        </w:rPr>
        <w:t xml:space="preserve"> </w:t>
      </w:r>
      <w:r w:rsidR="005330E1" w:rsidRPr="0057338C">
        <w:rPr>
          <w:color w:val="auto"/>
          <w:sz w:val="28"/>
        </w:rPr>
        <w:t>осуществлению</w:t>
      </w:r>
      <w:r w:rsidR="005330E1" w:rsidRPr="0057338C">
        <w:rPr>
          <w:color w:val="auto"/>
          <w:spacing w:val="1"/>
          <w:sz w:val="28"/>
        </w:rPr>
        <w:t xml:space="preserve"> </w:t>
      </w:r>
      <w:r w:rsidR="005330E1" w:rsidRPr="0057338C">
        <w:rPr>
          <w:color w:val="auto"/>
          <w:sz w:val="28"/>
        </w:rPr>
        <w:t>работ</w:t>
      </w:r>
      <w:r w:rsidR="005330E1" w:rsidRPr="0057338C">
        <w:rPr>
          <w:color w:val="auto"/>
          <w:spacing w:val="1"/>
          <w:sz w:val="28"/>
        </w:rPr>
        <w:t xml:space="preserve"> </w:t>
      </w:r>
      <w:r w:rsidR="005330E1" w:rsidRPr="0057338C">
        <w:rPr>
          <w:color w:val="auto"/>
          <w:sz w:val="28"/>
        </w:rPr>
        <w:t>с</w:t>
      </w:r>
      <w:r w:rsidR="005330E1" w:rsidRPr="0057338C">
        <w:rPr>
          <w:color w:val="auto"/>
          <w:spacing w:val="1"/>
          <w:sz w:val="28"/>
        </w:rPr>
        <w:t xml:space="preserve"> </w:t>
      </w:r>
      <w:r w:rsidR="005330E1" w:rsidRPr="0057338C">
        <w:rPr>
          <w:color w:val="auto"/>
          <w:sz w:val="28"/>
        </w:rPr>
        <w:t>вредными</w:t>
      </w:r>
      <w:r w:rsidR="005330E1" w:rsidRPr="0057338C">
        <w:rPr>
          <w:color w:val="auto"/>
          <w:spacing w:val="1"/>
          <w:sz w:val="28"/>
        </w:rPr>
        <w:t xml:space="preserve"> </w:t>
      </w:r>
      <w:r w:rsidR="005330E1" w:rsidRPr="0057338C">
        <w:rPr>
          <w:color w:val="auto"/>
          <w:sz w:val="28"/>
        </w:rPr>
        <w:t>и</w:t>
      </w:r>
      <w:r w:rsidR="005330E1" w:rsidRPr="0057338C">
        <w:rPr>
          <w:color w:val="auto"/>
          <w:spacing w:val="1"/>
          <w:sz w:val="28"/>
        </w:rPr>
        <w:t xml:space="preserve"> </w:t>
      </w:r>
      <w:r w:rsidR="005330E1" w:rsidRPr="0057338C">
        <w:rPr>
          <w:color w:val="auto"/>
          <w:sz w:val="28"/>
        </w:rPr>
        <w:t>(или)</w:t>
      </w:r>
      <w:r w:rsidR="005330E1" w:rsidRPr="0057338C">
        <w:rPr>
          <w:color w:val="auto"/>
          <w:spacing w:val="1"/>
          <w:sz w:val="28"/>
        </w:rPr>
        <w:t xml:space="preserve"> </w:t>
      </w:r>
      <w:r w:rsidR="005330E1" w:rsidRPr="0057338C">
        <w:rPr>
          <w:color w:val="auto"/>
          <w:sz w:val="28"/>
        </w:rPr>
        <w:t>опасными</w:t>
      </w:r>
      <w:r w:rsidR="005330E1" w:rsidRPr="0057338C">
        <w:rPr>
          <w:color w:val="auto"/>
          <w:spacing w:val="-67"/>
          <w:sz w:val="28"/>
        </w:rPr>
        <w:t xml:space="preserve"> </w:t>
      </w:r>
      <w:r w:rsidR="005330E1" w:rsidRPr="0057338C">
        <w:rPr>
          <w:color w:val="auto"/>
          <w:sz w:val="28"/>
        </w:rPr>
        <w:t>производственными</w:t>
      </w:r>
      <w:proofErr w:type="gramEnd"/>
      <w:r w:rsidR="005330E1" w:rsidRPr="0057338C">
        <w:rPr>
          <w:color w:val="auto"/>
          <w:sz w:val="28"/>
        </w:rPr>
        <w:t xml:space="preserve"> </w:t>
      </w:r>
      <w:proofErr w:type="gramStart"/>
      <w:r w:rsidR="005330E1" w:rsidRPr="0057338C">
        <w:rPr>
          <w:color w:val="auto"/>
          <w:sz w:val="28"/>
        </w:rPr>
        <w:t>факторами, а также работам, при выполнении которых</w:t>
      </w:r>
      <w:r w:rsidR="005330E1" w:rsidRPr="0057338C">
        <w:rPr>
          <w:color w:val="auto"/>
          <w:spacing w:val="1"/>
          <w:sz w:val="28"/>
        </w:rPr>
        <w:t xml:space="preserve"> </w:t>
      </w:r>
      <w:r w:rsidR="005330E1" w:rsidRPr="0057338C">
        <w:rPr>
          <w:color w:val="auto"/>
          <w:sz w:val="28"/>
        </w:rPr>
        <w:t>проводятся</w:t>
      </w:r>
      <w:r w:rsidR="005330E1" w:rsidRPr="0057338C">
        <w:rPr>
          <w:color w:val="auto"/>
          <w:spacing w:val="1"/>
          <w:sz w:val="28"/>
        </w:rPr>
        <w:t xml:space="preserve"> </w:t>
      </w:r>
      <w:r w:rsidR="005330E1" w:rsidRPr="0057338C">
        <w:rPr>
          <w:color w:val="auto"/>
          <w:sz w:val="28"/>
        </w:rPr>
        <w:t>обязательные</w:t>
      </w:r>
      <w:r w:rsidR="005330E1" w:rsidRPr="0057338C">
        <w:rPr>
          <w:color w:val="auto"/>
          <w:spacing w:val="1"/>
          <w:sz w:val="28"/>
        </w:rPr>
        <w:t xml:space="preserve"> </w:t>
      </w:r>
      <w:r w:rsidR="005330E1" w:rsidRPr="0057338C">
        <w:rPr>
          <w:color w:val="auto"/>
          <w:sz w:val="28"/>
        </w:rPr>
        <w:t>предварительные</w:t>
      </w:r>
      <w:r w:rsidR="005330E1" w:rsidRPr="0057338C">
        <w:rPr>
          <w:color w:val="auto"/>
          <w:spacing w:val="1"/>
          <w:sz w:val="28"/>
        </w:rPr>
        <w:t xml:space="preserve"> </w:t>
      </w:r>
      <w:r w:rsidR="005330E1" w:rsidRPr="0057338C">
        <w:rPr>
          <w:color w:val="auto"/>
          <w:sz w:val="28"/>
        </w:rPr>
        <w:t>и</w:t>
      </w:r>
      <w:r w:rsidR="005330E1" w:rsidRPr="0057338C">
        <w:rPr>
          <w:color w:val="auto"/>
          <w:spacing w:val="1"/>
          <w:sz w:val="28"/>
        </w:rPr>
        <w:t xml:space="preserve"> </w:t>
      </w:r>
      <w:r w:rsidR="005330E1" w:rsidRPr="0057338C">
        <w:rPr>
          <w:color w:val="auto"/>
          <w:sz w:val="28"/>
        </w:rPr>
        <w:t>периодические</w:t>
      </w:r>
      <w:r w:rsidR="005330E1" w:rsidRPr="0057338C">
        <w:rPr>
          <w:color w:val="auto"/>
          <w:spacing w:val="1"/>
          <w:sz w:val="28"/>
        </w:rPr>
        <w:t xml:space="preserve"> </w:t>
      </w:r>
      <w:r w:rsidR="005330E1" w:rsidRPr="0057338C">
        <w:rPr>
          <w:color w:val="auto"/>
          <w:sz w:val="28"/>
        </w:rPr>
        <w:t>медицинские</w:t>
      </w:r>
      <w:r w:rsidR="005330E1" w:rsidRPr="0057338C">
        <w:rPr>
          <w:color w:val="auto"/>
          <w:spacing w:val="1"/>
          <w:sz w:val="28"/>
        </w:rPr>
        <w:t xml:space="preserve"> </w:t>
      </w:r>
      <w:r w:rsidR="005330E1" w:rsidRPr="0057338C">
        <w:rPr>
          <w:color w:val="auto"/>
          <w:sz w:val="28"/>
        </w:rPr>
        <w:t>осмотры»,</w:t>
      </w:r>
      <w:r w:rsidR="005330E1" w:rsidRPr="0057338C">
        <w:rPr>
          <w:color w:val="auto"/>
          <w:spacing w:val="1"/>
          <w:sz w:val="28"/>
        </w:rPr>
        <w:t xml:space="preserve"> </w:t>
      </w:r>
      <w:r w:rsidR="005330E1" w:rsidRPr="0057338C">
        <w:rPr>
          <w:color w:val="auto"/>
          <w:sz w:val="28"/>
        </w:rPr>
        <w:t>постановления</w:t>
      </w:r>
      <w:r w:rsidR="005330E1" w:rsidRPr="0057338C">
        <w:rPr>
          <w:color w:val="auto"/>
          <w:spacing w:val="1"/>
          <w:sz w:val="28"/>
        </w:rPr>
        <w:t xml:space="preserve"> </w:t>
      </w:r>
      <w:r w:rsidR="005330E1" w:rsidRPr="0057338C">
        <w:rPr>
          <w:color w:val="auto"/>
          <w:sz w:val="28"/>
        </w:rPr>
        <w:t>Кабинета</w:t>
      </w:r>
      <w:r w:rsidR="005330E1" w:rsidRPr="0057338C">
        <w:rPr>
          <w:color w:val="auto"/>
          <w:spacing w:val="1"/>
          <w:sz w:val="28"/>
        </w:rPr>
        <w:t xml:space="preserve"> </w:t>
      </w:r>
      <w:r w:rsidR="005330E1" w:rsidRPr="0057338C">
        <w:rPr>
          <w:color w:val="auto"/>
          <w:sz w:val="28"/>
        </w:rPr>
        <w:t>Министров</w:t>
      </w:r>
      <w:r w:rsidR="005330E1" w:rsidRPr="0057338C">
        <w:rPr>
          <w:color w:val="auto"/>
          <w:spacing w:val="1"/>
          <w:sz w:val="28"/>
        </w:rPr>
        <w:t xml:space="preserve"> </w:t>
      </w:r>
      <w:r w:rsidR="005330E1" w:rsidRPr="0057338C">
        <w:rPr>
          <w:color w:val="auto"/>
          <w:sz w:val="28"/>
        </w:rPr>
        <w:t>Республики</w:t>
      </w:r>
      <w:r w:rsidR="005330E1" w:rsidRPr="0057338C">
        <w:rPr>
          <w:color w:val="auto"/>
          <w:spacing w:val="1"/>
          <w:sz w:val="28"/>
        </w:rPr>
        <w:t xml:space="preserve"> </w:t>
      </w:r>
      <w:r w:rsidR="005330E1" w:rsidRPr="0057338C">
        <w:rPr>
          <w:color w:val="auto"/>
          <w:sz w:val="28"/>
        </w:rPr>
        <w:t>Татарстан</w:t>
      </w:r>
      <w:r w:rsidR="005330E1" w:rsidRPr="0057338C">
        <w:rPr>
          <w:color w:val="auto"/>
          <w:spacing w:val="1"/>
          <w:sz w:val="28"/>
        </w:rPr>
        <w:t xml:space="preserve"> </w:t>
      </w:r>
      <w:r w:rsidR="005330E1" w:rsidRPr="0057338C">
        <w:rPr>
          <w:color w:val="auto"/>
          <w:sz w:val="28"/>
        </w:rPr>
        <w:t>от</w:t>
      </w:r>
      <w:r w:rsidR="005330E1" w:rsidRPr="0057338C">
        <w:rPr>
          <w:color w:val="auto"/>
          <w:spacing w:val="1"/>
          <w:sz w:val="28"/>
        </w:rPr>
        <w:t xml:space="preserve"> </w:t>
      </w:r>
      <w:r w:rsidR="005330E1" w:rsidRPr="0057338C">
        <w:rPr>
          <w:color w:val="auto"/>
          <w:sz w:val="28"/>
        </w:rPr>
        <w:t>14.05.2013</w:t>
      </w:r>
      <w:r w:rsidR="005330E1" w:rsidRPr="0057338C">
        <w:rPr>
          <w:color w:val="auto"/>
          <w:spacing w:val="1"/>
          <w:sz w:val="28"/>
        </w:rPr>
        <w:t xml:space="preserve"> </w:t>
      </w:r>
      <w:r w:rsidR="005330E1" w:rsidRPr="0057338C">
        <w:rPr>
          <w:color w:val="auto"/>
          <w:sz w:val="28"/>
        </w:rPr>
        <w:t>№</w:t>
      </w:r>
      <w:r w:rsidR="005330E1" w:rsidRPr="0057338C">
        <w:rPr>
          <w:color w:val="auto"/>
          <w:spacing w:val="1"/>
          <w:sz w:val="28"/>
        </w:rPr>
        <w:t xml:space="preserve"> </w:t>
      </w:r>
      <w:r w:rsidR="005330E1" w:rsidRPr="0057338C">
        <w:rPr>
          <w:color w:val="auto"/>
          <w:sz w:val="28"/>
        </w:rPr>
        <w:t>325</w:t>
      </w:r>
      <w:r w:rsidR="005330E1" w:rsidRPr="0057338C">
        <w:rPr>
          <w:color w:val="auto"/>
          <w:spacing w:val="1"/>
          <w:sz w:val="28"/>
        </w:rPr>
        <w:t xml:space="preserve"> </w:t>
      </w:r>
      <w:r w:rsidR="005330E1" w:rsidRPr="0057338C">
        <w:rPr>
          <w:color w:val="auto"/>
          <w:sz w:val="28"/>
        </w:rPr>
        <w:t>«Об</w:t>
      </w:r>
      <w:r w:rsidR="005330E1" w:rsidRPr="0057338C">
        <w:rPr>
          <w:color w:val="auto"/>
          <w:spacing w:val="1"/>
          <w:sz w:val="28"/>
        </w:rPr>
        <w:t xml:space="preserve"> </w:t>
      </w:r>
      <w:r w:rsidR="005330E1" w:rsidRPr="0057338C">
        <w:rPr>
          <w:color w:val="auto"/>
          <w:sz w:val="28"/>
        </w:rPr>
        <w:t>организации</w:t>
      </w:r>
      <w:r w:rsidR="005330E1" w:rsidRPr="0057338C">
        <w:rPr>
          <w:color w:val="auto"/>
          <w:spacing w:val="1"/>
          <w:sz w:val="28"/>
        </w:rPr>
        <w:t xml:space="preserve"> </w:t>
      </w:r>
      <w:r w:rsidR="005330E1" w:rsidRPr="0057338C">
        <w:rPr>
          <w:color w:val="auto"/>
          <w:sz w:val="28"/>
        </w:rPr>
        <w:t>проведения</w:t>
      </w:r>
      <w:r w:rsidR="005330E1" w:rsidRPr="0057338C">
        <w:rPr>
          <w:color w:val="auto"/>
          <w:spacing w:val="1"/>
          <w:sz w:val="28"/>
        </w:rPr>
        <w:t xml:space="preserve"> </w:t>
      </w:r>
      <w:r w:rsidR="005330E1" w:rsidRPr="0057338C">
        <w:rPr>
          <w:color w:val="auto"/>
          <w:sz w:val="28"/>
        </w:rPr>
        <w:t>обязательных</w:t>
      </w:r>
      <w:r w:rsidR="005330E1" w:rsidRPr="0057338C">
        <w:rPr>
          <w:color w:val="auto"/>
          <w:spacing w:val="1"/>
          <w:sz w:val="28"/>
        </w:rPr>
        <w:t xml:space="preserve"> </w:t>
      </w:r>
      <w:r w:rsidR="005330E1" w:rsidRPr="0057338C">
        <w:rPr>
          <w:color w:val="auto"/>
          <w:sz w:val="28"/>
        </w:rPr>
        <w:t>предварительных,</w:t>
      </w:r>
      <w:r w:rsidR="005330E1" w:rsidRPr="0057338C">
        <w:rPr>
          <w:color w:val="auto"/>
          <w:spacing w:val="1"/>
          <w:sz w:val="28"/>
        </w:rPr>
        <w:t xml:space="preserve"> </w:t>
      </w:r>
      <w:r w:rsidR="005330E1" w:rsidRPr="0057338C">
        <w:rPr>
          <w:color w:val="auto"/>
          <w:sz w:val="28"/>
        </w:rPr>
        <w:t>периодических</w:t>
      </w:r>
      <w:r w:rsidR="005330E1" w:rsidRPr="0057338C">
        <w:rPr>
          <w:color w:val="auto"/>
          <w:spacing w:val="1"/>
          <w:sz w:val="28"/>
        </w:rPr>
        <w:t xml:space="preserve"> </w:t>
      </w:r>
      <w:r w:rsidR="005330E1" w:rsidRPr="0057338C">
        <w:rPr>
          <w:color w:val="auto"/>
          <w:sz w:val="28"/>
        </w:rPr>
        <w:t>медицинских</w:t>
      </w:r>
      <w:r w:rsidR="005330E1" w:rsidRPr="0057338C">
        <w:rPr>
          <w:color w:val="auto"/>
          <w:spacing w:val="1"/>
          <w:sz w:val="28"/>
        </w:rPr>
        <w:t xml:space="preserve"> </w:t>
      </w:r>
      <w:r w:rsidR="005330E1" w:rsidRPr="0057338C">
        <w:rPr>
          <w:color w:val="auto"/>
          <w:sz w:val="28"/>
        </w:rPr>
        <w:t>осмотров</w:t>
      </w:r>
      <w:r w:rsidR="005330E1" w:rsidRPr="0057338C">
        <w:rPr>
          <w:color w:val="auto"/>
          <w:spacing w:val="1"/>
          <w:sz w:val="28"/>
        </w:rPr>
        <w:t xml:space="preserve"> </w:t>
      </w:r>
      <w:r w:rsidR="005330E1" w:rsidRPr="0057338C">
        <w:rPr>
          <w:color w:val="auto"/>
          <w:sz w:val="28"/>
        </w:rPr>
        <w:t>(обследований)</w:t>
      </w:r>
      <w:r w:rsidR="005330E1" w:rsidRPr="0057338C">
        <w:rPr>
          <w:color w:val="auto"/>
          <w:spacing w:val="1"/>
          <w:sz w:val="28"/>
        </w:rPr>
        <w:t xml:space="preserve"> </w:t>
      </w:r>
      <w:r w:rsidR="005330E1" w:rsidRPr="0057338C">
        <w:rPr>
          <w:color w:val="auto"/>
          <w:sz w:val="28"/>
        </w:rPr>
        <w:t>работников</w:t>
      </w:r>
      <w:r w:rsidR="005330E1" w:rsidRPr="0057338C">
        <w:rPr>
          <w:color w:val="auto"/>
          <w:spacing w:val="1"/>
          <w:sz w:val="28"/>
        </w:rPr>
        <w:t xml:space="preserve"> </w:t>
      </w:r>
      <w:r w:rsidR="005330E1" w:rsidRPr="0057338C">
        <w:rPr>
          <w:color w:val="auto"/>
          <w:sz w:val="28"/>
        </w:rPr>
        <w:t>образовательных</w:t>
      </w:r>
      <w:r w:rsidR="005330E1" w:rsidRPr="0057338C">
        <w:rPr>
          <w:color w:val="auto"/>
          <w:spacing w:val="1"/>
          <w:sz w:val="28"/>
        </w:rPr>
        <w:t xml:space="preserve"> </w:t>
      </w:r>
      <w:r w:rsidR="005330E1" w:rsidRPr="0057338C">
        <w:rPr>
          <w:color w:val="auto"/>
          <w:sz w:val="28"/>
        </w:rPr>
        <w:t>организаций,</w:t>
      </w:r>
      <w:r w:rsidR="005330E1" w:rsidRPr="0057338C">
        <w:rPr>
          <w:color w:val="auto"/>
          <w:spacing w:val="1"/>
          <w:sz w:val="28"/>
        </w:rPr>
        <w:t xml:space="preserve"> </w:t>
      </w:r>
      <w:r w:rsidR="005330E1" w:rsidRPr="0057338C">
        <w:rPr>
          <w:color w:val="auto"/>
          <w:sz w:val="28"/>
        </w:rPr>
        <w:t>организаций</w:t>
      </w:r>
      <w:r w:rsidR="005330E1" w:rsidRPr="0057338C">
        <w:rPr>
          <w:color w:val="auto"/>
          <w:spacing w:val="1"/>
          <w:sz w:val="28"/>
        </w:rPr>
        <w:t xml:space="preserve"> </w:t>
      </w:r>
      <w:r w:rsidR="005330E1" w:rsidRPr="0057338C">
        <w:rPr>
          <w:color w:val="auto"/>
          <w:sz w:val="28"/>
        </w:rPr>
        <w:t>социального</w:t>
      </w:r>
      <w:r w:rsidR="005330E1" w:rsidRPr="0057338C">
        <w:rPr>
          <w:color w:val="auto"/>
          <w:spacing w:val="1"/>
          <w:sz w:val="28"/>
        </w:rPr>
        <w:t xml:space="preserve"> </w:t>
      </w:r>
      <w:r w:rsidR="005330E1" w:rsidRPr="0057338C">
        <w:rPr>
          <w:color w:val="auto"/>
          <w:sz w:val="28"/>
        </w:rPr>
        <w:t>обслуживания,</w:t>
      </w:r>
      <w:r w:rsidR="005330E1" w:rsidRPr="0057338C">
        <w:rPr>
          <w:color w:val="auto"/>
          <w:spacing w:val="1"/>
          <w:sz w:val="28"/>
        </w:rPr>
        <w:t xml:space="preserve"> </w:t>
      </w:r>
      <w:r w:rsidR="005330E1" w:rsidRPr="0057338C">
        <w:rPr>
          <w:color w:val="auto"/>
          <w:sz w:val="28"/>
        </w:rPr>
        <w:t>организаций,</w:t>
      </w:r>
      <w:r w:rsidR="005330E1" w:rsidRPr="0057338C">
        <w:rPr>
          <w:color w:val="auto"/>
          <w:spacing w:val="1"/>
          <w:sz w:val="28"/>
        </w:rPr>
        <w:t xml:space="preserve"> </w:t>
      </w:r>
      <w:r w:rsidR="005330E1" w:rsidRPr="0057338C">
        <w:rPr>
          <w:color w:val="auto"/>
          <w:sz w:val="28"/>
        </w:rPr>
        <w:t>осуществляющих</w:t>
      </w:r>
      <w:r w:rsidR="005330E1" w:rsidRPr="0057338C">
        <w:rPr>
          <w:color w:val="auto"/>
          <w:spacing w:val="1"/>
          <w:sz w:val="28"/>
        </w:rPr>
        <w:t xml:space="preserve"> </w:t>
      </w:r>
      <w:r w:rsidR="005330E1" w:rsidRPr="0057338C">
        <w:rPr>
          <w:color w:val="auto"/>
          <w:sz w:val="28"/>
        </w:rPr>
        <w:t>подготовку</w:t>
      </w:r>
      <w:r w:rsidR="005330E1" w:rsidRPr="0057338C">
        <w:rPr>
          <w:color w:val="auto"/>
          <w:spacing w:val="1"/>
          <w:sz w:val="28"/>
        </w:rPr>
        <w:t xml:space="preserve"> </w:t>
      </w:r>
      <w:r w:rsidR="005330E1" w:rsidRPr="0057338C">
        <w:rPr>
          <w:color w:val="auto"/>
          <w:sz w:val="28"/>
        </w:rPr>
        <w:t>спортивного</w:t>
      </w:r>
      <w:r w:rsidR="005330E1" w:rsidRPr="0057338C">
        <w:rPr>
          <w:color w:val="auto"/>
          <w:spacing w:val="1"/>
          <w:sz w:val="28"/>
        </w:rPr>
        <w:t xml:space="preserve"> </w:t>
      </w:r>
      <w:r w:rsidR="005330E1" w:rsidRPr="0057338C">
        <w:rPr>
          <w:color w:val="auto"/>
          <w:sz w:val="28"/>
        </w:rPr>
        <w:t>резерва,</w:t>
      </w:r>
      <w:r w:rsidR="005330E1" w:rsidRPr="0057338C">
        <w:rPr>
          <w:color w:val="auto"/>
          <w:spacing w:val="1"/>
          <w:sz w:val="28"/>
        </w:rPr>
        <w:t xml:space="preserve"> </w:t>
      </w:r>
      <w:r w:rsidR="005330E1" w:rsidRPr="0057338C">
        <w:rPr>
          <w:color w:val="auto"/>
          <w:sz w:val="28"/>
        </w:rPr>
        <w:t>находящихся</w:t>
      </w:r>
      <w:r w:rsidR="005330E1" w:rsidRPr="0057338C">
        <w:rPr>
          <w:color w:val="auto"/>
          <w:spacing w:val="1"/>
          <w:sz w:val="28"/>
        </w:rPr>
        <w:t xml:space="preserve"> </w:t>
      </w:r>
      <w:r w:rsidR="005330E1" w:rsidRPr="0057338C">
        <w:rPr>
          <w:color w:val="auto"/>
          <w:sz w:val="28"/>
        </w:rPr>
        <w:t>в</w:t>
      </w:r>
      <w:r w:rsidR="005330E1" w:rsidRPr="0057338C">
        <w:rPr>
          <w:color w:val="auto"/>
          <w:spacing w:val="1"/>
          <w:sz w:val="28"/>
        </w:rPr>
        <w:t xml:space="preserve"> </w:t>
      </w:r>
      <w:r w:rsidR="005330E1" w:rsidRPr="0057338C">
        <w:rPr>
          <w:color w:val="auto"/>
          <w:sz w:val="28"/>
        </w:rPr>
        <w:t>ведении</w:t>
      </w:r>
      <w:r w:rsidR="005330E1" w:rsidRPr="0057338C">
        <w:rPr>
          <w:color w:val="auto"/>
          <w:spacing w:val="1"/>
          <w:sz w:val="28"/>
        </w:rPr>
        <w:t xml:space="preserve"> </w:t>
      </w:r>
      <w:r w:rsidR="005330E1" w:rsidRPr="0057338C">
        <w:rPr>
          <w:color w:val="auto"/>
          <w:sz w:val="28"/>
        </w:rPr>
        <w:t>Республики</w:t>
      </w:r>
      <w:r w:rsidR="005330E1" w:rsidRPr="0057338C">
        <w:rPr>
          <w:color w:val="auto"/>
          <w:spacing w:val="1"/>
          <w:sz w:val="28"/>
        </w:rPr>
        <w:t xml:space="preserve"> </w:t>
      </w:r>
      <w:r w:rsidR="005330E1" w:rsidRPr="0057338C">
        <w:rPr>
          <w:color w:val="auto"/>
          <w:sz w:val="28"/>
        </w:rPr>
        <w:t>Татарстан,</w:t>
      </w:r>
      <w:r w:rsidR="005330E1" w:rsidRPr="0057338C">
        <w:rPr>
          <w:color w:val="auto"/>
          <w:spacing w:val="1"/>
          <w:sz w:val="28"/>
        </w:rPr>
        <w:t xml:space="preserve"> </w:t>
      </w:r>
      <w:r w:rsidR="005330E1" w:rsidRPr="0057338C">
        <w:rPr>
          <w:color w:val="auto"/>
          <w:sz w:val="28"/>
        </w:rPr>
        <w:t>а</w:t>
      </w:r>
      <w:r w:rsidR="005330E1" w:rsidRPr="0057338C">
        <w:rPr>
          <w:color w:val="auto"/>
          <w:spacing w:val="1"/>
          <w:sz w:val="28"/>
        </w:rPr>
        <w:t xml:space="preserve"> </w:t>
      </w:r>
      <w:r w:rsidR="005330E1" w:rsidRPr="0057338C">
        <w:rPr>
          <w:color w:val="auto"/>
          <w:sz w:val="28"/>
        </w:rPr>
        <w:t>также</w:t>
      </w:r>
      <w:r w:rsidR="005330E1" w:rsidRPr="0057338C">
        <w:rPr>
          <w:color w:val="auto"/>
          <w:spacing w:val="1"/>
          <w:sz w:val="28"/>
        </w:rPr>
        <w:t xml:space="preserve"> </w:t>
      </w:r>
      <w:r w:rsidR="005330E1" w:rsidRPr="0057338C">
        <w:rPr>
          <w:color w:val="auto"/>
          <w:sz w:val="28"/>
        </w:rPr>
        <w:t>образовательных организаций и организаций, осуществляющих подготовку</w:t>
      </w:r>
      <w:r w:rsidR="005330E1" w:rsidRPr="0057338C">
        <w:rPr>
          <w:color w:val="auto"/>
          <w:spacing w:val="1"/>
          <w:sz w:val="28"/>
        </w:rPr>
        <w:t xml:space="preserve"> </w:t>
      </w:r>
      <w:r w:rsidR="005330E1" w:rsidRPr="0057338C">
        <w:rPr>
          <w:color w:val="auto"/>
          <w:sz w:val="28"/>
        </w:rPr>
        <w:t>спортивного</w:t>
      </w:r>
      <w:r w:rsidR="005330E1" w:rsidRPr="0057338C">
        <w:rPr>
          <w:color w:val="auto"/>
          <w:spacing w:val="1"/>
          <w:sz w:val="28"/>
        </w:rPr>
        <w:t xml:space="preserve"> </w:t>
      </w:r>
      <w:r w:rsidR="005330E1" w:rsidRPr="0057338C">
        <w:rPr>
          <w:color w:val="auto"/>
          <w:sz w:val="28"/>
        </w:rPr>
        <w:t>резерва,</w:t>
      </w:r>
      <w:r w:rsidR="005330E1" w:rsidRPr="0057338C">
        <w:rPr>
          <w:color w:val="auto"/>
          <w:spacing w:val="1"/>
          <w:sz w:val="28"/>
        </w:rPr>
        <w:t xml:space="preserve"> </w:t>
      </w:r>
      <w:r w:rsidR="005330E1" w:rsidRPr="0057338C">
        <w:rPr>
          <w:color w:val="auto"/>
          <w:sz w:val="28"/>
        </w:rPr>
        <w:t>муниципальных</w:t>
      </w:r>
      <w:r w:rsidR="005330E1" w:rsidRPr="0057338C">
        <w:rPr>
          <w:color w:val="auto"/>
          <w:spacing w:val="1"/>
          <w:sz w:val="28"/>
        </w:rPr>
        <w:t xml:space="preserve"> </w:t>
      </w:r>
      <w:r w:rsidR="005330E1" w:rsidRPr="0057338C">
        <w:rPr>
          <w:color w:val="auto"/>
          <w:sz w:val="28"/>
        </w:rPr>
        <w:t>районов</w:t>
      </w:r>
      <w:r w:rsidR="005330E1" w:rsidRPr="0057338C">
        <w:rPr>
          <w:color w:val="auto"/>
          <w:spacing w:val="1"/>
          <w:sz w:val="28"/>
        </w:rPr>
        <w:t xml:space="preserve"> </w:t>
      </w:r>
      <w:r w:rsidR="005330E1" w:rsidRPr="0057338C">
        <w:rPr>
          <w:color w:val="auto"/>
          <w:sz w:val="28"/>
        </w:rPr>
        <w:t>и</w:t>
      </w:r>
      <w:proofErr w:type="gramEnd"/>
      <w:r w:rsidR="005330E1" w:rsidRPr="0057338C">
        <w:rPr>
          <w:color w:val="auto"/>
          <w:spacing w:val="1"/>
          <w:sz w:val="28"/>
        </w:rPr>
        <w:t xml:space="preserve"> </w:t>
      </w:r>
      <w:r w:rsidR="005330E1" w:rsidRPr="0057338C">
        <w:rPr>
          <w:color w:val="auto"/>
          <w:sz w:val="28"/>
        </w:rPr>
        <w:t>городских</w:t>
      </w:r>
      <w:r w:rsidR="005330E1" w:rsidRPr="0057338C">
        <w:rPr>
          <w:color w:val="auto"/>
          <w:spacing w:val="1"/>
          <w:sz w:val="28"/>
        </w:rPr>
        <w:t xml:space="preserve"> </w:t>
      </w:r>
      <w:r w:rsidR="005330E1" w:rsidRPr="0057338C">
        <w:rPr>
          <w:color w:val="auto"/>
          <w:sz w:val="28"/>
        </w:rPr>
        <w:t>округов</w:t>
      </w:r>
      <w:r w:rsidR="005330E1" w:rsidRPr="0057338C">
        <w:rPr>
          <w:color w:val="auto"/>
          <w:spacing w:val="1"/>
          <w:sz w:val="28"/>
        </w:rPr>
        <w:t xml:space="preserve"> </w:t>
      </w:r>
      <w:r w:rsidR="005330E1" w:rsidRPr="0057338C">
        <w:rPr>
          <w:color w:val="auto"/>
          <w:sz w:val="28"/>
        </w:rPr>
        <w:t>Республики</w:t>
      </w:r>
      <w:r w:rsidR="005330E1" w:rsidRPr="0057338C">
        <w:rPr>
          <w:color w:val="auto"/>
          <w:spacing w:val="1"/>
          <w:sz w:val="28"/>
        </w:rPr>
        <w:t xml:space="preserve"> </w:t>
      </w:r>
      <w:r w:rsidR="005330E1" w:rsidRPr="0057338C">
        <w:rPr>
          <w:color w:val="auto"/>
          <w:sz w:val="28"/>
        </w:rPr>
        <w:t>Татарстан»,</w:t>
      </w:r>
      <w:r w:rsidR="005330E1" w:rsidRPr="0057338C">
        <w:rPr>
          <w:color w:val="auto"/>
          <w:spacing w:val="1"/>
          <w:sz w:val="28"/>
        </w:rPr>
        <w:t xml:space="preserve"> </w:t>
      </w:r>
      <w:r w:rsidR="005330E1" w:rsidRPr="0057338C">
        <w:rPr>
          <w:color w:val="auto"/>
          <w:sz w:val="28"/>
        </w:rPr>
        <w:t>с</w:t>
      </w:r>
      <w:r w:rsidR="005330E1" w:rsidRPr="0057338C">
        <w:rPr>
          <w:color w:val="auto"/>
          <w:spacing w:val="1"/>
          <w:sz w:val="28"/>
        </w:rPr>
        <w:t xml:space="preserve"> </w:t>
      </w:r>
      <w:r w:rsidR="005330E1" w:rsidRPr="0057338C">
        <w:rPr>
          <w:color w:val="auto"/>
          <w:sz w:val="28"/>
        </w:rPr>
        <w:t>сохранением</w:t>
      </w:r>
      <w:r w:rsidR="005330E1" w:rsidRPr="0057338C">
        <w:rPr>
          <w:color w:val="auto"/>
          <w:spacing w:val="1"/>
          <w:sz w:val="28"/>
        </w:rPr>
        <w:t xml:space="preserve"> </w:t>
      </w:r>
      <w:r w:rsidR="005330E1" w:rsidRPr="0057338C">
        <w:rPr>
          <w:color w:val="auto"/>
          <w:sz w:val="28"/>
        </w:rPr>
        <w:t>за</w:t>
      </w:r>
      <w:r w:rsidR="005330E1" w:rsidRPr="0057338C">
        <w:rPr>
          <w:color w:val="auto"/>
          <w:spacing w:val="1"/>
          <w:sz w:val="28"/>
        </w:rPr>
        <w:t xml:space="preserve"> </w:t>
      </w:r>
      <w:r w:rsidR="005330E1" w:rsidRPr="0057338C">
        <w:rPr>
          <w:color w:val="auto"/>
          <w:sz w:val="28"/>
        </w:rPr>
        <w:t>работниками</w:t>
      </w:r>
      <w:r w:rsidR="005330E1" w:rsidRPr="0057338C">
        <w:rPr>
          <w:color w:val="auto"/>
          <w:spacing w:val="1"/>
          <w:sz w:val="28"/>
        </w:rPr>
        <w:t xml:space="preserve"> </w:t>
      </w:r>
      <w:r w:rsidR="005330E1" w:rsidRPr="0057338C">
        <w:rPr>
          <w:color w:val="auto"/>
          <w:sz w:val="28"/>
        </w:rPr>
        <w:t>места</w:t>
      </w:r>
      <w:r w:rsidR="005330E1" w:rsidRPr="0057338C">
        <w:rPr>
          <w:color w:val="auto"/>
          <w:spacing w:val="1"/>
          <w:sz w:val="28"/>
        </w:rPr>
        <w:t xml:space="preserve"> </w:t>
      </w:r>
      <w:r w:rsidR="005330E1" w:rsidRPr="0057338C">
        <w:rPr>
          <w:color w:val="auto"/>
          <w:sz w:val="28"/>
        </w:rPr>
        <w:t>работы</w:t>
      </w:r>
      <w:r w:rsidR="005330E1" w:rsidRPr="0057338C">
        <w:rPr>
          <w:color w:val="auto"/>
          <w:spacing w:val="1"/>
          <w:sz w:val="28"/>
        </w:rPr>
        <w:t xml:space="preserve"> </w:t>
      </w:r>
      <w:r w:rsidR="005330E1" w:rsidRPr="0057338C">
        <w:rPr>
          <w:color w:val="auto"/>
          <w:sz w:val="28"/>
        </w:rPr>
        <w:t>(должности)</w:t>
      </w:r>
      <w:r w:rsidR="005330E1" w:rsidRPr="0057338C">
        <w:rPr>
          <w:color w:val="auto"/>
          <w:spacing w:val="-2"/>
          <w:sz w:val="28"/>
        </w:rPr>
        <w:t xml:space="preserve"> </w:t>
      </w:r>
      <w:r w:rsidR="005330E1" w:rsidRPr="0057338C">
        <w:rPr>
          <w:color w:val="auto"/>
          <w:sz w:val="28"/>
        </w:rPr>
        <w:t>и среднего заработка</w:t>
      </w:r>
      <w:r w:rsidR="005330E1" w:rsidRPr="0057338C">
        <w:rPr>
          <w:color w:val="auto"/>
          <w:spacing w:val="1"/>
          <w:sz w:val="28"/>
        </w:rPr>
        <w:t xml:space="preserve"> </w:t>
      </w:r>
      <w:r w:rsidR="005330E1" w:rsidRPr="0057338C">
        <w:rPr>
          <w:color w:val="auto"/>
          <w:sz w:val="28"/>
        </w:rPr>
        <w:t>на</w:t>
      </w:r>
      <w:r w:rsidR="005330E1" w:rsidRPr="0057338C">
        <w:rPr>
          <w:color w:val="auto"/>
          <w:spacing w:val="1"/>
          <w:sz w:val="28"/>
        </w:rPr>
        <w:t xml:space="preserve"> </w:t>
      </w:r>
      <w:r w:rsidR="005330E1" w:rsidRPr="0057338C">
        <w:rPr>
          <w:color w:val="auto"/>
          <w:sz w:val="28"/>
        </w:rPr>
        <w:t>время</w:t>
      </w:r>
      <w:r w:rsidR="005330E1" w:rsidRPr="0057338C">
        <w:rPr>
          <w:color w:val="auto"/>
          <w:spacing w:val="1"/>
          <w:sz w:val="28"/>
        </w:rPr>
        <w:t xml:space="preserve"> </w:t>
      </w:r>
      <w:r w:rsidR="005330E1" w:rsidRPr="0057338C">
        <w:rPr>
          <w:color w:val="auto"/>
          <w:sz w:val="28"/>
        </w:rPr>
        <w:t>их</w:t>
      </w:r>
      <w:r w:rsidR="005330E1" w:rsidRPr="0057338C">
        <w:rPr>
          <w:color w:val="auto"/>
          <w:spacing w:val="-5"/>
          <w:sz w:val="28"/>
        </w:rPr>
        <w:t xml:space="preserve"> </w:t>
      </w:r>
      <w:r w:rsidR="005330E1" w:rsidRPr="0057338C">
        <w:rPr>
          <w:color w:val="auto"/>
          <w:sz w:val="28"/>
        </w:rPr>
        <w:t>прохождения.</w:t>
      </w:r>
    </w:p>
    <w:p w:rsidR="00F366B9" w:rsidRPr="0057338C" w:rsidRDefault="00864912" w:rsidP="005330E1">
      <w:pPr>
        <w:ind w:firstLine="709"/>
        <w:jc w:val="both"/>
        <w:rPr>
          <w:color w:val="auto"/>
          <w:sz w:val="28"/>
        </w:rPr>
      </w:pPr>
      <w:r w:rsidRPr="0057338C">
        <w:rPr>
          <w:color w:val="auto"/>
          <w:sz w:val="28"/>
        </w:rPr>
        <w:t xml:space="preserve">8.2.15. Обеспечивает обязательное психиатрическое освидетельствование работников в </w:t>
      </w:r>
      <w:r w:rsidR="005330E1" w:rsidRPr="0057338C">
        <w:rPr>
          <w:color w:val="auto"/>
          <w:sz w:val="28"/>
        </w:rPr>
        <w:t xml:space="preserve">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F366B9" w:rsidRDefault="00864912">
      <w:pPr>
        <w:pStyle w:val="aff0"/>
        <w:spacing w:after="0" w:line="240" w:lineRule="auto"/>
        <w:ind w:left="0" w:firstLine="709"/>
        <w:jc w:val="both"/>
        <w:rPr>
          <w:sz w:val="28"/>
        </w:rPr>
      </w:pPr>
      <w:r>
        <w:rPr>
          <w:sz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366B9" w:rsidRDefault="00864912">
      <w:pPr>
        <w:pStyle w:val="a3"/>
        <w:spacing w:after="0"/>
        <w:ind w:left="0"/>
        <w:jc w:val="both"/>
        <w:rPr>
          <w:sz w:val="28"/>
        </w:rPr>
      </w:pPr>
      <w:r>
        <w:rPr>
          <w:sz w:val="28"/>
        </w:rPr>
        <w:tab/>
        <w:t xml:space="preserve">8.2.17. Осуществляет </w:t>
      </w:r>
      <w:proofErr w:type="gramStart"/>
      <w:r>
        <w:rPr>
          <w:sz w:val="28"/>
        </w:rPr>
        <w:t>контроль за</w:t>
      </w:r>
      <w:proofErr w:type="gramEnd"/>
      <w:r>
        <w:rPr>
          <w:sz w:val="28"/>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5330E1" w:rsidRDefault="00864912" w:rsidP="005330E1">
      <w:pPr>
        <w:pStyle w:val="aff0"/>
        <w:spacing w:after="0" w:line="240" w:lineRule="auto"/>
        <w:ind w:left="0" w:firstLine="720"/>
        <w:jc w:val="both"/>
        <w:rPr>
          <w:sz w:val="28"/>
        </w:rPr>
      </w:pPr>
      <w:r>
        <w:rPr>
          <w:sz w:val="28"/>
        </w:rPr>
        <w:t xml:space="preserve">8.2.18. </w:t>
      </w:r>
      <w:proofErr w:type="gramStart"/>
      <w:r>
        <w:rPr>
          <w:sz w:val="28"/>
        </w:rPr>
        <w:t>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roofErr w:type="gramEnd"/>
    </w:p>
    <w:p w:rsidR="005330E1" w:rsidRPr="0057338C" w:rsidRDefault="00864912" w:rsidP="005330E1">
      <w:pPr>
        <w:pStyle w:val="aff0"/>
        <w:spacing w:after="0" w:line="240" w:lineRule="auto"/>
        <w:ind w:left="0" w:firstLine="720"/>
        <w:jc w:val="both"/>
        <w:rPr>
          <w:color w:val="auto"/>
          <w:sz w:val="28"/>
        </w:rPr>
      </w:pPr>
      <w:r w:rsidRPr="0057338C">
        <w:rPr>
          <w:color w:val="auto"/>
          <w:sz w:val="28"/>
        </w:rPr>
        <w:t>8.2.19. Обеспечивает работник</w:t>
      </w:r>
      <w:r w:rsidR="005330E1" w:rsidRPr="0057338C">
        <w:rPr>
          <w:color w:val="auto"/>
          <w:sz w:val="28"/>
        </w:rPr>
        <w:t xml:space="preserve">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w:t>
      </w:r>
      <w:r w:rsidR="005330E1" w:rsidRPr="0057338C">
        <w:rPr>
          <w:color w:val="auto"/>
          <w:sz w:val="28"/>
        </w:rPr>
        <w:lastRenderedPageBreak/>
        <w:t>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5330E1" w:rsidRPr="0057338C" w:rsidRDefault="005330E1" w:rsidP="005330E1">
      <w:pPr>
        <w:pStyle w:val="aff0"/>
        <w:spacing w:after="0" w:line="240" w:lineRule="auto"/>
        <w:ind w:left="0" w:firstLine="720"/>
        <w:jc w:val="both"/>
        <w:rPr>
          <w:color w:val="auto"/>
          <w:sz w:val="28"/>
        </w:rPr>
      </w:pPr>
      <w:r w:rsidRPr="0057338C">
        <w:rPr>
          <w:color w:val="auto"/>
          <w:sz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F366B9" w:rsidRPr="005330E1" w:rsidRDefault="00864912" w:rsidP="005330E1">
      <w:pPr>
        <w:pStyle w:val="aff0"/>
        <w:spacing w:after="0" w:line="240" w:lineRule="auto"/>
        <w:ind w:left="0" w:firstLine="720"/>
        <w:jc w:val="both"/>
        <w:rPr>
          <w:rStyle w:val="40"/>
          <w:b w:val="0"/>
          <w:sz w:val="28"/>
        </w:rPr>
      </w:pPr>
      <w:r>
        <w:rPr>
          <w:sz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366B9" w:rsidRPr="005330E1" w:rsidRDefault="00864912" w:rsidP="005330E1">
      <w:pPr>
        <w:pStyle w:val="aff0"/>
        <w:spacing w:after="0" w:line="240" w:lineRule="auto"/>
        <w:ind w:left="0" w:firstLine="720"/>
        <w:jc w:val="both"/>
        <w:rPr>
          <w:sz w:val="28"/>
        </w:rPr>
      </w:pPr>
      <w:r>
        <w:rPr>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366B9" w:rsidRDefault="00864912">
      <w:pPr>
        <w:pStyle w:val="a3"/>
        <w:spacing w:after="0"/>
        <w:ind w:left="0"/>
        <w:jc w:val="both"/>
        <w:rPr>
          <w:sz w:val="28"/>
        </w:rPr>
      </w:pPr>
      <w:r>
        <w:rPr>
          <w:sz w:val="28"/>
        </w:rPr>
        <w:tab/>
        <w:t>8.3. Выборный орган первичной профсоюзной организации обязуется:</w:t>
      </w:r>
    </w:p>
    <w:p w:rsidR="00F366B9" w:rsidRDefault="00864912">
      <w:pPr>
        <w:ind w:firstLine="709"/>
        <w:jc w:val="both"/>
        <w:rPr>
          <w:sz w:val="28"/>
        </w:rPr>
      </w:pPr>
      <w:r>
        <w:rPr>
          <w:sz w:val="28"/>
        </w:rPr>
        <w:t xml:space="preserve">8.3.1. Организовывать проведение общественного </w:t>
      </w:r>
      <w:proofErr w:type="gramStart"/>
      <w:r>
        <w:rPr>
          <w:sz w:val="28"/>
        </w:rPr>
        <w:t>контроля за</w:t>
      </w:r>
      <w:proofErr w:type="gramEnd"/>
      <w:r>
        <w:rPr>
          <w:sz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Default="00864912">
      <w:pPr>
        <w:ind w:firstLine="709"/>
        <w:jc w:val="both"/>
        <w:rPr>
          <w:sz w:val="28"/>
        </w:rPr>
      </w:pPr>
      <w:r>
        <w:rPr>
          <w:sz w:val="28"/>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rPr>
        <w:t>контроля за</w:t>
      </w:r>
      <w:proofErr w:type="gramEnd"/>
      <w:r>
        <w:rPr>
          <w:sz w:val="28"/>
        </w:rPr>
        <w:t xml:space="preserve"> состоянием охраны труда в учебных и других помещениях. </w:t>
      </w:r>
    </w:p>
    <w:p w:rsidR="00F366B9" w:rsidRDefault="00864912">
      <w:pPr>
        <w:ind w:firstLine="567"/>
        <w:jc w:val="both"/>
        <w:rPr>
          <w:sz w:val="28"/>
        </w:rPr>
      </w:pPr>
      <w:r>
        <w:rPr>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Default="00864912">
      <w:pPr>
        <w:ind w:firstLine="567"/>
        <w:jc w:val="both"/>
        <w:rPr>
          <w:sz w:val="28"/>
        </w:rPr>
      </w:pPr>
      <w:r>
        <w:rPr>
          <w:sz w:val="28"/>
        </w:rPr>
        <w:t>8.3.4. Обеспечивать участие представителей выборного органа первичной профсоюзной организации в комиссиях:</w:t>
      </w:r>
    </w:p>
    <w:p w:rsidR="00F366B9" w:rsidRDefault="00864912">
      <w:pPr>
        <w:ind w:firstLine="567"/>
        <w:jc w:val="both"/>
        <w:rPr>
          <w:sz w:val="28"/>
        </w:rPr>
      </w:pPr>
      <w:r>
        <w:rPr>
          <w:sz w:val="28"/>
        </w:rPr>
        <w:t xml:space="preserve">- по охране труда; </w:t>
      </w:r>
    </w:p>
    <w:p w:rsidR="00F366B9" w:rsidRDefault="00864912">
      <w:pPr>
        <w:ind w:firstLine="567"/>
        <w:jc w:val="both"/>
        <w:rPr>
          <w:sz w:val="28"/>
        </w:rPr>
      </w:pPr>
      <w:r>
        <w:rPr>
          <w:sz w:val="28"/>
        </w:rPr>
        <w:t>- по проведению специальной оценки условий труда;</w:t>
      </w:r>
    </w:p>
    <w:p w:rsidR="00F366B9" w:rsidRDefault="00864912">
      <w:pPr>
        <w:ind w:firstLine="567"/>
        <w:jc w:val="both"/>
        <w:rPr>
          <w:sz w:val="28"/>
        </w:rPr>
      </w:pPr>
      <w:r>
        <w:rPr>
          <w:sz w:val="28"/>
        </w:rPr>
        <w:t>- по организации и проведению обязательных медицинских осмотров;</w:t>
      </w:r>
    </w:p>
    <w:p w:rsidR="00F366B9" w:rsidRDefault="00864912">
      <w:pPr>
        <w:ind w:firstLine="567"/>
        <w:jc w:val="both"/>
        <w:rPr>
          <w:sz w:val="28"/>
        </w:rPr>
      </w:pPr>
      <w:r>
        <w:rPr>
          <w:sz w:val="28"/>
        </w:rPr>
        <w:t xml:space="preserve">- по расследованию несчастных случаев на производстве; </w:t>
      </w:r>
    </w:p>
    <w:p w:rsidR="00F366B9" w:rsidRDefault="00864912">
      <w:pPr>
        <w:ind w:firstLine="567"/>
        <w:jc w:val="both"/>
        <w:rPr>
          <w:sz w:val="28"/>
        </w:rPr>
      </w:pPr>
      <w:r>
        <w:rPr>
          <w:sz w:val="28"/>
        </w:rPr>
        <w:t xml:space="preserve">- по приемке учебных помещений, спортивных залов, площадок и других объектов к началу учебного года. </w:t>
      </w:r>
    </w:p>
    <w:p w:rsidR="00F366B9" w:rsidRDefault="00864912">
      <w:pPr>
        <w:ind w:firstLine="567"/>
        <w:jc w:val="both"/>
        <w:rPr>
          <w:sz w:val="28"/>
        </w:rPr>
      </w:pPr>
      <w:r>
        <w:rPr>
          <w:sz w:val="28"/>
        </w:rPr>
        <w:t xml:space="preserve">8.3.5. Оказывать методическую и консультативную помощь по вопросам осуществления общественного </w:t>
      </w:r>
      <w:proofErr w:type="gramStart"/>
      <w:r>
        <w:rPr>
          <w:sz w:val="28"/>
        </w:rPr>
        <w:t>контроля за</w:t>
      </w:r>
      <w:proofErr w:type="gramEnd"/>
      <w:r>
        <w:rPr>
          <w:sz w:val="28"/>
        </w:rPr>
        <w:t xml:space="preserve"> состоянием охраны труда в  </w:t>
      </w:r>
      <w:r>
        <w:rPr>
          <w:sz w:val="28"/>
        </w:rPr>
        <w:lastRenderedPageBreak/>
        <w:t>образовательной организации.</w:t>
      </w:r>
    </w:p>
    <w:p w:rsidR="00F366B9" w:rsidRDefault="00864912">
      <w:pPr>
        <w:ind w:firstLine="567"/>
        <w:jc w:val="both"/>
        <w:rPr>
          <w:sz w:val="28"/>
        </w:rPr>
      </w:pPr>
      <w:r>
        <w:rPr>
          <w:sz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366B9" w:rsidRDefault="00864912">
      <w:pPr>
        <w:ind w:firstLine="567"/>
        <w:jc w:val="both"/>
        <w:rPr>
          <w:sz w:val="28"/>
        </w:rPr>
      </w:pPr>
      <w:r>
        <w:rPr>
          <w:sz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Default="00864912">
      <w:pPr>
        <w:ind w:firstLine="567"/>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F366B9" w:rsidRDefault="00864912">
      <w:pPr>
        <w:ind w:firstLine="567"/>
        <w:jc w:val="both"/>
        <w:rPr>
          <w:sz w:val="28"/>
        </w:rPr>
      </w:pPr>
      <w:r>
        <w:rPr>
          <w:sz w:val="28"/>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F366B9" w:rsidRDefault="00864912">
      <w:pPr>
        <w:ind w:firstLine="567"/>
        <w:jc w:val="both"/>
        <w:rPr>
          <w:sz w:val="28"/>
        </w:rPr>
      </w:pPr>
      <w:r>
        <w:rPr>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Default="00864912">
      <w:pPr>
        <w:ind w:firstLine="709"/>
        <w:jc w:val="both"/>
        <w:rPr>
          <w:b/>
          <w:sz w:val="28"/>
        </w:rPr>
      </w:pPr>
      <w:r>
        <w:rPr>
          <w:sz w:val="28"/>
        </w:rPr>
        <w:t>8.4.</w:t>
      </w:r>
      <w:r>
        <w:rPr>
          <w:b/>
          <w:sz w:val="28"/>
        </w:rPr>
        <w:t xml:space="preserve"> Работники обязуются:</w:t>
      </w:r>
    </w:p>
    <w:p w:rsidR="00F366B9" w:rsidRDefault="00864912">
      <w:pPr>
        <w:ind w:firstLine="709"/>
        <w:jc w:val="both"/>
        <w:rPr>
          <w:sz w:val="28"/>
        </w:rPr>
      </w:pPr>
      <w:r>
        <w:rPr>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Default="00864912">
      <w:pPr>
        <w:ind w:firstLine="709"/>
        <w:jc w:val="both"/>
        <w:rPr>
          <w:sz w:val="28"/>
        </w:rPr>
      </w:pPr>
      <w:r>
        <w:rPr>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Default="00864912">
      <w:pPr>
        <w:ind w:firstLine="709"/>
        <w:jc w:val="both"/>
        <w:rPr>
          <w:sz w:val="28"/>
        </w:rPr>
      </w:pPr>
      <w:r>
        <w:rPr>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366B9" w:rsidRDefault="00864912">
      <w:pPr>
        <w:ind w:firstLine="709"/>
        <w:jc w:val="both"/>
        <w:rPr>
          <w:sz w:val="28"/>
        </w:rPr>
      </w:pPr>
      <w:r>
        <w:rPr>
          <w:sz w:val="28"/>
        </w:rPr>
        <w:t>8.4.4. Правильно применять средства индивидуальной и коллективной защиты.</w:t>
      </w:r>
    </w:p>
    <w:p w:rsidR="00F366B9" w:rsidRDefault="00864912">
      <w:pPr>
        <w:ind w:firstLine="709"/>
        <w:jc w:val="both"/>
        <w:rPr>
          <w:sz w:val="28"/>
        </w:rPr>
      </w:pPr>
      <w:r>
        <w:rPr>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Default="00864912">
      <w:pPr>
        <w:pStyle w:val="af5"/>
        <w:ind w:firstLine="567"/>
        <w:jc w:val="both"/>
        <w:rPr>
          <w:b/>
          <w:sz w:val="28"/>
        </w:rPr>
      </w:pPr>
      <w:r>
        <w:rPr>
          <w:sz w:val="28"/>
        </w:rPr>
        <w:t>8.5.</w:t>
      </w:r>
      <w:r>
        <w:rPr>
          <w:b/>
          <w:sz w:val="28"/>
        </w:rPr>
        <w:t xml:space="preserve"> Стороны совместно:</w:t>
      </w:r>
    </w:p>
    <w:p w:rsidR="00F366B9" w:rsidRDefault="00864912">
      <w:pPr>
        <w:pStyle w:val="af5"/>
        <w:ind w:firstLine="567"/>
        <w:jc w:val="both"/>
        <w:rPr>
          <w:sz w:val="28"/>
        </w:rPr>
      </w:pPr>
      <w:r>
        <w:rPr>
          <w:sz w:val="28"/>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Pr>
          <w:sz w:val="28"/>
        </w:rPr>
        <w:t>проверок нарушений требований охраны труда</w:t>
      </w:r>
      <w:proofErr w:type="gramEnd"/>
      <w:r>
        <w:rPr>
          <w:sz w:val="28"/>
        </w:rPr>
        <w:t>.</w:t>
      </w:r>
    </w:p>
    <w:p w:rsidR="00F366B9" w:rsidRDefault="00864912">
      <w:pPr>
        <w:pStyle w:val="af5"/>
        <w:ind w:firstLine="567"/>
        <w:jc w:val="both"/>
        <w:rPr>
          <w:sz w:val="28"/>
        </w:rPr>
      </w:pPr>
      <w:r>
        <w:rPr>
          <w:sz w:val="28"/>
        </w:rPr>
        <w:t xml:space="preserve">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w:t>
      </w:r>
      <w:r>
        <w:rPr>
          <w:sz w:val="28"/>
        </w:rPr>
        <w:lastRenderedPageBreak/>
        <w:t>нарушения законодательства об охране труда, нормативных требований по охране труда не по вине работника.</w:t>
      </w:r>
    </w:p>
    <w:p w:rsidR="00F366B9" w:rsidRDefault="00864912">
      <w:pPr>
        <w:pStyle w:val="af5"/>
        <w:ind w:firstLine="567"/>
        <w:jc w:val="both"/>
        <w:rPr>
          <w:sz w:val="28"/>
        </w:rPr>
      </w:pPr>
      <w:r>
        <w:rPr>
          <w:sz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Default="00864912">
      <w:pPr>
        <w:pStyle w:val="a3"/>
        <w:spacing w:after="0"/>
        <w:ind w:left="0"/>
        <w:jc w:val="both"/>
        <w:rPr>
          <w:b/>
          <w:sz w:val="28"/>
        </w:rPr>
      </w:pPr>
      <w:r>
        <w:rPr>
          <w:b/>
          <w:sz w:val="28"/>
        </w:rPr>
        <w:tab/>
      </w:r>
    </w:p>
    <w:p w:rsidR="00F366B9" w:rsidRDefault="00864912">
      <w:pPr>
        <w:pStyle w:val="a3"/>
        <w:spacing w:after="0"/>
        <w:ind w:left="0"/>
        <w:jc w:val="center"/>
        <w:rPr>
          <w:b/>
          <w:sz w:val="28"/>
        </w:rPr>
      </w:pPr>
      <w:r>
        <w:rPr>
          <w:b/>
          <w:sz w:val="28"/>
        </w:rPr>
        <w:t>IX. СОЦИАЛЬНЫЕ ГАРАНТИИ, ЛЬГОТЫ</w:t>
      </w:r>
    </w:p>
    <w:p w:rsidR="00F366B9" w:rsidRDefault="00F366B9">
      <w:pPr>
        <w:pStyle w:val="a3"/>
        <w:spacing w:after="0"/>
        <w:ind w:left="0"/>
        <w:jc w:val="center"/>
        <w:rPr>
          <w:b/>
          <w:sz w:val="16"/>
        </w:rPr>
      </w:pPr>
    </w:p>
    <w:p w:rsidR="00F366B9" w:rsidRDefault="00864912">
      <w:pPr>
        <w:pStyle w:val="aff0"/>
        <w:spacing w:after="0" w:line="240" w:lineRule="auto"/>
        <w:ind w:left="0" w:firstLine="720"/>
        <w:jc w:val="both"/>
        <w:rPr>
          <w:sz w:val="28"/>
        </w:rPr>
      </w:pPr>
      <w:r>
        <w:rPr>
          <w:sz w:val="28"/>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Pr>
          <w:sz w:val="28"/>
        </w:rPr>
        <w:tab/>
      </w:r>
    </w:p>
    <w:p w:rsidR="00F366B9" w:rsidRPr="00230071" w:rsidRDefault="00864912">
      <w:pPr>
        <w:pStyle w:val="aff0"/>
        <w:spacing w:after="0" w:line="240" w:lineRule="auto"/>
        <w:ind w:left="0" w:firstLine="720"/>
        <w:jc w:val="both"/>
        <w:rPr>
          <w:color w:val="auto"/>
          <w:sz w:val="28"/>
        </w:rPr>
      </w:pPr>
      <w:r w:rsidRPr="00230071">
        <w:rPr>
          <w:color w:val="auto"/>
          <w:sz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D771AF" w:rsidRPr="00230071" w:rsidRDefault="00F11C54" w:rsidP="00D771AF">
      <w:pPr>
        <w:pStyle w:val="a3"/>
        <w:jc w:val="both"/>
        <w:rPr>
          <w:color w:val="auto"/>
          <w:sz w:val="28"/>
        </w:rPr>
      </w:pPr>
      <w:r w:rsidRPr="00230071">
        <w:rPr>
          <w:color w:val="auto"/>
          <w:sz w:val="28"/>
        </w:rPr>
        <w:tab/>
        <w:t>9.1.2</w:t>
      </w:r>
      <w:r w:rsidR="00D771AF" w:rsidRPr="00230071">
        <w:rPr>
          <w:color w:val="auto"/>
          <w:sz w:val="28"/>
        </w:rPr>
        <w:t>.</w:t>
      </w:r>
      <w:r w:rsidR="00D771AF" w:rsidRPr="00230071">
        <w:rPr>
          <w:color w:val="auto"/>
          <w:sz w:val="28"/>
        </w:rPr>
        <w:tab/>
        <w:t>Предоставление работникам образования оплачиваемых свободных дней по следующим причинам:</w:t>
      </w:r>
    </w:p>
    <w:p w:rsidR="00D771AF" w:rsidRPr="00230071" w:rsidRDefault="00D771AF" w:rsidP="00D771AF">
      <w:pPr>
        <w:pStyle w:val="a3"/>
        <w:jc w:val="both"/>
        <w:rPr>
          <w:color w:val="auto"/>
          <w:sz w:val="28"/>
        </w:rPr>
      </w:pPr>
      <w:r w:rsidRPr="00230071">
        <w:rPr>
          <w:color w:val="auto"/>
          <w:sz w:val="28"/>
        </w:rPr>
        <w:t>-</w:t>
      </w:r>
      <w:r w:rsidRPr="00230071">
        <w:rPr>
          <w:color w:val="auto"/>
          <w:sz w:val="28"/>
        </w:rPr>
        <w:tab/>
        <w:t>бракосочетание работника - три рабочих дня, на момент наступления данного события;</w:t>
      </w:r>
    </w:p>
    <w:p w:rsidR="00D771AF" w:rsidRPr="00230071" w:rsidRDefault="00D771AF" w:rsidP="00D771AF">
      <w:pPr>
        <w:pStyle w:val="a3"/>
        <w:jc w:val="both"/>
        <w:rPr>
          <w:color w:val="auto"/>
          <w:sz w:val="28"/>
        </w:rPr>
      </w:pPr>
      <w:r w:rsidRPr="00230071">
        <w:rPr>
          <w:color w:val="auto"/>
          <w:sz w:val="28"/>
        </w:rPr>
        <w:t>-</w:t>
      </w:r>
      <w:r w:rsidRPr="00230071">
        <w:rPr>
          <w:color w:val="auto"/>
          <w:sz w:val="28"/>
        </w:rPr>
        <w:tab/>
        <w:t>бракосочетание детей - один рабочий день, на момент наступления данного события;</w:t>
      </w:r>
    </w:p>
    <w:p w:rsidR="00D771AF" w:rsidRPr="00230071" w:rsidRDefault="00D771AF" w:rsidP="00D771AF">
      <w:pPr>
        <w:pStyle w:val="a3"/>
        <w:jc w:val="both"/>
        <w:rPr>
          <w:color w:val="auto"/>
          <w:sz w:val="28"/>
        </w:rPr>
      </w:pPr>
      <w:r w:rsidRPr="00230071">
        <w:rPr>
          <w:color w:val="auto"/>
          <w:sz w:val="28"/>
        </w:rPr>
        <w:t>-</w:t>
      </w:r>
      <w:r w:rsidRPr="00230071">
        <w:rPr>
          <w:color w:val="auto"/>
          <w:sz w:val="28"/>
        </w:rPr>
        <w:tab/>
        <w:t>родителям первоклассников - 1 сентября, День знаний; родителям выпускников в День последнего звонка;</w:t>
      </w:r>
    </w:p>
    <w:p w:rsidR="00D771AF" w:rsidRPr="00230071" w:rsidRDefault="00D771AF" w:rsidP="00D771AF">
      <w:pPr>
        <w:pStyle w:val="a3"/>
        <w:jc w:val="both"/>
        <w:rPr>
          <w:color w:val="auto"/>
          <w:sz w:val="28"/>
        </w:rPr>
      </w:pPr>
      <w:proofErr w:type="gramStart"/>
      <w:r w:rsidRPr="00230071">
        <w:rPr>
          <w:color w:val="auto"/>
          <w:sz w:val="28"/>
        </w:rPr>
        <w:t>-</w:t>
      </w:r>
      <w:r w:rsidRPr="00230071">
        <w:rPr>
          <w:color w:val="auto"/>
          <w:sz w:val="28"/>
        </w:rPr>
        <w:tab/>
        <w:t>смерть близких родственников (детей, родителей, супруга, супруги, брата, сестры) на организацию похорон и поминок - три рабочих дня;</w:t>
      </w:r>
      <w:proofErr w:type="gramEnd"/>
    </w:p>
    <w:p w:rsidR="00D771AF" w:rsidRPr="00230071" w:rsidRDefault="00D771AF" w:rsidP="00D771AF">
      <w:pPr>
        <w:pStyle w:val="a3"/>
        <w:jc w:val="both"/>
        <w:rPr>
          <w:color w:val="auto"/>
          <w:sz w:val="28"/>
        </w:rPr>
      </w:pPr>
      <w:r w:rsidRPr="00230071">
        <w:rPr>
          <w:color w:val="auto"/>
          <w:sz w:val="28"/>
        </w:rPr>
        <w:t>-</w:t>
      </w:r>
      <w:r w:rsidRPr="00230071">
        <w:rPr>
          <w:color w:val="auto"/>
          <w:sz w:val="28"/>
        </w:rPr>
        <w:tab/>
        <w:t>переезд на новое место жительства при приобретении жилья - два рабочих дня, в дни переезда;</w:t>
      </w:r>
    </w:p>
    <w:p w:rsidR="00D771AF" w:rsidRPr="00230071" w:rsidRDefault="00D771AF" w:rsidP="00D771AF">
      <w:pPr>
        <w:pStyle w:val="a3"/>
        <w:jc w:val="both"/>
        <w:rPr>
          <w:color w:val="auto"/>
          <w:sz w:val="28"/>
        </w:rPr>
      </w:pPr>
      <w:r w:rsidRPr="00230071">
        <w:rPr>
          <w:color w:val="auto"/>
          <w:sz w:val="28"/>
        </w:rPr>
        <w:t>-</w:t>
      </w:r>
      <w:r w:rsidRPr="00230071">
        <w:rPr>
          <w:color w:val="auto"/>
          <w:sz w:val="28"/>
        </w:rPr>
        <w:tab/>
        <w:t>проводы супруга, детей, призванных на военную службу – один рабочий день, в день проводов;</w:t>
      </w:r>
    </w:p>
    <w:p w:rsidR="00D771AF" w:rsidRPr="00230071" w:rsidRDefault="00D771AF" w:rsidP="00D771AF">
      <w:pPr>
        <w:pStyle w:val="a3"/>
        <w:jc w:val="both"/>
        <w:rPr>
          <w:color w:val="auto"/>
          <w:sz w:val="28"/>
        </w:rPr>
      </w:pPr>
      <w:r w:rsidRPr="00230071">
        <w:rPr>
          <w:color w:val="auto"/>
          <w:sz w:val="28"/>
        </w:rPr>
        <w:t>-</w:t>
      </w:r>
      <w:r w:rsidRPr="00230071">
        <w:rPr>
          <w:color w:val="auto"/>
          <w:sz w:val="28"/>
        </w:rPr>
        <w:tab/>
        <w:t>работникам, имеющим родителей в возрасте 80 лет и старше – один день в квартал;</w:t>
      </w:r>
    </w:p>
    <w:p w:rsidR="00D771AF" w:rsidRPr="00230071" w:rsidRDefault="00D771AF" w:rsidP="00D771AF">
      <w:pPr>
        <w:pStyle w:val="a3"/>
        <w:jc w:val="both"/>
        <w:rPr>
          <w:color w:val="auto"/>
          <w:sz w:val="28"/>
        </w:rPr>
      </w:pPr>
      <w:r w:rsidRPr="00230071">
        <w:rPr>
          <w:color w:val="auto"/>
          <w:sz w:val="28"/>
        </w:rPr>
        <w:t>-</w:t>
      </w:r>
      <w:r w:rsidRPr="00230071">
        <w:rPr>
          <w:color w:val="auto"/>
          <w:sz w:val="28"/>
        </w:rPr>
        <w:tab/>
        <w:t>работникам, являющимся участниками боевых действий – один день в квартал;</w:t>
      </w:r>
    </w:p>
    <w:p w:rsidR="00D771AF" w:rsidRPr="00230071" w:rsidRDefault="00D771AF" w:rsidP="00D771AF">
      <w:pPr>
        <w:pStyle w:val="a3"/>
        <w:jc w:val="both"/>
        <w:rPr>
          <w:color w:val="auto"/>
          <w:sz w:val="28"/>
        </w:rPr>
      </w:pPr>
      <w:r w:rsidRPr="00230071">
        <w:rPr>
          <w:color w:val="auto"/>
          <w:sz w:val="28"/>
        </w:rPr>
        <w:t>-</w:t>
      </w:r>
      <w:r w:rsidRPr="00230071">
        <w:rPr>
          <w:color w:val="auto"/>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D771AF" w:rsidRPr="00230071" w:rsidRDefault="00426D9D" w:rsidP="00D771AF">
      <w:pPr>
        <w:pStyle w:val="a3"/>
        <w:jc w:val="both"/>
        <w:rPr>
          <w:color w:val="auto"/>
          <w:sz w:val="28"/>
        </w:rPr>
      </w:pPr>
      <w:proofErr w:type="gramStart"/>
      <w:r w:rsidRPr="00230071">
        <w:rPr>
          <w:color w:val="auto"/>
          <w:sz w:val="28"/>
        </w:rPr>
        <w:lastRenderedPageBreak/>
        <w:t>-</w:t>
      </w:r>
      <w:r w:rsidRPr="00230071">
        <w:rPr>
          <w:color w:val="auto"/>
          <w:sz w:val="28"/>
        </w:rPr>
        <w:tab/>
        <w:t>работникам, имеющим</w:t>
      </w:r>
      <w:r w:rsidR="00D771AF" w:rsidRPr="00230071">
        <w:rPr>
          <w:color w:val="auto"/>
          <w:sz w:val="28"/>
        </w:rPr>
        <w:t xml:space="preserve"> близких родственников (детей, родителей, супруга, супруги, брата, сестры) с I или II нерабочей группой инвалидности – один день в квартал;</w:t>
      </w:r>
      <w:proofErr w:type="gramEnd"/>
    </w:p>
    <w:p w:rsidR="00D771AF" w:rsidRPr="00230071" w:rsidRDefault="00D771AF" w:rsidP="00D771AF">
      <w:pPr>
        <w:pStyle w:val="a3"/>
        <w:jc w:val="both"/>
        <w:rPr>
          <w:color w:val="auto"/>
          <w:sz w:val="28"/>
        </w:rPr>
      </w:pPr>
      <w:r w:rsidRPr="00230071">
        <w:rPr>
          <w:color w:val="auto"/>
          <w:sz w:val="28"/>
        </w:rPr>
        <w:t>-</w:t>
      </w:r>
      <w:r w:rsidR="005330E1" w:rsidRPr="00230071">
        <w:rPr>
          <w:color w:val="auto"/>
          <w:sz w:val="28"/>
        </w:rPr>
        <w:t xml:space="preserve">  </w:t>
      </w:r>
      <w:r w:rsidRPr="00230071">
        <w:rPr>
          <w:color w:val="auto"/>
          <w:sz w:val="28"/>
        </w:rPr>
        <w:t>наставникам за участие в реализации персонализированной программы наставничества – три рабочих дня в каникулярное время</w:t>
      </w:r>
      <w:r w:rsidR="00CC6B49" w:rsidRPr="00230071">
        <w:rPr>
          <w:color w:val="auto"/>
          <w:sz w:val="28"/>
        </w:rPr>
        <w:t>;</w:t>
      </w:r>
    </w:p>
    <w:p w:rsidR="00CC6B49" w:rsidRPr="00230071" w:rsidRDefault="00CC6B49" w:rsidP="00D771AF">
      <w:pPr>
        <w:pStyle w:val="a3"/>
        <w:jc w:val="both"/>
        <w:rPr>
          <w:color w:val="auto"/>
          <w:sz w:val="28"/>
        </w:rPr>
      </w:pPr>
      <w:r w:rsidRPr="00230071">
        <w:rPr>
          <w:color w:val="auto"/>
          <w:sz w:val="28"/>
        </w:rPr>
        <w:t xml:space="preserve">- уполномоченным по охране труда </w:t>
      </w:r>
      <w:r w:rsidR="00426D9D" w:rsidRPr="00230071">
        <w:rPr>
          <w:color w:val="auto"/>
          <w:sz w:val="28"/>
        </w:rPr>
        <w:t xml:space="preserve">- </w:t>
      </w:r>
      <w:r w:rsidRPr="00230071">
        <w:rPr>
          <w:color w:val="auto"/>
          <w:sz w:val="28"/>
        </w:rPr>
        <w:t>три рабочих дня.</w:t>
      </w:r>
    </w:p>
    <w:p w:rsidR="00F366B9" w:rsidRDefault="00D771AF" w:rsidP="00D771AF">
      <w:pPr>
        <w:pStyle w:val="a3"/>
        <w:ind w:left="0"/>
        <w:jc w:val="both"/>
        <w:rPr>
          <w:sz w:val="28"/>
        </w:rPr>
      </w:pPr>
      <w:r>
        <w:rPr>
          <w:sz w:val="28"/>
        </w:rPr>
        <w:t xml:space="preserve">          </w:t>
      </w:r>
      <w:r w:rsidR="00864912">
        <w:rPr>
          <w:sz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w:t>
      </w:r>
      <w:r w:rsidR="00426D9D">
        <w:rPr>
          <w:sz w:val="28"/>
        </w:rPr>
        <w:t xml:space="preserve"> за счет иной, приносящей доход</w:t>
      </w:r>
      <w:r w:rsidR="00EC0F97">
        <w:rPr>
          <w:sz w:val="28"/>
        </w:rPr>
        <w:t>,</w:t>
      </w:r>
      <w:r w:rsidR="00864912">
        <w:rPr>
          <w:sz w:val="28"/>
        </w:rPr>
        <w:t xml:space="preserve"> деятельности  образовательной организации в установленном правовыми актами порядке (ст. 116 ТК РФ).</w:t>
      </w:r>
    </w:p>
    <w:p w:rsidR="00F366B9" w:rsidRDefault="00864912">
      <w:pPr>
        <w:pStyle w:val="a3"/>
        <w:spacing w:after="0"/>
        <w:ind w:left="0" w:firstLine="708"/>
        <w:jc w:val="both"/>
        <w:rPr>
          <w:sz w:val="28"/>
        </w:rPr>
      </w:pPr>
      <w:r>
        <w:rPr>
          <w:sz w:val="28"/>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F366B9" w:rsidRDefault="00864912" w:rsidP="00D771AF">
      <w:pPr>
        <w:pStyle w:val="aff0"/>
        <w:spacing w:after="0" w:line="240" w:lineRule="auto"/>
        <w:ind w:left="0" w:firstLine="709"/>
        <w:jc w:val="both"/>
        <w:rPr>
          <w:sz w:val="28"/>
        </w:rPr>
      </w:pPr>
      <w:r>
        <w:rPr>
          <w:sz w:val="28"/>
        </w:rPr>
        <w:t>9.1.5. Установить оплату председателю первичной профсоюзной организации з</w:t>
      </w:r>
      <w:r w:rsidR="00D771AF">
        <w:rPr>
          <w:sz w:val="28"/>
        </w:rPr>
        <w:t>а выполнение общественной работы</w:t>
      </w:r>
      <w:r w:rsidR="00230071">
        <w:rPr>
          <w:sz w:val="28"/>
        </w:rPr>
        <w:t xml:space="preserve"> в размере 1000,00 рублей</w:t>
      </w:r>
      <w:r>
        <w:rPr>
          <w:sz w:val="28"/>
        </w:rPr>
        <w:t xml:space="preserve">  ежемесячно за счет средств образовательной органи</w:t>
      </w:r>
      <w:r w:rsidR="00D771AF">
        <w:rPr>
          <w:sz w:val="28"/>
        </w:rPr>
        <w:t>зации от иной, приносящей доход</w:t>
      </w:r>
      <w:r w:rsidR="00EC0F97">
        <w:rPr>
          <w:sz w:val="28"/>
        </w:rPr>
        <w:t>,</w:t>
      </w:r>
      <w:r>
        <w:rPr>
          <w:sz w:val="28"/>
        </w:rPr>
        <w:t xml:space="preserve"> деятельности.</w:t>
      </w:r>
    </w:p>
    <w:p w:rsidR="00D771AF" w:rsidRDefault="00864912" w:rsidP="00D771AF">
      <w:pPr>
        <w:pStyle w:val="aff0"/>
        <w:spacing w:after="0" w:line="240" w:lineRule="auto"/>
        <w:ind w:left="0" w:firstLine="567"/>
        <w:jc w:val="both"/>
        <w:rPr>
          <w:sz w:val="28"/>
        </w:rPr>
      </w:pPr>
      <w:r>
        <w:rPr>
          <w:sz w:val="28"/>
        </w:rPr>
        <w:t xml:space="preserve">9.1.6. </w:t>
      </w:r>
      <w:r w:rsidR="00D771AF" w:rsidRPr="00D771AF">
        <w:rPr>
          <w:sz w:val="28"/>
        </w:rPr>
        <w:t>9.1.6.</w:t>
      </w:r>
      <w:r w:rsidR="00D771AF" w:rsidRPr="00D771AF">
        <w:rPr>
          <w:sz w:val="28"/>
        </w:rPr>
        <w:tab/>
        <w:t>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F366B9" w:rsidRDefault="00864912" w:rsidP="00D771AF">
      <w:pPr>
        <w:pStyle w:val="aff0"/>
        <w:spacing w:after="0" w:line="240" w:lineRule="auto"/>
        <w:ind w:left="0" w:firstLine="567"/>
        <w:jc w:val="both"/>
        <w:rPr>
          <w:sz w:val="28"/>
        </w:rPr>
      </w:pPr>
      <w:r>
        <w:rPr>
          <w:sz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Pr="00EC0F97" w:rsidRDefault="00864912" w:rsidP="00EC0F97">
      <w:pPr>
        <w:pStyle w:val="aff0"/>
        <w:spacing w:after="0" w:line="240" w:lineRule="auto"/>
        <w:ind w:left="0" w:firstLine="720"/>
        <w:jc w:val="both"/>
        <w:rPr>
          <w:sz w:val="28"/>
        </w:rPr>
      </w:pPr>
      <w:r>
        <w:rPr>
          <w:sz w:val="28"/>
        </w:rPr>
        <w:t xml:space="preserve">- льготные путевки в санатории ФПРТ, объединения </w:t>
      </w:r>
      <w:r w:rsidR="00EC0F97">
        <w:rPr>
          <w:sz w:val="28"/>
        </w:rPr>
        <w:t>СКО ФНПР «</w:t>
      </w:r>
      <w:proofErr w:type="spellStart"/>
      <w:r>
        <w:rPr>
          <w:sz w:val="28"/>
        </w:rPr>
        <w:t>Профкурорт</w:t>
      </w:r>
      <w:proofErr w:type="spellEnd"/>
      <w:r w:rsidR="00EC0F97">
        <w:rPr>
          <w:sz w:val="28"/>
        </w:rPr>
        <w:t>»</w:t>
      </w:r>
      <w:r w:rsidRPr="00EC0F97">
        <w:rPr>
          <w:sz w:val="28"/>
        </w:rPr>
        <w:t>;</w:t>
      </w:r>
    </w:p>
    <w:p w:rsidR="00F366B9" w:rsidRDefault="00864912">
      <w:pPr>
        <w:pStyle w:val="aff0"/>
        <w:spacing w:after="0" w:line="240" w:lineRule="auto"/>
        <w:ind w:left="0" w:firstLine="720"/>
        <w:jc w:val="both"/>
        <w:rPr>
          <w:sz w:val="28"/>
        </w:rPr>
      </w:pPr>
      <w:r>
        <w:rPr>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771AF" w:rsidRDefault="00864912" w:rsidP="00D771AF">
      <w:pPr>
        <w:pStyle w:val="aff0"/>
        <w:spacing w:after="0" w:line="240" w:lineRule="auto"/>
        <w:ind w:left="0" w:firstLine="720"/>
        <w:jc w:val="both"/>
        <w:rPr>
          <w:sz w:val="28"/>
        </w:rPr>
      </w:pPr>
      <w:r>
        <w:rPr>
          <w:sz w:val="28"/>
        </w:rPr>
        <w:t>- санаторный отдых п</w:t>
      </w:r>
      <w:r w:rsidR="00EC0F97">
        <w:rPr>
          <w:sz w:val="28"/>
        </w:rPr>
        <w:t>о программе «Тур выходного дня»;</w:t>
      </w:r>
    </w:p>
    <w:p w:rsidR="00EC0F97" w:rsidRPr="00230071" w:rsidRDefault="00EC0F97" w:rsidP="00D771AF">
      <w:pPr>
        <w:pStyle w:val="aff0"/>
        <w:spacing w:after="0" w:line="240" w:lineRule="auto"/>
        <w:ind w:left="0" w:firstLine="720"/>
        <w:jc w:val="both"/>
        <w:rPr>
          <w:color w:val="auto"/>
          <w:sz w:val="28"/>
        </w:rPr>
      </w:pPr>
      <w:r w:rsidRPr="00230071">
        <w:rPr>
          <w:color w:val="auto"/>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F366B9" w:rsidRDefault="00864912" w:rsidP="00D771AF">
      <w:pPr>
        <w:pStyle w:val="aff0"/>
        <w:spacing w:after="0" w:line="240" w:lineRule="auto"/>
        <w:ind w:left="0" w:firstLine="720"/>
        <w:jc w:val="both"/>
        <w:rPr>
          <w:sz w:val="28"/>
        </w:rPr>
      </w:pPr>
      <w:r>
        <w:rPr>
          <w:sz w:val="28"/>
        </w:rPr>
        <w:t xml:space="preserve">9.1.8. Предоставить возможность участия в Федеральной бонусной программе Общероссийского Профсоюза образования </w:t>
      </w:r>
      <w:proofErr w:type="spellStart"/>
      <w:r>
        <w:rPr>
          <w:sz w:val="28"/>
        </w:rPr>
        <w:t>Profcards</w:t>
      </w:r>
      <w:proofErr w:type="spellEnd"/>
      <w:r>
        <w:rPr>
          <w:sz w:val="28"/>
        </w:rPr>
        <w:t xml:space="preserve">: скидки и выгодные предложения, финансовые и страховые продукты для членов </w:t>
      </w:r>
      <w:r>
        <w:rPr>
          <w:sz w:val="28"/>
        </w:rPr>
        <w:lastRenderedPageBreak/>
        <w:t>профсоюза при наличии электронного профсоюзного билета.</w:t>
      </w:r>
    </w:p>
    <w:p w:rsidR="00F366B9" w:rsidRDefault="00864912">
      <w:pPr>
        <w:pStyle w:val="aff0"/>
        <w:spacing w:after="0" w:line="240" w:lineRule="auto"/>
        <w:ind w:left="0" w:firstLine="720"/>
        <w:jc w:val="both"/>
        <w:rPr>
          <w:sz w:val="28"/>
        </w:rPr>
      </w:pPr>
      <w:r>
        <w:rPr>
          <w:sz w:val="28"/>
        </w:rPr>
        <w:t>9.1.9. Предоставить возможность участия в социальных проектах Набережно-</w:t>
      </w:r>
      <w:proofErr w:type="spellStart"/>
      <w:r>
        <w:rPr>
          <w:sz w:val="28"/>
        </w:rPr>
        <w:t>Челнинской</w:t>
      </w:r>
      <w:proofErr w:type="spellEnd"/>
      <w:r>
        <w:rPr>
          <w:sz w:val="28"/>
        </w:rPr>
        <w:t xml:space="preserve"> </w:t>
      </w:r>
      <w:r w:rsidR="00D771AF">
        <w:rPr>
          <w:sz w:val="28"/>
        </w:rPr>
        <w:t xml:space="preserve">территориальной организации Общероссийского Профсоюза  </w:t>
      </w:r>
      <w:r>
        <w:rPr>
          <w:sz w:val="28"/>
        </w:rPr>
        <w:t>образования для членов профсоюза:</w:t>
      </w:r>
    </w:p>
    <w:p w:rsidR="00F366B9" w:rsidRDefault="00864912">
      <w:pPr>
        <w:pStyle w:val="aff0"/>
        <w:spacing w:after="0" w:line="240" w:lineRule="auto"/>
        <w:ind w:left="0" w:firstLine="720"/>
        <w:jc w:val="both"/>
        <w:rPr>
          <w:sz w:val="28"/>
        </w:rPr>
      </w:pPr>
      <w:r>
        <w:rPr>
          <w:sz w:val="28"/>
        </w:rPr>
        <w:t xml:space="preserve"> - санаторно-курортное лечение для членов профсоюза, имеющих II группу инвалидности, </w:t>
      </w:r>
      <w:r w:rsidR="00EC0F97">
        <w:rPr>
          <w:sz w:val="28"/>
        </w:rPr>
        <w:t>и для</w:t>
      </w:r>
      <w:r>
        <w:rPr>
          <w:sz w:val="28"/>
        </w:rPr>
        <w:t xml:space="preserve"> участник</w:t>
      </w:r>
      <w:r w:rsidR="00EC0F97">
        <w:rPr>
          <w:sz w:val="28"/>
        </w:rPr>
        <w:t>ов</w:t>
      </w:r>
      <w:r>
        <w:rPr>
          <w:sz w:val="28"/>
        </w:rPr>
        <w:t xml:space="preserve"> боевых действий</w:t>
      </w:r>
      <w:r w:rsidR="00EC0F97">
        <w:rPr>
          <w:sz w:val="28"/>
        </w:rPr>
        <w:t xml:space="preserve"> согласно</w:t>
      </w:r>
      <w:r>
        <w:rPr>
          <w:sz w:val="28"/>
        </w:rPr>
        <w:t xml:space="preserve"> положению «О выделении целевых средств на организацию лечебно-оздоровительных мероприятий»;</w:t>
      </w:r>
    </w:p>
    <w:p w:rsidR="00F366B9" w:rsidRDefault="00864912">
      <w:pPr>
        <w:pStyle w:val="aff0"/>
        <w:spacing w:after="0" w:line="240" w:lineRule="auto"/>
        <w:ind w:left="0" w:firstLine="720"/>
        <w:jc w:val="both"/>
        <w:rPr>
          <w:sz w:val="28"/>
        </w:rPr>
      </w:pPr>
      <w:r>
        <w:rPr>
          <w:sz w:val="28"/>
        </w:rPr>
        <w:t>- выделение единовременной материальной помощи членам профсоюза по положению «О социальной поддержке членов профсоюза»;</w:t>
      </w:r>
    </w:p>
    <w:p w:rsidR="00F366B9" w:rsidRPr="00D771AF" w:rsidRDefault="00864912" w:rsidP="00D771AF">
      <w:pPr>
        <w:pStyle w:val="aff0"/>
        <w:spacing w:after="0" w:line="240" w:lineRule="auto"/>
        <w:ind w:left="0" w:firstLine="720"/>
        <w:jc w:val="both"/>
        <w:rPr>
          <w:sz w:val="28"/>
        </w:rPr>
      </w:pPr>
      <w:r>
        <w:rPr>
          <w:sz w:val="28"/>
        </w:rPr>
        <w:t xml:space="preserve">- организация отдыха детей членов </w:t>
      </w:r>
      <w:r w:rsidR="00D771AF">
        <w:rPr>
          <w:sz w:val="28"/>
        </w:rPr>
        <w:t>профсоюза по проекту «Карусель».</w:t>
      </w:r>
    </w:p>
    <w:p w:rsidR="00F366B9" w:rsidRDefault="00864912">
      <w:pPr>
        <w:pStyle w:val="a3"/>
        <w:spacing w:after="0"/>
        <w:ind w:left="0" w:firstLine="708"/>
        <w:jc w:val="both"/>
        <w:rPr>
          <w:b/>
          <w:sz w:val="28"/>
        </w:rPr>
      </w:pPr>
      <w:r>
        <w:rPr>
          <w:b/>
          <w:sz w:val="28"/>
        </w:rPr>
        <w:t>9.2. Стороны подтверждают:</w:t>
      </w:r>
    </w:p>
    <w:p w:rsidR="00F366B9" w:rsidRPr="00230071" w:rsidRDefault="005330E1" w:rsidP="00D771AF">
      <w:pPr>
        <w:pStyle w:val="a3"/>
        <w:jc w:val="both"/>
        <w:rPr>
          <w:color w:val="auto"/>
          <w:sz w:val="28"/>
        </w:rPr>
      </w:pPr>
      <w:r>
        <w:rPr>
          <w:sz w:val="28"/>
        </w:rPr>
        <w:tab/>
      </w:r>
      <w:r w:rsidRPr="00230071">
        <w:rPr>
          <w:color w:val="auto"/>
          <w:sz w:val="28"/>
        </w:rPr>
        <w:t>9.2.1</w:t>
      </w:r>
      <w:r w:rsidR="00D771AF" w:rsidRPr="00230071">
        <w:rPr>
          <w:color w:val="auto"/>
          <w:sz w:val="28"/>
        </w:rPr>
        <w:t>.</w:t>
      </w:r>
      <w:r w:rsidR="00D771AF" w:rsidRPr="00230071">
        <w:rPr>
          <w:color w:val="auto"/>
          <w:sz w:val="28"/>
        </w:rPr>
        <w:tab/>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D771AF" w:rsidRPr="00230071">
        <w:rPr>
          <w:color w:val="auto"/>
          <w:sz w:val="28"/>
        </w:rPr>
        <w:t>получение</w:t>
      </w:r>
      <w:proofErr w:type="gramEnd"/>
      <w:r w:rsidR="00D771AF" w:rsidRPr="00230071">
        <w:rPr>
          <w:color w:val="auto"/>
          <w:sz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F366B9" w:rsidRDefault="00864912">
      <w:pPr>
        <w:pStyle w:val="a3"/>
        <w:spacing w:after="0"/>
        <w:ind w:left="0" w:firstLine="708"/>
        <w:jc w:val="both"/>
        <w:rPr>
          <w:sz w:val="28"/>
        </w:rPr>
      </w:pPr>
      <w:r>
        <w:rPr>
          <w:sz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366B9" w:rsidRDefault="00864912">
      <w:pPr>
        <w:ind w:firstLine="709"/>
        <w:jc w:val="both"/>
        <w:rPr>
          <w:sz w:val="28"/>
        </w:rPr>
      </w:pPr>
      <w:r>
        <w:rPr>
          <w:sz w:val="28"/>
        </w:rPr>
        <w:t xml:space="preserve">9.2.3. </w:t>
      </w:r>
      <w:proofErr w:type="gramStart"/>
      <w:r>
        <w:rPr>
          <w:sz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Pr>
          <w:sz w:val="28"/>
        </w:rPr>
        <w:t>бакалавриата</w:t>
      </w:r>
      <w:proofErr w:type="spellEnd"/>
      <w:r>
        <w:rPr>
          <w:sz w:val="28"/>
        </w:rPr>
        <w:t xml:space="preserve">, программам </w:t>
      </w:r>
      <w:proofErr w:type="spellStart"/>
      <w:r>
        <w:rPr>
          <w:sz w:val="28"/>
        </w:rPr>
        <w:t>специалитета</w:t>
      </w:r>
      <w:proofErr w:type="spellEnd"/>
      <w:r>
        <w:rPr>
          <w:sz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roofErr w:type="gramEnd"/>
    </w:p>
    <w:p w:rsidR="00F366B9" w:rsidRDefault="00864912">
      <w:pPr>
        <w:ind w:firstLine="709"/>
        <w:jc w:val="both"/>
        <w:rPr>
          <w:sz w:val="28"/>
        </w:rPr>
      </w:pPr>
      <w:r>
        <w:rPr>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Default="00864912">
      <w:pPr>
        <w:ind w:firstLine="709"/>
        <w:jc w:val="both"/>
        <w:rPr>
          <w:sz w:val="28"/>
        </w:rPr>
      </w:pPr>
      <w:r>
        <w:rPr>
          <w:sz w:val="28"/>
        </w:rPr>
        <w:lastRenderedPageBreak/>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366B9" w:rsidRDefault="00864912">
      <w:pPr>
        <w:pStyle w:val="aff0"/>
        <w:spacing w:after="0" w:line="240" w:lineRule="auto"/>
        <w:ind w:left="0" w:firstLine="720"/>
        <w:jc w:val="both"/>
        <w:rPr>
          <w:sz w:val="28"/>
        </w:rPr>
      </w:pPr>
      <w:r>
        <w:rPr>
          <w:sz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proofErr w:type="gramStart"/>
      <w:r>
        <w:rPr>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Pr>
          <w:sz w:val="28"/>
        </w:rPr>
        <w:t xml:space="preserve">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F366B9" w:rsidRDefault="00864912">
      <w:pPr>
        <w:pStyle w:val="aff0"/>
        <w:spacing w:after="0" w:line="240" w:lineRule="auto"/>
        <w:ind w:left="0" w:firstLine="720"/>
        <w:jc w:val="both"/>
        <w:rPr>
          <w:sz w:val="28"/>
        </w:rPr>
      </w:pPr>
      <w:r>
        <w:rPr>
          <w:sz w:val="28"/>
        </w:rPr>
        <w:t>9.2.5.</w:t>
      </w:r>
      <w:r w:rsidR="00F11C54">
        <w:rPr>
          <w:sz w:val="28"/>
        </w:rPr>
        <w:t xml:space="preserve">  </w:t>
      </w:r>
      <w:r w:rsidR="00EC0F97">
        <w:rPr>
          <w:sz w:val="28"/>
        </w:rPr>
        <w:t>Подписка на газету</w:t>
      </w:r>
      <w:r>
        <w:rPr>
          <w:sz w:val="28"/>
        </w:rPr>
        <w:t xml:space="preserve"> «Мой профсоюз»</w:t>
      </w:r>
      <w:r w:rsidR="00EC0F97" w:rsidRPr="00EC0F97">
        <w:rPr>
          <w:sz w:val="28"/>
        </w:rPr>
        <w:t xml:space="preserve"> </w:t>
      </w:r>
      <w:r w:rsidR="00EC0F97">
        <w:rPr>
          <w:sz w:val="28"/>
        </w:rPr>
        <w:t xml:space="preserve">(приложение к «Учительской газете») </w:t>
      </w:r>
      <w:r>
        <w:rPr>
          <w:sz w:val="28"/>
        </w:rPr>
        <w:t xml:space="preserve"> оплачивается за счет средств бюджета образовательной организации.</w:t>
      </w:r>
    </w:p>
    <w:p w:rsidR="00F366B9" w:rsidRDefault="00864912">
      <w:pPr>
        <w:pStyle w:val="aff0"/>
        <w:spacing w:after="0" w:line="240" w:lineRule="auto"/>
        <w:ind w:left="0" w:firstLine="720"/>
        <w:jc w:val="both"/>
        <w:rPr>
          <w:sz w:val="28"/>
        </w:rPr>
      </w:pPr>
      <w:r>
        <w:rPr>
          <w:sz w:val="28"/>
        </w:rPr>
        <w:t>9.2.6. Подписка на газету «Новое слово» оплачивается за счет членских профсоюзных взносов образовательной организации.</w:t>
      </w:r>
    </w:p>
    <w:p w:rsidR="00F366B9" w:rsidRDefault="00864912">
      <w:pPr>
        <w:pStyle w:val="aff0"/>
        <w:spacing w:after="0" w:line="240" w:lineRule="auto"/>
        <w:ind w:left="0" w:firstLine="720"/>
        <w:jc w:val="both"/>
        <w:rPr>
          <w:sz w:val="28"/>
        </w:rPr>
      </w:pPr>
      <w:r>
        <w:rPr>
          <w:sz w:val="28"/>
        </w:rPr>
        <w:t xml:space="preserve">9.2.7. </w:t>
      </w:r>
      <w:proofErr w:type="gramStart"/>
      <w:r>
        <w:rPr>
          <w:sz w:val="28"/>
        </w:rPr>
        <w:t xml:space="preserve">При приобретении жилья по ипотечному кредитованию, при предоставлении льготных кредитов работникам образования в соответствии с </w:t>
      </w:r>
      <w:hyperlink r:id="rId10" w:history="1">
        <w:r>
          <w:rPr>
            <w:rStyle w:val="aff"/>
            <w:color w:val="000000"/>
            <w:sz w:val="28"/>
            <w:u w:val="none"/>
          </w:rPr>
          <w:t>постановлением Правительства Российской Федерации от 17.12.2010 №1050 «</w:t>
        </w:r>
      </w:hyperlink>
      <w:r>
        <w:rPr>
          <w:sz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Pr>
          <w:sz w:val="28"/>
        </w:rPr>
        <w:t xml:space="preserve"> государственных ресурсов» оказать содействие в решении вопроса.</w:t>
      </w:r>
    </w:p>
    <w:p w:rsidR="00F366B9" w:rsidRDefault="00864912">
      <w:pPr>
        <w:pStyle w:val="35"/>
        <w:spacing w:after="0"/>
        <w:ind w:firstLine="705"/>
        <w:jc w:val="both"/>
        <w:rPr>
          <w:sz w:val="28"/>
        </w:rPr>
      </w:pPr>
      <w:r>
        <w:rPr>
          <w:sz w:val="28"/>
        </w:rPr>
        <w:t>9.3. Набережно-</w:t>
      </w:r>
      <w:proofErr w:type="spellStart"/>
      <w:r>
        <w:rPr>
          <w:sz w:val="28"/>
        </w:rPr>
        <w:t>Челнинская</w:t>
      </w:r>
      <w:proofErr w:type="spellEnd"/>
      <w:r>
        <w:rPr>
          <w:sz w:val="28"/>
        </w:rPr>
        <w:t xml:space="preserve"> </w:t>
      </w:r>
      <w:r w:rsidR="00D771AF">
        <w:rPr>
          <w:sz w:val="28"/>
        </w:rPr>
        <w:t xml:space="preserve">территориальная организация Общероссийского Профсоюза </w:t>
      </w:r>
      <w:r>
        <w:rPr>
          <w:sz w:val="28"/>
        </w:rPr>
        <w:t xml:space="preserve">образования оказывает помощь </w:t>
      </w:r>
      <w:proofErr w:type="gramStart"/>
      <w:r>
        <w:rPr>
          <w:sz w:val="28"/>
        </w:rPr>
        <w:t>при формировании пакета  документов для постановки на учет нуждающи</w:t>
      </w:r>
      <w:r w:rsidR="00EC0F97">
        <w:rPr>
          <w:sz w:val="28"/>
        </w:rPr>
        <w:t>м</w:t>
      </w:r>
      <w:r>
        <w:rPr>
          <w:sz w:val="28"/>
        </w:rPr>
        <w:t>ся в улучшении жилищных условий в системе</w:t>
      </w:r>
      <w:proofErr w:type="gramEnd"/>
      <w:r>
        <w:rPr>
          <w:sz w:val="28"/>
        </w:rPr>
        <w:t xml:space="preserve"> социальной ипотеки работникам образовательной организации</w:t>
      </w:r>
      <w:r w:rsidR="00EC0F97">
        <w:rPr>
          <w:sz w:val="28"/>
        </w:rPr>
        <w:t>, являющим</w:t>
      </w:r>
      <w:r>
        <w:rPr>
          <w:sz w:val="28"/>
        </w:rPr>
        <w:t xml:space="preserve">ся  членами профсоюза. </w:t>
      </w:r>
    </w:p>
    <w:p w:rsidR="00F366B9" w:rsidRDefault="00864912">
      <w:pPr>
        <w:pStyle w:val="a3"/>
        <w:spacing w:after="0"/>
        <w:ind w:left="0"/>
        <w:jc w:val="both"/>
        <w:rPr>
          <w:sz w:val="28"/>
        </w:rPr>
      </w:pPr>
      <w:r>
        <w:rPr>
          <w:sz w:val="28"/>
        </w:rPr>
        <w:t xml:space="preserve">          9.4. Стороны осуществляют систематический </w:t>
      </w:r>
      <w:proofErr w:type="gramStart"/>
      <w:r>
        <w:rPr>
          <w:sz w:val="28"/>
        </w:rPr>
        <w:t>контроль за</w:t>
      </w:r>
      <w:proofErr w:type="gramEnd"/>
      <w:r>
        <w:rPr>
          <w:sz w:val="28"/>
        </w:rPr>
        <w:t xml:space="preserve"> </w:t>
      </w:r>
      <w:r>
        <w:rPr>
          <w:sz w:val="28"/>
        </w:rPr>
        <w:lastRenderedPageBreak/>
        <w:t>предоставлением социальных льгот и гарантий работникам образовательной организации.</w:t>
      </w:r>
    </w:p>
    <w:p w:rsidR="00F366B9" w:rsidRDefault="00864912">
      <w:pPr>
        <w:pStyle w:val="a3"/>
        <w:spacing w:after="0"/>
        <w:ind w:left="0"/>
        <w:jc w:val="both"/>
        <w:rPr>
          <w:b/>
          <w:sz w:val="28"/>
        </w:rPr>
      </w:pPr>
      <w:r>
        <w:rPr>
          <w:b/>
          <w:sz w:val="28"/>
        </w:rPr>
        <w:tab/>
      </w:r>
      <w:r>
        <w:rPr>
          <w:sz w:val="28"/>
        </w:rPr>
        <w:t xml:space="preserve">9.5. </w:t>
      </w:r>
      <w:r>
        <w:rPr>
          <w:b/>
          <w:sz w:val="28"/>
        </w:rPr>
        <w:t>Работодатель обязуется:</w:t>
      </w:r>
    </w:p>
    <w:p w:rsidR="00F366B9" w:rsidRDefault="00864912">
      <w:pPr>
        <w:pStyle w:val="35"/>
        <w:spacing w:after="0"/>
        <w:ind w:firstLine="705"/>
        <w:jc w:val="both"/>
        <w:rPr>
          <w:sz w:val="28"/>
        </w:rPr>
      </w:pPr>
      <w:r>
        <w:rPr>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Default="00864912">
      <w:pPr>
        <w:pStyle w:val="35"/>
        <w:spacing w:after="0"/>
        <w:ind w:firstLine="705"/>
        <w:jc w:val="both"/>
        <w:rPr>
          <w:sz w:val="28"/>
        </w:rPr>
      </w:pPr>
      <w:r>
        <w:rPr>
          <w:sz w:val="28"/>
        </w:rPr>
        <w:t xml:space="preserve">9.5.2. Своевременно и полностью перечислять за работников страховые взносы в </w:t>
      </w:r>
      <w:r w:rsidR="00EC0F97">
        <w:rPr>
          <w:sz w:val="28"/>
        </w:rPr>
        <w:t xml:space="preserve">территориальный </w:t>
      </w:r>
      <w:r w:rsidR="00D771AF">
        <w:rPr>
          <w:sz w:val="28"/>
        </w:rPr>
        <w:t xml:space="preserve">орган Фонда </w:t>
      </w:r>
      <w:r w:rsidR="00D771AF" w:rsidRPr="00D771AF">
        <w:rPr>
          <w:sz w:val="28"/>
        </w:rPr>
        <w:t>пенсионного и социального страхования Р</w:t>
      </w:r>
      <w:r w:rsidR="00D771AF">
        <w:rPr>
          <w:sz w:val="28"/>
        </w:rPr>
        <w:t>Ф</w:t>
      </w:r>
      <w:r>
        <w:rPr>
          <w:sz w:val="28"/>
        </w:rPr>
        <w:t>, Фонд медицинского страхования РФ.</w:t>
      </w:r>
    </w:p>
    <w:p w:rsidR="00F366B9" w:rsidRDefault="00EC0F97">
      <w:pPr>
        <w:pStyle w:val="35"/>
        <w:spacing w:after="0"/>
        <w:ind w:firstLine="705"/>
        <w:jc w:val="both"/>
        <w:rPr>
          <w:sz w:val="28"/>
        </w:rPr>
      </w:pPr>
      <w:r>
        <w:rPr>
          <w:sz w:val="28"/>
        </w:rPr>
        <w:t>9.5.3. Сохрани</w:t>
      </w:r>
      <w:r w:rsidR="00864912">
        <w:rPr>
          <w:sz w:val="28"/>
        </w:rPr>
        <w:t xml:space="preserve">ть </w:t>
      </w:r>
      <w:r>
        <w:rPr>
          <w:sz w:val="28"/>
        </w:rPr>
        <w:t>за педагогическим работником</w:t>
      </w:r>
      <w:r w:rsidR="00864912">
        <w:rPr>
          <w:sz w:val="28"/>
        </w:rPr>
        <w:t xml:space="preserve">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Default="00864912">
      <w:pPr>
        <w:ind w:firstLine="708"/>
        <w:jc w:val="both"/>
        <w:rPr>
          <w:sz w:val="28"/>
        </w:rPr>
      </w:pPr>
      <w:r>
        <w:rPr>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Default="00864912">
      <w:pPr>
        <w:ind w:firstLine="708"/>
        <w:jc w:val="both"/>
        <w:rPr>
          <w:sz w:val="28"/>
        </w:rPr>
      </w:pPr>
      <w:r>
        <w:rPr>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Default="00864912">
      <w:pPr>
        <w:ind w:firstLine="708"/>
        <w:jc w:val="both"/>
        <w:rPr>
          <w:sz w:val="28"/>
        </w:rPr>
      </w:pPr>
      <w:r>
        <w:rPr>
          <w:sz w:val="28"/>
        </w:rPr>
        <w:t>- в период, когда работник пенсионного возраста, имеющий первую или высшую квалификационную категорию</w:t>
      </w:r>
      <w:r w:rsidR="00EC0F97">
        <w:rPr>
          <w:sz w:val="28"/>
        </w:rPr>
        <w:t>,</w:t>
      </w:r>
      <w:r>
        <w:rPr>
          <w:sz w:val="28"/>
        </w:rPr>
        <w:t xml:space="preserve"> уведомил письменно работодателя об увольнении по собственному желанию по окончании текущего учебного года</w:t>
      </w:r>
      <w:r w:rsidR="00EC0F97">
        <w:rPr>
          <w:sz w:val="28"/>
        </w:rPr>
        <w:t xml:space="preserve"> </w:t>
      </w:r>
      <w:r>
        <w:rPr>
          <w:sz w:val="28"/>
        </w:rPr>
        <w:t>(данная льгота однократная);</w:t>
      </w:r>
    </w:p>
    <w:p w:rsidR="00F366B9" w:rsidRDefault="00864912">
      <w:pPr>
        <w:jc w:val="both"/>
        <w:rPr>
          <w:sz w:val="28"/>
        </w:rPr>
      </w:pPr>
      <w:r>
        <w:rPr>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Default="00864912">
      <w:pPr>
        <w:pStyle w:val="35"/>
        <w:spacing w:after="0"/>
        <w:ind w:firstLine="705"/>
        <w:jc w:val="both"/>
        <w:rPr>
          <w:sz w:val="28"/>
        </w:rPr>
      </w:pPr>
      <w:r>
        <w:rPr>
          <w:sz w:val="28"/>
        </w:rPr>
        <w:t>9.5.4. Ежегодно финансировать проведение культурно-массовых мероприятий и физкультурно-оздоровительной работы.</w:t>
      </w:r>
    </w:p>
    <w:p w:rsidR="00F366B9" w:rsidRDefault="00F366B9">
      <w:pPr>
        <w:pStyle w:val="a3"/>
        <w:spacing w:after="0"/>
        <w:ind w:left="0"/>
        <w:jc w:val="both"/>
        <w:rPr>
          <w:b/>
          <w:sz w:val="28"/>
        </w:rPr>
      </w:pPr>
    </w:p>
    <w:p w:rsidR="00F366B9" w:rsidRDefault="00864912">
      <w:pPr>
        <w:pStyle w:val="a3"/>
        <w:spacing w:after="0"/>
        <w:ind w:left="0"/>
        <w:jc w:val="center"/>
        <w:rPr>
          <w:b/>
          <w:sz w:val="28"/>
        </w:rPr>
      </w:pPr>
      <w:r>
        <w:rPr>
          <w:b/>
          <w:sz w:val="28"/>
        </w:rPr>
        <w:t>Х. ПЕНСИОННОЕ ОБЕСПЕЧЕНИЕ</w:t>
      </w:r>
    </w:p>
    <w:p w:rsidR="00F366B9" w:rsidRDefault="00F366B9">
      <w:pPr>
        <w:pStyle w:val="a3"/>
        <w:spacing w:after="0"/>
        <w:ind w:left="0"/>
        <w:jc w:val="both"/>
        <w:rPr>
          <w:b/>
          <w:sz w:val="16"/>
          <w:u w:val="single"/>
        </w:rPr>
      </w:pPr>
    </w:p>
    <w:p w:rsidR="004908A3" w:rsidRPr="00230071" w:rsidRDefault="004908A3" w:rsidP="004908A3">
      <w:pPr>
        <w:pStyle w:val="a3"/>
        <w:ind w:left="0"/>
        <w:jc w:val="both"/>
        <w:rPr>
          <w:color w:val="auto"/>
          <w:sz w:val="28"/>
        </w:rPr>
      </w:pPr>
      <w:r>
        <w:rPr>
          <w:sz w:val="28"/>
        </w:rPr>
        <w:t xml:space="preserve">            </w:t>
      </w:r>
      <w:r w:rsidRPr="00230071">
        <w:rPr>
          <w:color w:val="auto"/>
          <w:sz w:val="28"/>
        </w:rPr>
        <w:t>10.1.</w:t>
      </w:r>
      <w:r w:rsidRPr="00230071">
        <w:rPr>
          <w:color w:val="auto"/>
          <w:sz w:val="28"/>
        </w:rPr>
        <w:tab/>
        <w:t xml:space="preserve">  </w:t>
      </w:r>
      <w:proofErr w:type="gramStart"/>
      <w:r w:rsidRPr="00230071">
        <w:rPr>
          <w:color w:val="auto"/>
          <w:sz w:val="28"/>
        </w:rPr>
        <w:t>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w:t>
      </w:r>
      <w:proofErr w:type="gramEnd"/>
      <w:r w:rsidRPr="00230071">
        <w:rPr>
          <w:color w:val="auto"/>
          <w:sz w:val="28"/>
        </w:rPr>
        <w:t xml:space="preserve"> орган Фонда пенсионного и социального </w:t>
      </w:r>
      <w:r w:rsidRPr="00230071">
        <w:rPr>
          <w:color w:val="auto"/>
          <w:sz w:val="28"/>
        </w:rPr>
        <w:lastRenderedPageBreak/>
        <w:t>страхования Российской Федерации, для индивидуального (персонифицированного) учета, по мере их представления</w:t>
      </w:r>
      <w:r w:rsidR="00864912" w:rsidRPr="00230071">
        <w:rPr>
          <w:color w:val="auto"/>
          <w:sz w:val="28"/>
        </w:rPr>
        <w:t>.</w:t>
      </w:r>
    </w:p>
    <w:p w:rsidR="00F11C54" w:rsidRDefault="004908A3" w:rsidP="004908A3">
      <w:pPr>
        <w:pStyle w:val="a3"/>
        <w:ind w:left="0"/>
        <w:jc w:val="both"/>
        <w:rPr>
          <w:sz w:val="28"/>
        </w:rPr>
      </w:pPr>
      <w:r>
        <w:rPr>
          <w:sz w:val="28"/>
        </w:rPr>
        <w:t xml:space="preserve">           10.2. </w:t>
      </w:r>
      <w:r w:rsidRPr="004908A3">
        <w:rPr>
          <w:sz w:val="28"/>
        </w:rPr>
        <w:t>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w:t>
      </w:r>
      <w:r>
        <w:rPr>
          <w:sz w:val="28"/>
        </w:rPr>
        <w:t xml:space="preserve">  </w:t>
      </w:r>
      <w:r w:rsidRPr="004908A3">
        <w:rPr>
          <w:sz w:val="28"/>
        </w:rPr>
        <w:t>«О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w:t>
      </w:r>
      <w:r>
        <w:rPr>
          <w:sz w:val="28"/>
        </w:rPr>
        <w:t xml:space="preserve">кой   Федерации,   утвержденной </w:t>
      </w:r>
      <w:r w:rsidRPr="004908A3">
        <w:rPr>
          <w:sz w:val="28"/>
        </w:rPr>
        <w:t xml:space="preserve">распоряжением Правительства Российской Федерации от 25.12.2012 № 2524- </w:t>
      </w:r>
      <w:proofErr w:type="gramStart"/>
      <w:r w:rsidRPr="004908A3">
        <w:rPr>
          <w:sz w:val="28"/>
        </w:rPr>
        <w:t>Р</w:t>
      </w:r>
      <w:proofErr w:type="gramEnd"/>
      <w:r w:rsidRPr="004908A3">
        <w:rPr>
          <w:sz w:val="28"/>
        </w:rPr>
        <w:t xml:space="preserve">, и других нормативных правовых актов в </w:t>
      </w:r>
      <w:r>
        <w:rPr>
          <w:sz w:val="28"/>
        </w:rPr>
        <w:t>о</w:t>
      </w:r>
      <w:r w:rsidR="00F11C54">
        <w:rPr>
          <w:sz w:val="28"/>
        </w:rPr>
        <w:t>бласти пенсионного страхования.</w:t>
      </w:r>
    </w:p>
    <w:p w:rsidR="00F366B9" w:rsidRDefault="00F11C54" w:rsidP="004908A3">
      <w:pPr>
        <w:pStyle w:val="a3"/>
        <w:ind w:left="0"/>
        <w:jc w:val="both"/>
        <w:rPr>
          <w:sz w:val="28"/>
        </w:rPr>
      </w:pPr>
      <w:r>
        <w:rPr>
          <w:sz w:val="28"/>
        </w:rPr>
        <w:t xml:space="preserve">           </w:t>
      </w:r>
      <w:r w:rsidR="00864912">
        <w:rPr>
          <w:sz w:val="28"/>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864912">
        <w:rPr>
          <w:sz w:val="28"/>
        </w:rPr>
        <w:tab/>
      </w:r>
    </w:p>
    <w:p w:rsidR="00F366B9" w:rsidRDefault="00864912">
      <w:pPr>
        <w:pStyle w:val="a3"/>
        <w:spacing w:after="0"/>
        <w:ind w:left="0"/>
        <w:jc w:val="both"/>
        <w:rPr>
          <w:sz w:val="28"/>
        </w:rPr>
      </w:pPr>
      <w:r>
        <w:rPr>
          <w:sz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366B9" w:rsidRDefault="00F366B9">
      <w:pPr>
        <w:jc w:val="both"/>
        <w:rPr>
          <w:b/>
          <w:sz w:val="28"/>
        </w:rPr>
      </w:pPr>
    </w:p>
    <w:p w:rsidR="00F366B9" w:rsidRDefault="00864912">
      <w:pPr>
        <w:jc w:val="center"/>
        <w:rPr>
          <w:b/>
          <w:sz w:val="28"/>
        </w:rPr>
      </w:pPr>
      <w:r>
        <w:rPr>
          <w:b/>
          <w:sz w:val="28"/>
        </w:rPr>
        <w:t>XI. МОЛОДЕЖНАЯ ПОЛИТИКА</w:t>
      </w:r>
    </w:p>
    <w:p w:rsidR="00F366B9" w:rsidRDefault="00F366B9">
      <w:pPr>
        <w:jc w:val="both"/>
        <w:rPr>
          <w:b/>
          <w:sz w:val="16"/>
          <w:u w:val="single"/>
        </w:rPr>
      </w:pPr>
    </w:p>
    <w:p w:rsidR="00F366B9" w:rsidRDefault="00864912">
      <w:pPr>
        <w:pStyle w:val="af5"/>
        <w:ind w:firstLine="567"/>
        <w:jc w:val="both"/>
        <w:rPr>
          <w:sz w:val="28"/>
        </w:rPr>
      </w:pPr>
      <w:r>
        <w:rPr>
          <w:sz w:val="28"/>
        </w:rPr>
        <w:t>11.1.</w:t>
      </w:r>
      <w:r>
        <w:rPr>
          <w:b/>
          <w:sz w:val="28"/>
        </w:rPr>
        <w:t xml:space="preserve"> Стороны считают</w:t>
      </w:r>
      <w:r>
        <w:rPr>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Default="00864912">
      <w:pPr>
        <w:pStyle w:val="af5"/>
        <w:ind w:firstLine="567"/>
        <w:jc w:val="both"/>
        <w:rPr>
          <w:sz w:val="28"/>
        </w:rPr>
      </w:pPr>
      <w:r>
        <w:rPr>
          <w:sz w:val="28"/>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Default="00864912">
      <w:pPr>
        <w:pStyle w:val="af5"/>
        <w:ind w:firstLine="567"/>
        <w:jc w:val="both"/>
        <w:rPr>
          <w:sz w:val="28"/>
        </w:rPr>
      </w:pPr>
      <w:r>
        <w:rPr>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Default="00864912">
      <w:pPr>
        <w:pStyle w:val="af5"/>
        <w:ind w:firstLine="567"/>
        <w:jc w:val="both"/>
        <w:rPr>
          <w:sz w:val="28"/>
        </w:rPr>
      </w:pPr>
      <w:r>
        <w:rPr>
          <w:sz w:val="28"/>
        </w:rPr>
        <w:t xml:space="preserve">- привлечение молодежи к профсоюзной деятельности и членству в профсоюзе; </w:t>
      </w:r>
    </w:p>
    <w:p w:rsidR="00F366B9" w:rsidRDefault="00864912">
      <w:pPr>
        <w:pStyle w:val="af5"/>
        <w:ind w:firstLine="567"/>
        <w:jc w:val="both"/>
        <w:rPr>
          <w:sz w:val="28"/>
        </w:rPr>
      </w:pPr>
      <w:r>
        <w:rPr>
          <w:sz w:val="28"/>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Pr>
          <w:sz w:val="28"/>
        </w:rPr>
        <w:t>-м</w:t>
      </w:r>
      <w:proofErr w:type="gramEnd"/>
      <w:r>
        <w:rPr>
          <w:sz w:val="28"/>
        </w:rPr>
        <w:t>олодым специалистам»;</w:t>
      </w:r>
    </w:p>
    <w:p w:rsidR="00F366B9" w:rsidRDefault="00864912">
      <w:pPr>
        <w:pStyle w:val="af5"/>
        <w:ind w:firstLine="567"/>
        <w:jc w:val="both"/>
        <w:rPr>
          <w:sz w:val="28"/>
        </w:rPr>
      </w:pPr>
      <w:r>
        <w:rPr>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Default="00864912">
      <w:pPr>
        <w:pStyle w:val="af5"/>
        <w:ind w:firstLine="567"/>
        <w:jc w:val="both"/>
        <w:rPr>
          <w:sz w:val="28"/>
        </w:rPr>
      </w:pPr>
      <w:r>
        <w:rPr>
          <w:sz w:val="28"/>
        </w:rPr>
        <w:lastRenderedPageBreak/>
        <w:t>- организация конференций, слетов, форумов, семинаров, «круглых столов» по конкретным молодежным проблемам;</w:t>
      </w:r>
    </w:p>
    <w:p w:rsidR="00F366B9" w:rsidRDefault="00864912">
      <w:pPr>
        <w:pStyle w:val="af5"/>
        <w:ind w:firstLine="567"/>
        <w:jc w:val="both"/>
        <w:rPr>
          <w:sz w:val="28"/>
        </w:rPr>
      </w:pPr>
      <w:r>
        <w:rPr>
          <w:sz w:val="28"/>
        </w:rPr>
        <w:t xml:space="preserve">- содействие в самоорганизации молодежи с целью реализации ее общественно полезных инициатив и интересов; </w:t>
      </w:r>
    </w:p>
    <w:p w:rsidR="00F366B9" w:rsidRDefault="00864912">
      <w:pPr>
        <w:pStyle w:val="af5"/>
        <w:ind w:firstLine="567"/>
        <w:jc w:val="both"/>
        <w:rPr>
          <w:sz w:val="28"/>
        </w:rPr>
      </w:pPr>
      <w:r>
        <w:rPr>
          <w:sz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Default="00864912">
      <w:pPr>
        <w:pStyle w:val="af5"/>
        <w:ind w:firstLine="567"/>
        <w:jc w:val="both"/>
        <w:rPr>
          <w:sz w:val="28"/>
        </w:rPr>
      </w:pPr>
      <w:r>
        <w:rPr>
          <w:sz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Default="00864912">
      <w:pPr>
        <w:pStyle w:val="af5"/>
        <w:ind w:firstLine="567"/>
        <w:jc w:val="both"/>
        <w:rPr>
          <w:sz w:val="28"/>
        </w:rPr>
      </w:pPr>
      <w:r>
        <w:rPr>
          <w:sz w:val="28"/>
        </w:rPr>
        <w:t>- участие молодежи в городских конкурсах «Учитель года»</w:t>
      </w:r>
      <w:r w:rsidR="00F11C54">
        <w:rPr>
          <w:sz w:val="28"/>
        </w:rPr>
        <w:t>,</w:t>
      </w:r>
      <w:r w:rsidR="00F11C54" w:rsidRPr="00F11C54">
        <w:rPr>
          <w:sz w:val="28"/>
        </w:rPr>
        <w:t xml:space="preserve"> </w:t>
      </w:r>
      <w:r w:rsidR="00F11C54">
        <w:rPr>
          <w:sz w:val="28"/>
        </w:rPr>
        <w:t>«Воспитатель</w:t>
      </w:r>
      <w:r w:rsidR="00F11C54">
        <w:rPr>
          <w:spacing w:val="-6"/>
          <w:sz w:val="28"/>
        </w:rPr>
        <w:t xml:space="preserve"> </w:t>
      </w:r>
      <w:r w:rsidR="00F11C54">
        <w:rPr>
          <w:sz w:val="28"/>
        </w:rPr>
        <w:t>года»,</w:t>
      </w:r>
      <w:r w:rsidR="00F11C54">
        <w:rPr>
          <w:spacing w:val="2"/>
          <w:sz w:val="28"/>
        </w:rPr>
        <w:t xml:space="preserve"> </w:t>
      </w:r>
      <w:r w:rsidR="00F11C54">
        <w:rPr>
          <w:sz w:val="28"/>
        </w:rPr>
        <w:t>«Педагогический</w:t>
      </w:r>
      <w:r w:rsidR="00F11C54">
        <w:rPr>
          <w:spacing w:val="-4"/>
          <w:sz w:val="28"/>
        </w:rPr>
        <w:t xml:space="preserve"> </w:t>
      </w:r>
      <w:r w:rsidR="00F11C54">
        <w:rPr>
          <w:sz w:val="28"/>
        </w:rPr>
        <w:t>дебют»,</w:t>
      </w:r>
      <w:r w:rsidR="00F11C54">
        <w:rPr>
          <w:spacing w:val="-2"/>
          <w:sz w:val="28"/>
        </w:rPr>
        <w:t xml:space="preserve"> </w:t>
      </w:r>
      <w:r w:rsidR="00F11C54">
        <w:rPr>
          <w:sz w:val="28"/>
        </w:rPr>
        <w:t>«Педагог</w:t>
      </w:r>
      <w:r w:rsidR="00F11C54">
        <w:rPr>
          <w:spacing w:val="3"/>
          <w:sz w:val="28"/>
        </w:rPr>
        <w:t xml:space="preserve"> </w:t>
      </w:r>
      <w:r w:rsidR="00F11C54">
        <w:rPr>
          <w:sz w:val="28"/>
        </w:rPr>
        <w:t>– психолог»</w:t>
      </w:r>
      <w:r>
        <w:rPr>
          <w:sz w:val="28"/>
        </w:rPr>
        <w:t xml:space="preserve"> и др.; </w:t>
      </w:r>
    </w:p>
    <w:p w:rsidR="00F366B9" w:rsidRDefault="00864912">
      <w:pPr>
        <w:pStyle w:val="af5"/>
        <w:ind w:firstLine="567"/>
        <w:jc w:val="both"/>
        <w:rPr>
          <w:sz w:val="28"/>
        </w:rPr>
      </w:pPr>
      <w:r>
        <w:rPr>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Default="00864912">
      <w:pPr>
        <w:pStyle w:val="af5"/>
        <w:ind w:firstLine="567"/>
        <w:jc w:val="both"/>
        <w:rPr>
          <w:sz w:val="28"/>
        </w:rPr>
      </w:pPr>
      <w:r>
        <w:rPr>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366B9" w:rsidRDefault="00F366B9">
      <w:pPr>
        <w:pStyle w:val="aff0"/>
        <w:spacing w:after="0" w:line="240" w:lineRule="auto"/>
        <w:ind w:left="0" w:firstLine="720"/>
        <w:jc w:val="both"/>
        <w:rPr>
          <w:sz w:val="28"/>
        </w:rPr>
      </w:pPr>
    </w:p>
    <w:p w:rsidR="00F366B9" w:rsidRDefault="00864912">
      <w:pPr>
        <w:pStyle w:val="a3"/>
        <w:spacing w:after="0"/>
        <w:ind w:left="0"/>
        <w:jc w:val="center"/>
        <w:rPr>
          <w:b/>
          <w:sz w:val="28"/>
        </w:rPr>
      </w:pPr>
      <w:proofErr w:type="gramStart"/>
      <w:r>
        <w:rPr>
          <w:b/>
          <w:sz w:val="28"/>
        </w:rPr>
        <w:t>Х</w:t>
      </w:r>
      <w:proofErr w:type="gramEnd"/>
      <w:r>
        <w:rPr>
          <w:b/>
          <w:sz w:val="28"/>
        </w:rPr>
        <w:t>II. ГАРАНТИИ ПРОФСОЮЗНОЙ ДЕЯТЕЛЬНОСТИ</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12.1.</w:t>
      </w:r>
      <w:r>
        <w:rPr>
          <w:b/>
          <w:sz w:val="28"/>
        </w:rPr>
        <w:t xml:space="preserve"> Стороны подтверждают, что:</w:t>
      </w:r>
    </w:p>
    <w:p w:rsidR="00F366B9" w:rsidRDefault="00864912">
      <w:pPr>
        <w:pStyle w:val="a3"/>
        <w:spacing w:after="0"/>
        <w:ind w:left="0"/>
        <w:jc w:val="both"/>
        <w:rPr>
          <w:sz w:val="28"/>
        </w:rPr>
      </w:pPr>
      <w:r>
        <w:rPr>
          <w:sz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F366B9" w:rsidRDefault="00864912">
      <w:pPr>
        <w:pStyle w:val="a3"/>
        <w:spacing w:after="0"/>
        <w:ind w:left="0"/>
        <w:jc w:val="both"/>
        <w:rPr>
          <w:sz w:val="28"/>
        </w:rPr>
      </w:pPr>
      <w:r>
        <w:rPr>
          <w:sz w:val="28"/>
        </w:rPr>
        <w:tab/>
        <w:t>Аттестация работников производится при участии представителей выборного органа первичной профсоюзной организации.</w:t>
      </w:r>
    </w:p>
    <w:p w:rsidR="00F366B9" w:rsidRDefault="00864912">
      <w:pPr>
        <w:pStyle w:val="4"/>
        <w:ind w:firstLine="708"/>
        <w:jc w:val="both"/>
        <w:rPr>
          <w:b w:val="0"/>
          <w:sz w:val="28"/>
        </w:rPr>
      </w:pPr>
      <w:r>
        <w:rPr>
          <w:b w:val="0"/>
          <w:sz w:val="28"/>
        </w:rPr>
        <w:t xml:space="preserve">12.1.2. </w:t>
      </w:r>
      <w:proofErr w:type="gramStart"/>
      <w:r>
        <w:rPr>
          <w:b w:val="0"/>
          <w:sz w:val="28"/>
        </w:rPr>
        <w:t>В соответствии со ст. 377 ТК РФ, ст. 28 Федерального закона от 12.01.1996 № 10-ФЗ</w:t>
      </w:r>
      <w:r w:rsidR="00F11C54">
        <w:rPr>
          <w:b w:val="0"/>
          <w:sz w:val="28"/>
        </w:rPr>
        <w:t xml:space="preserve"> </w:t>
      </w:r>
      <w:r>
        <w:rPr>
          <w:b w:val="0"/>
          <w:sz w:val="28"/>
        </w:rPr>
        <w:t>«</w:t>
      </w:r>
      <w:r w:rsidR="00F11C54">
        <w:rPr>
          <w:b w:val="0"/>
          <w:sz w:val="28"/>
        </w:rPr>
        <w:t xml:space="preserve"> </w:t>
      </w:r>
      <w:r>
        <w:rPr>
          <w:b w:val="0"/>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Pr>
          <w:b w:val="0"/>
          <w:sz w:val="28"/>
        </w:rPr>
        <w:t>mail</w:t>
      </w:r>
      <w:proofErr w:type="spellEnd"/>
      <w:r>
        <w:rPr>
          <w:b w:val="0"/>
          <w:sz w:val="28"/>
        </w:rPr>
        <w:t xml:space="preserve"> и </w:t>
      </w:r>
      <w:proofErr w:type="spellStart"/>
      <w:r>
        <w:rPr>
          <w:b w:val="0"/>
          <w:sz w:val="28"/>
        </w:rPr>
        <w:t>Internet</w:t>
      </w:r>
      <w:proofErr w:type="spellEnd"/>
      <w:r>
        <w:rPr>
          <w:b w:val="0"/>
          <w:sz w:val="28"/>
        </w:rPr>
        <w:t>), множительной техникой  в целях</w:t>
      </w:r>
      <w:proofErr w:type="gramEnd"/>
      <w:r>
        <w:rPr>
          <w:b w:val="0"/>
          <w:sz w:val="28"/>
        </w:rPr>
        <w:t xml:space="preserve"> реализации уставной деятельности.</w:t>
      </w:r>
    </w:p>
    <w:p w:rsidR="00F366B9" w:rsidRDefault="00864912">
      <w:pPr>
        <w:pStyle w:val="a3"/>
        <w:spacing w:after="0"/>
        <w:ind w:left="0"/>
        <w:jc w:val="both"/>
        <w:rPr>
          <w:sz w:val="28"/>
        </w:rPr>
      </w:pPr>
      <w:r>
        <w:rPr>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Default="00864912">
      <w:pPr>
        <w:pStyle w:val="a3"/>
        <w:spacing w:after="0"/>
        <w:ind w:left="0"/>
        <w:jc w:val="both"/>
        <w:rPr>
          <w:sz w:val="28"/>
        </w:rPr>
      </w:pPr>
      <w:r>
        <w:rPr>
          <w:sz w:val="28"/>
        </w:rPr>
        <w:t xml:space="preserve">          12.1.4. Распространение или раскрытие персональных данных третьим </w:t>
      </w:r>
      <w:r>
        <w:rPr>
          <w:sz w:val="28"/>
        </w:rPr>
        <w:lastRenderedPageBreak/>
        <w:t>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Default="00864912">
      <w:pPr>
        <w:pStyle w:val="a3"/>
        <w:spacing w:after="0"/>
        <w:ind w:left="0"/>
        <w:jc w:val="both"/>
        <w:rPr>
          <w:sz w:val="28"/>
        </w:rPr>
      </w:pPr>
      <w:r>
        <w:rPr>
          <w:sz w:val="28"/>
        </w:rPr>
        <w:tab/>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366B9" w:rsidRDefault="00864912">
      <w:pPr>
        <w:jc w:val="both"/>
        <w:rPr>
          <w:sz w:val="28"/>
        </w:rPr>
      </w:pPr>
      <w:r>
        <w:rPr>
          <w:sz w:val="28"/>
        </w:rPr>
        <w:tab/>
        <w:t xml:space="preserve">12.1.6. </w:t>
      </w:r>
      <w:proofErr w:type="gramStart"/>
      <w:r>
        <w:rPr>
          <w:sz w:val="28"/>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Pr>
          <w:sz w:val="28"/>
        </w:rPr>
        <w:t xml:space="preserve"> с сохранением средней заработной платы.</w:t>
      </w:r>
    </w:p>
    <w:p w:rsidR="00F366B9" w:rsidRDefault="00864912">
      <w:pPr>
        <w:jc w:val="both"/>
        <w:rPr>
          <w:sz w:val="28"/>
        </w:rPr>
      </w:pPr>
      <w:r>
        <w:rPr>
          <w:sz w:val="28"/>
        </w:rPr>
        <w:tab/>
        <w:t xml:space="preserve">12.1.7. </w:t>
      </w:r>
      <w:proofErr w:type="gramStart"/>
      <w:r>
        <w:rPr>
          <w:sz w:val="28"/>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roofErr w:type="gramEnd"/>
    </w:p>
    <w:p w:rsidR="00F366B9" w:rsidRDefault="00864912">
      <w:pPr>
        <w:pStyle w:val="a3"/>
        <w:spacing w:after="0"/>
        <w:ind w:left="0"/>
        <w:jc w:val="both"/>
        <w:rPr>
          <w:sz w:val="28"/>
        </w:rPr>
      </w:pPr>
      <w:r>
        <w:rPr>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Default="00864912">
      <w:pPr>
        <w:pStyle w:val="a3"/>
        <w:spacing w:after="0"/>
        <w:ind w:left="0"/>
        <w:jc w:val="both"/>
        <w:rPr>
          <w:sz w:val="28"/>
        </w:rPr>
      </w:pPr>
      <w:r>
        <w:rPr>
          <w:sz w:val="28"/>
        </w:rPr>
        <w:tab/>
        <w:t>12.2. По согласованию с выборным органом первичной профсоюзной организации рассматриваются следующие вопросы:</w:t>
      </w:r>
    </w:p>
    <w:p w:rsidR="00F366B9" w:rsidRDefault="00864912">
      <w:pPr>
        <w:pStyle w:val="a3"/>
        <w:spacing w:after="0"/>
        <w:ind w:left="0"/>
        <w:jc w:val="both"/>
        <w:rPr>
          <w:sz w:val="28"/>
        </w:rPr>
      </w:pPr>
      <w:r>
        <w:rPr>
          <w:sz w:val="28"/>
        </w:rPr>
        <w:t>- расторжение трудового договора с работниками, являющимися членами профсоюза, по инициативе работодателя (ст.ст. 82, 374 ТК РФ);</w:t>
      </w:r>
    </w:p>
    <w:p w:rsidR="00F366B9" w:rsidRDefault="00864912">
      <w:pPr>
        <w:pStyle w:val="a3"/>
        <w:spacing w:after="0"/>
        <w:ind w:left="0"/>
        <w:jc w:val="both"/>
        <w:rPr>
          <w:sz w:val="28"/>
        </w:rPr>
      </w:pPr>
      <w:r>
        <w:rPr>
          <w:sz w:val="28"/>
        </w:rPr>
        <w:t>- привлечение к сверхурочным работам (ст. 99 ТК РФ);</w:t>
      </w:r>
    </w:p>
    <w:p w:rsidR="00F366B9" w:rsidRDefault="00864912">
      <w:pPr>
        <w:pStyle w:val="a3"/>
        <w:spacing w:after="0"/>
        <w:ind w:left="0"/>
        <w:jc w:val="both"/>
        <w:rPr>
          <w:sz w:val="28"/>
        </w:rPr>
      </w:pPr>
      <w:r>
        <w:rPr>
          <w:sz w:val="28"/>
        </w:rPr>
        <w:t>- разделение рабочего времени на части (ст.105 ТК РФ);</w:t>
      </w:r>
    </w:p>
    <w:p w:rsidR="00F366B9" w:rsidRDefault="00864912">
      <w:pPr>
        <w:pStyle w:val="a3"/>
        <w:spacing w:after="0"/>
        <w:ind w:left="0"/>
        <w:jc w:val="both"/>
        <w:rPr>
          <w:sz w:val="28"/>
        </w:rPr>
      </w:pPr>
      <w:r>
        <w:rPr>
          <w:sz w:val="28"/>
        </w:rPr>
        <w:t>- привлечение к работе в выходные и нерабочие праздничные дни (ст.113 ТК РФ);</w:t>
      </w:r>
    </w:p>
    <w:p w:rsidR="00F366B9" w:rsidRDefault="00864912">
      <w:pPr>
        <w:pStyle w:val="a3"/>
        <w:spacing w:after="0"/>
        <w:ind w:left="0"/>
        <w:jc w:val="both"/>
        <w:rPr>
          <w:sz w:val="28"/>
        </w:rPr>
      </w:pPr>
      <w:r>
        <w:rPr>
          <w:sz w:val="28"/>
        </w:rPr>
        <w:t>- очередность предоставления отпусков (ст. 123 ТК РФ);</w:t>
      </w:r>
    </w:p>
    <w:p w:rsidR="00F366B9" w:rsidRDefault="00864912">
      <w:pPr>
        <w:pStyle w:val="a3"/>
        <w:spacing w:after="0"/>
        <w:ind w:left="0"/>
        <w:jc w:val="both"/>
        <w:rPr>
          <w:sz w:val="28"/>
        </w:rPr>
      </w:pPr>
      <w:r>
        <w:rPr>
          <w:sz w:val="28"/>
        </w:rPr>
        <w:t>- установление заработной платы (ст. 135 ТК РФ);</w:t>
      </w:r>
    </w:p>
    <w:p w:rsidR="00F366B9" w:rsidRDefault="00864912">
      <w:pPr>
        <w:pStyle w:val="a3"/>
        <w:spacing w:after="0"/>
        <w:ind w:left="0"/>
        <w:jc w:val="both"/>
        <w:rPr>
          <w:sz w:val="28"/>
        </w:rPr>
      </w:pPr>
      <w:r>
        <w:rPr>
          <w:sz w:val="28"/>
        </w:rPr>
        <w:t>- применение систем нормирования труда (ст. 159 ТК РФ);</w:t>
      </w:r>
    </w:p>
    <w:p w:rsidR="00F366B9" w:rsidRDefault="00864912">
      <w:pPr>
        <w:pStyle w:val="a3"/>
        <w:spacing w:after="0"/>
        <w:ind w:left="0"/>
        <w:jc w:val="both"/>
        <w:rPr>
          <w:sz w:val="28"/>
        </w:rPr>
      </w:pPr>
      <w:r>
        <w:rPr>
          <w:sz w:val="28"/>
        </w:rPr>
        <w:t>- массовые увольнения работников (ст. 180 ТК РФ);</w:t>
      </w:r>
    </w:p>
    <w:p w:rsidR="00F366B9" w:rsidRDefault="00864912">
      <w:pPr>
        <w:pStyle w:val="a3"/>
        <w:spacing w:after="0"/>
        <w:ind w:left="0"/>
        <w:jc w:val="both"/>
        <w:rPr>
          <w:sz w:val="28"/>
        </w:rPr>
      </w:pPr>
      <w:r>
        <w:rPr>
          <w:sz w:val="28"/>
        </w:rPr>
        <w:t>- установление перечня должностей с ненормированным рабочим днем (ст. 101 ТК РФ);</w:t>
      </w:r>
    </w:p>
    <w:p w:rsidR="00F366B9" w:rsidRDefault="00864912">
      <w:pPr>
        <w:pStyle w:val="a3"/>
        <w:spacing w:after="0"/>
        <w:ind w:left="0"/>
        <w:jc w:val="both"/>
        <w:rPr>
          <w:sz w:val="28"/>
        </w:rPr>
      </w:pPr>
      <w:r>
        <w:rPr>
          <w:sz w:val="28"/>
        </w:rPr>
        <w:t>- утверждение Правил внутреннего трудового распорядка (ст. 190 ТК РФ);</w:t>
      </w:r>
    </w:p>
    <w:p w:rsidR="00F366B9" w:rsidRDefault="00864912">
      <w:pPr>
        <w:pStyle w:val="a3"/>
        <w:spacing w:after="0"/>
        <w:ind w:left="0"/>
        <w:jc w:val="both"/>
        <w:rPr>
          <w:sz w:val="28"/>
        </w:rPr>
      </w:pPr>
      <w:r>
        <w:rPr>
          <w:sz w:val="28"/>
        </w:rPr>
        <w:t>- создание комиссий по охране труда (ст. 218 ТК РФ);</w:t>
      </w:r>
    </w:p>
    <w:p w:rsidR="00F366B9" w:rsidRDefault="00864912">
      <w:pPr>
        <w:pStyle w:val="a3"/>
        <w:spacing w:after="0"/>
        <w:ind w:left="0"/>
        <w:jc w:val="both"/>
        <w:rPr>
          <w:sz w:val="28"/>
        </w:rPr>
      </w:pPr>
      <w:r>
        <w:rPr>
          <w:sz w:val="28"/>
        </w:rPr>
        <w:t xml:space="preserve">- установление графиков сменности, расписаний занятий, уроков (ст.103 ТК </w:t>
      </w:r>
      <w:r>
        <w:rPr>
          <w:sz w:val="28"/>
        </w:rPr>
        <w:lastRenderedPageBreak/>
        <w:t>РФ);</w:t>
      </w:r>
    </w:p>
    <w:p w:rsidR="00F366B9" w:rsidRDefault="00864912">
      <w:pPr>
        <w:pStyle w:val="a3"/>
        <w:spacing w:after="0"/>
        <w:ind w:left="0"/>
        <w:jc w:val="both"/>
        <w:rPr>
          <w:sz w:val="28"/>
        </w:rPr>
      </w:pPr>
      <w:r>
        <w:rPr>
          <w:sz w:val="28"/>
        </w:rPr>
        <w:t xml:space="preserve">- установление ежегодного дополнительного оплачиваемого отпуска (ст. 117 ТК РФ); </w:t>
      </w:r>
    </w:p>
    <w:p w:rsidR="00F366B9" w:rsidRDefault="00864912">
      <w:pPr>
        <w:pStyle w:val="a3"/>
        <w:spacing w:after="0"/>
        <w:ind w:left="0"/>
        <w:jc w:val="both"/>
        <w:rPr>
          <w:sz w:val="28"/>
        </w:rPr>
      </w:pPr>
      <w:r>
        <w:rPr>
          <w:sz w:val="28"/>
        </w:rPr>
        <w:t>- размеров доплат и за работу во вредных и (или) опасных условиях труда (ст. 147 ТК РФ);</w:t>
      </w:r>
    </w:p>
    <w:p w:rsidR="00F366B9" w:rsidRDefault="00864912">
      <w:pPr>
        <w:pStyle w:val="a3"/>
        <w:spacing w:after="0"/>
        <w:ind w:left="0"/>
        <w:jc w:val="both"/>
        <w:rPr>
          <w:sz w:val="28"/>
        </w:rPr>
      </w:pPr>
      <w:r>
        <w:rPr>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Default="00864912">
      <w:pPr>
        <w:pStyle w:val="a3"/>
        <w:spacing w:after="0"/>
        <w:ind w:left="0"/>
        <w:jc w:val="both"/>
        <w:rPr>
          <w:sz w:val="28"/>
        </w:rPr>
      </w:pPr>
      <w:r>
        <w:rPr>
          <w:sz w:val="28"/>
        </w:rPr>
        <w:t>- размер повышения оплаты труда в ночное время (ст. 154 ТК РФ);</w:t>
      </w:r>
    </w:p>
    <w:p w:rsidR="00F366B9" w:rsidRDefault="00864912">
      <w:pPr>
        <w:pStyle w:val="a3"/>
        <w:spacing w:after="0"/>
        <w:ind w:left="0"/>
        <w:jc w:val="both"/>
        <w:rPr>
          <w:sz w:val="28"/>
        </w:rPr>
      </w:pPr>
      <w:r>
        <w:rPr>
          <w:sz w:val="28"/>
        </w:rPr>
        <w:t>- применение и снятие дисциплинарного взыскания до истечения 1 года со дня его применения (ст.ст. 193,194 ТК РФ);</w:t>
      </w:r>
    </w:p>
    <w:p w:rsidR="00F366B9" w:rsidRDefault="00864912">
      <w:pPr>
        <w:pStyle w:val="a3"/>
        <w:spacing w:after="0"/>
        <w:ind w:left="0"/>
        <w:jc w:val="both"/>
        <w:rPr>
          <w:sz w:val="28"/>
        </w:rPr>
      </w:pPr>
      <w:r>
        <w:rPr>
          <w:sz w:val="28"/>
        </w:rPr>
        <w:t>- установление сроков выплаты заработной платы работников (ст.136 ТК РФ);</w:t>
      </w:r>
    </w:p>
    <w:p w:rsidR="00F366B9" w:rsidRDefault="00864912">
      <w:pPr>
        <w:pStyle w:val="a3"/>
        <w:spacing w:after="0"/>
        <w:ind w:left="0"/>
        <w:jc w:val="both"/>
        <w:rPr>
          <w:sz w:val="28"/>
        </w:rPr>
      </w:pPr>
      <w:r>
        <w:rPr>
          <w:sz w:val="28"/>
        </w:rPr>
        <w:t>- другие вопросы, затрагивающие социально-трудовые права работников, предусмотренные коллективным договором.</w:t>
      </w:r>
    </w:p>
    <w:p w:rsidR="00F366B9" w:rsidRDefault="00864912">
      <w:pPr>
        <w:pStyle w:val="aff0"/>
        <w:spacing w:after="0" w:line="240" w:lineRule="auto"/>
        <w:ind w:left="0" w:firstLine="720"/>
        <w:jc w:val="both"/>
        <w:rPr>
          <w:sz w:val="28"/>
        </w:rPr>
      </w:pPr>
      <w:r>
        <w:rPr>
          <w:sz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F366B9" w:rsidRDefault="00864912">
      <w:pPr>
        <w:pStyle w:val="a3"/>
        <w:spacing w:after="0"/>
        <w:ind w:left="0"/>
        <w:jc w:val="both"/>
        <w:rPr>
          <w:sz w:val="28"/>
        </w:rPr>
      </w:pPr>
      <w:r>
        <w:rPr>
          <w:sz w:val="28"/>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366B9" w:rsidRDefault="00864912">
      <w:pPr>
        <w:pStyle w:val="aff0"/>
        <w:spacing w:after="0" w:line="240" w:lineRule="auto"/>
        <w:ind w:left="0" w:firstLine="720"/>
        <w:jc w:val="both"/>
        <w:rPr>
          <w:sz w:val="28"/>
        </w:rPr>
      </w:pPr>
      <w:r>
        <w:rPr>
          <w:sz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Default="00864912">
      <w:pPr>
        <w:pStyle w:val="aff0"/>
        <w:spacing w:after="0" w:line="240" w:lineRule="auto"/>
        <w:ind w:left="0" w:firstLine="720"/>
        <w:jc w:val="both"/>
        <w:rPr>
          <w:sz w:val="28"/>
        </w:rPr>
      </w:pPr>
      <w:r>
        <w:rPr>
          <w:sz w:val="28"/>
        </w:rPr>
        <w:t>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w:t>
      </w:r>
      <w:proofErr w:type="gramStart"/>
      <w:r>
        <w:rPr>
          <w:sz w:val="28"/>
        </w:rPr>
        <w:t>дств дл</w:t>
      </w:r>
      <w:proofErr w:type="gramEnd"/>
      <w:r>
        <w:rPr>
          <w:sz w:val="28"/>
        </w:rPr>
        <w:t xml:space="preserve">я расчета по оплате труда. </w:t>
      </w:r>
    </w:p>
    <w:p w:rsidR="00F366B9" w:rsidRDefault="00864912">
      <w:pPr>
        <w:pStyle w:val="aff0"/>
        <w:spacing w:after="0" w:line="240" w:lineRule="auto"/>
        <w:ind w:left="0" w:firstLine="720"/>
        <w:jc w:val="both"/>
        <w:rPr>
          <w:sz w:val="28"/>
        </w:rPr>
      </w:pPr>
      <w:r>
        <w:rPr>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F366B9" w:rsidRDefault="00F366B9">
      <w:pPr>
        <w:pStyle w:val="aff0"/>
        <w:spacing w:after="0" w:line="240" w:lineRule="auto"/>
        <w:ind w:left="0" w:firstLine="720"/>
        <w:jc w:val="both"/>
        <w:rPr>
          <w:sz w:val="28"/>
        </w:rPr>
      </w:pPr>
    </w:p>
    <w:p w:rsidR="00F366B9" w:rsidRDefault="00864912">
      <w:pPr>
        <w:pStyle w:val="Pa6"/>
        <w:spacing w:line="240" w:lineRule="auto"/>
        <w:jc w:val="center"/>
        <w:rPr>
          <w:b/>
          <w:sz w:val="28"/>
        </w:rPr>
      </w:pPr>
      <w:r>
        <w:rPr>
          <w:b/>
          <w:sz w:val="28"/>
        </w:rPr>
        <w:t>XIII. </w:t>
      </w:r>
      <w:proofErr w:type="gramStart"/>
      <w:r>
        <w:rPr>
          <w:b/>
          <w:sz w:val="28"/>
        </w:rPr>
        <w:t>КОНТРОЛЬ ЗА</w:t>
      </w:r>
      <w:proofErr w:type="gramEnd"/>
      <w:r>
        <w:rPr>
          <w:b/>
          <w:sz w:val="28"/>
        </w:rPr>
        <w:t xml:space="preserve"> ВЫПОЛНЕНИЕМ КОЛЛЕКТИВНОГО ДОГОВОРА. </w:t>
      </w:r>
    </w:p>
    <w:p w:rsidR="00F366B9" w:rsidRDefault="00864912">
      <w:pPr>
        <w:pStyle w:val="Pa6"/>
        <w:spacing w:line="240" w:lineRule="auto"/>
        <w:ind w:firstLine="709"/>
        <w:jc w:val="center"/>
        <w:rPr>
          <w:b/>
          <w:sz w:val="28"/>
        </w:rPr>
      </w:pPr>
      <w:r>
        <w:rPr>
          <w:b/>
          <w:sz w:val="28"/>
        </w:rPr>
        <w:lastRenderedPageBreak/>
        <w:t>ОТВЕТСТВЕННОСТЬ СТОРОН КОЛЛЕКТИВНОГО ДОГОВОРА</w:t>
      </w:r>
    </w:p>
    <w:p w:rsidR="00F366B9" w:rsidRDefault="00F366B9">
      <w:pPr>
        <w:pStyle w:val="Default"/>
        <w:rPr>
          <w:sz w:val="16"/>
        </w:rPr>
      </w:pPr>
    </w:p>
    <w:p w:rsidR="00F366B9" w:rsidRDefault="00864912">
      <w:pPr>
        <w:pStyle w:val="Pa16"/>
        <w:spacing w:line="240" w:lineRule="auto"/>
        <w:ind w:firstLine="709"/>
        <w:jc w:val="both"/>
        <w:rPr>
          <w:sz w:val="28"/>
        </w:rPr>
      </w:pPr>
      <w:r>
        <w:rPr>
          <w:sz w:val="28"/>
        </w:rPr>
        <w:t>13.1. </w:t>
      </w:r>
      <w:proofErr w:type="gramStart"/>
      <w:r>
        <w:rPr>
          <w:sz w:val="28"/>
        </w:rPr>
        <w:t>Контроль за</w:t>
      </w:r>
      <w:proofErr w:type="gramEnd"/>
      <w:r>
        <w:rPr>
          <w:sz w:val="28"/>
        </w:rPr>
        <w:t xml:space="preserve">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подготовки проекта коллективного договора и заключения коллективного договора.</w:t>
      </w:r>
    </w:p>
    <w:p w:rsidR="00F366B9" w:rsidRDefault="00864912">
      <w:pPr>
        <w:pStyle w:val="Default"/>
        <w:ind w:firstLine="709"/>
        <w:jc w:val="both"/>
        <w:rPr>
          <w:rFonts w:ascii="Times New Roman" w:hAnsi="Times New Roman"/>
          <w:sz w:val="28"/>
        </w:rPr>
      </w:pPr>
      <w:r>
        <w:rPr>
          <w:rFonts w:ascii="Times New Roman" w:hAnsi="Times New Roman"/>
          <w:sz w:val="28"/>
        </w:rPr>
        <w:t>13.2. </w:t>
      </w:r>
      <w:r>
        <w:rPr>
          <w:rFonts w:ascii="Times New Roman" w:hAnsi="Times New Roman"/>
          <w:b/>
          <w:sz w:val="28"/>
        </w:rPr>
        <w:t>Стороны договорились и обязуются:</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13.2.1. Обеспечивать реальное выполнение и действенный </w:t>
      </w:r>
      <w:proofErr w:type="gramStart"/>
      <w:r>
        <w:rPr>
          <w:rFonts w:ascii="Times New Roman" w:hAnsi="Times New Roman"/>
          <w:sz w:val="28"/>
        </w:rPr>
        <w:t>контроль за</w:t>
      </w:r>
      <w:proofErr w:type="gramEnd"/>
      <w:r>
        <w:rPr>
          <w:rFonts w:ascii="Times New Roman" w:hAnsi="Times New Roman"/>
          <w:sz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13.2.3. Разъяснять положения и обязательства сторон коллективного договора работникам образовательной организации.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13.2.4. Представлять другой стороне необходимую информацию в рамках осуществления </w:t>
      </w:r>
      <w:proofErr w:type="gramStart"/>
      <w:r>
        <w:rPr>
          <w:rFonts w:ascii="Times New Roman" w:hAnsi="Times New Roman"/>
          <w:sz w:val="28"/>
        </w:rPr>
        <w:t>контроля за</w:t>
      </w:r>
      <w:proofErr w:type="gramEnd"/>
      <w:r>
        <w:rPr>
          <w:rFonts w:ascii="Times New Roman" w:hAnsi="Times New Roman"/>
          <w:sz w:val="28"/>
        </w:rPr>
        <w:t xml:space="preserve"> выполнением условий коллективного договора в течение двух недель со дня получения соответствующего письменного запроса</w:t>
      </w:r>
      <w:r>
        <w:rPr>
          <w:rStyle w:val="af1"/>
          <w:rFonts w:ascii="Times New Roman" w:hAnsi="Times New Roman"/>
          <w:sz w:val="28"/>
        </w:rPr>
        <w:footnoteReference w:id="6"/>
      </w:r>
      <w:r>
        <w:rPr>
          <w:rFonts w:ascii="Times New Roman" w:hAnsi="Times New Roman"/>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6C0877" w:rsidRDefault="00864912" w:rsidP="009C2C51">
      <w:pPr>
        <w:pStyle w:val="Default"/>
        <w:ind w:firstLine="709"/>
        <w:jc w:val="both"/>
        <w:rPr>
          <w:rFonts w:ascii="Times New Roman" w:hAnsi="Times New Roman"/>
          <w:sz w:val="28"/>
        </w:rPr>
      </w:pPr>
      <w:r>
        <w:rPr>
          <w:rFonts w:ascii="Times New Roman" w:hAnsi="Times New Roman"/>
          <w:sz w:val="28"/>
        </w:rPr>
        <w:t>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w:t>
      </w:r>
      <w:r w:rsidR="009C2C51">
        <w:rPr>
          <w:rFonts w:ascii="Times New Roman" w:hAnsi="Times New Roman"/>
          <w:sz w:val="28"/>
        </w:rPr>
        <w:t>рочного прекращения полномочий.</w:t>
      </w:r>
    </w:p>
    <w:tbl>
      <w:tblPr>
        <w:tblStyle w:val="afffe"/>
        <w:tblW w:w="0" w:type="auto"/>
        <w:tblInd w:w="-176" w:type="dxa"/>
        <w:tblBorders>
          <w:top w:val="nil"/>
          <w:left w:val="nil"/>
          <w:bottom w:val="nil"/>
          <w:right w:val="nil"/>
          <w:insideH w:val="nil"/>
          <w:insideV w:val="nil"/>
        </w:tblBorders>
        <w:tblLayout w:type="fixed"/>
        <w:tblLook w:val="04A0" w:firstRow="1" w:lastRow="0" w:firstColumn="1" w:lastColumn="0" w:noHBand="0" w:noVBand="1"/>
      </w:tblPr>
      <w:tblGrid>
        <w:gridCol w:w="4962"/>
        <w:gridCol w:w="4961"/>
      </w:tblGrid>
      <w:tr w:rsidR="006C0877" w:rsidTr="00910788">
        <w:tc>
          <w:tcPr>
            <w:tcW w:w="4962" w:type="dxa"/>
            <w:tcBorders>
              <w:top w:val="nil"/>
              <w:left w:val="nil"/>
              <w:bottom w:val="nil"/>
              <w:right w:val="nil"/>
            </w:tcBorders>
          </w:tcPr>
          <w:p w:rsidR="006C0877" w:rsidRDefault="006C0877" w:rsidP="00910788">
            <w:pPr>
              <w:pStyle w:val="a3"/>
              <w:spacing w:after="0"/>
              <w:ind w:left="0"/>
              <w:jc w:val="both"/>
              <w:rPr>
                <w:sz w:val="28"/>
              </w:rPr>
            </w:pPr>
          </w:p>
        </w:tc>
        <w:tc>
          <w:tcPr>
            <w:tcW w:w="4961" w:type="dxa"/>
            <w:tcBorders>
              <w:top w:val="nil"/>
              <w:left w:val="nil"/>
              <w:bottom w:val="nil"/>
              <w:right w:val="nil"/>
            </w:tcBorders>
          </w:tcPr>
          <w:p w:rsidR="006C0877" w:rsidRDefault="006C0877" w:rsidP="00910788">
            <w:pPr>
              <w:pStyle w:val="a3"/>
              <w:spacing w:after="0"/>
              <w:ind w:left="0"/>
              <w:jc w:val="both"/>
              <w:rPr>
                <w:sz w:val="28"/>
              </w:rPr>
            </w:pPr>
          </w:p>
        </w:tc>
      </w:tr>
    </w:tbl>
    <w:p w:rsidR="00F366B9" w:rsidRDefault="00F366B9">
      <w:pPr>
        <w:pStyle w:val="Default"/>
        <w:ind w:firstLine="709"/>
        <w:jc w:val="both"/>
        <w:rPr>
          <w:rFonts w:ascii="Times New Roman" w:hAnsi="Times New Roman"/>
          <w:sz w:val="28"/>
        </w:rPr>
      </w:pPr>
    </w:p>
    <w:p w:rsidR="00F366B9" w:rsidRDefault="00F366B9">
      <w:pPr>
        <w:pStyle w:val="Default"/>
        <w:ind w:firstLine="709"/>
        <w:jc w:val="both"/>
        <w:rPr>
          <w:rFonts w:ascii="Times New Roman" w:hAnsi="Times New Roman"/>
          <w:sz w:val="28"/>
        </w:rPr>
      </w:pPr>
    </w:p>
    <w:tbl>
      <w:tblPr>
        <w:tblStyle w:val="afffe"/>
        <w:tblW w:w="0" w:type="auto"/>
        <w:tblBorders>
          <w:top w:val="nil"/>
          <w:left w:val="nil"/>
          <w:bottom w:val="nil"/>
          <w:right w:val="nil"/>
          <w:insideH w:val="nil"/>
          <w:insideV w:val="nil"/>
        </w:tblBorders>
        <w:tblLayout w:type="fixed"/>
        <w:tblLook w:val="04A0" w:firstRow="1" w:lastRow="0" w:firstColumn="1" w:lastColumn="0" w:noHBand="0" w:noVBand="1"/>
      </w:tblPr>
      <w:tblGrid>
        <w:gridCol w:w="5070"/>
        <w:gridCol w:w="4786"/>
      </w:tblGrid>
      <w:tr w:rsidR="00F366B9">
        <w:tc>
          <w:tcPr>
            <w:tcW w:w="5070" w:type="dxa"/>
            <w:tcBorders>
              <w:top w:val="nil"/>
              <w:left w:val="nil"/>
              <w:bottom w:val="nil"/>
              <w:right w:val="nil"/>
            </w:tcBorders>
          </w:tcPr>
          <w:p w:rsidR="00F366B9" w:rsidRDefault="004908A3">
            <w:pPr>
              <w:pStyle w:val="a3"/>
              <w:spacing w:after="0"/>
              <w:ind w:left="0"/>
              <w:jc w:val="both"/>
              <w:rPr>
                <w:sz w:val="28"/>
              </w:rPr>
            </w:pPr>
            <w:r>
              <w:rPr>
                <w:sz w:val="28"/>
              </w:rPr>
              <w:t>Руководитель</w:t>
            </w:r>
          </w:p>
          <w:p w:rsidR="004908A3" w:rsidRDefault="00BF683B">
            <w:pPr>
              <w:pStyle w:val="a3"/>
              <w:spacing w:after="0"/>
              <w:ind w:left="0"/>
              <w:jc w:val="both"/>
              <w:rPr>
                <w:sz w:val="28"/>
              </w:rPr>
            </w:pPr>
            <w:proofErr w:type="spellStart"/>
            <w:r>
              <w:rPr>
                <w:sz w:val="28"/>
              </w:rPr>
              <w:t>Огородникова</w:t>
            </w:r>
            <w:proofErr w:type="spellEnd"/>
            <w:r>
              <w:rPr>
                <w:sz w:val="28"/>
              </w:rPr>
              <w:t xml:space="preserve"> О.А</w:t>
            </w:r>
            <w:bookmarkStart w:id="21" w:name="_GoBack"/>
            <w:bookmarkEnd w:id="21"/>
          </w:p>
          <w:p w:rsidR="00F366B9" w:rsidRDefault="00F366B9">
            <w:pPr>
              <w:pStyle w:val="a3"/>
              <w:spacing w:after="0"/>
              <w:ind w:left="0"/>
              <w:rPr>
                <w:sz w:val="28"/>
              </w:rPr>
            </w:pPr>
          </w:p>
          <w:p w:rsidR="00F366B9" w:rsidRDefault="00864912">
            <w:pPr>
              <w:pStyle w:val="a3"/>
              <w:spacing w:after="0"/>
              <w:ind w:left="0"/>
              <w:jc w:val="both"/>
              <w:rPr>
                <w:sz w:val="28"/>
              </w:rPr>
            </w:pPr>
            <w:r>
              <w:rPr>
                <w:sz w:val="28"/>
              </w:rPr>
              <w:t xml:space="preserve">________ </w:t>
            </w:r>
            <w:r w:rsidR="004908A3">
              <w:rPr>
                <w:sz w:val="28"/>
              </w:rPr>
              <w:t>Иванов И. И.</w:t>
            </w:r>
            <w:r>
              <w:rPr>
                <w:sz w:val="28"/>
              </w:rPr>
              <w:t xml:space="preserve"> </w:t>
            </w:r>
          </w:p>
          <w:p w:rsidR="00F366B9" w:rsidRDefault="00864912">
            <w:pPr>
              <w:pStyle w:val="a3"/>
              <w:spacing w:after="0"/>
              <w:ind w:left="0"/>
              <w:jc w:val="both"/>
            </w:pPr>
            <w:r>
              <w:t xml:space="preserve">(подпись)                 </w:t>
            </w:r>
          </w:p>
          <w:p w:rsidR="00F366B9" w:rsidRDefault="00864912" w:rsidP="004908A3">
            <w:pPr>
              <w:pStyle w:val="a3"/>
              <w:spacing w:after="0"/>
              <w:ind w:left="0"/>
              <w:jc w:val="both"/>
              <w:rPr>
                <w:sz w:val="28"/>
              </w:rPr>
            </w:pPr>
            <w:r>
              <w:rPr>
                <w:sz w:val="28"/>
              </w:rPr>
              <w:t>«___» __________202</w:t>
            </w:r>
            <w:r w:rsidR="004908A3">
              <w:rPr>
                <w:sz w:val="28"/>
              </w:rPr>
              <w:t>4</w:t>
            </w:r>
            <w:r>
              <w:rPr>
                <w:sz w:val="28"/>
              </w:rPr>
              <w:t xml:space="preserve"> г.</w:t>
            </w:r>
          </w:p>
        </w:tc>
        <w:tc>
          <w:tcPr>
            <w:tcW w:w="4786" w:type="dxa"/>
            <w:tcBorders>
              <w:top w:val="nil"/>
              <w:left w:val="nil"/>
              <w:bottom w:val="nil"/>
              <w:right w:val="nil"/>
            </w:tcBorders>
          </w:tcPr>
          <w:p w:rsidR="00F366B9" w:rsidRDefault="00864912">
            <w:pPr>
              <w:pStyle w:val="a3"/>
              <w:spacing w:after="0"/>
              <w:ind w:left="0"/>
              <w:rPr>
                <w:sz w:val="28"/>
              </w:rPr>
            </w:pPr>
            <w:r>
              <w:rPr>
                <w:sz w:val="28"/>
              </w:rPr>
              <w:t xml:space="preserve">Председатель </w:t>
            </w:r>
          </w:p>
          <w:p w:rsidR="00F366B9" w:rsidRPr="006C0877" w:rsidRDefault="00864912" w:rsidP="004908A3">
            <w:pPr>
              <w:rPr>
                <w:sz w:val="28"/>
              </w:rPr>
            </w:pPr>
            <w:r>
              <w:rPr>
                <w:sz w:val="26"/>
              </w:rPr>
              <w:t xml:space="preserve">первичной профсоюзной организации </w:t>
            </w:r>
            <w:proofErr w:type="spellStart"/>
            <w:r w:rsidR="00230071" w:rsidRPr="00230071">
              <w:rPr>
                <w:sz w:val="28"/>
                <w:u w:val="single"/>
              </w:rPr>
              <w:t>Гильмутдинова</w:t>
            </w:r>
            <w:proofErr w:type="spellEnd"/>
            <w:r w:rsidR="00230071" w:rsidRPr="00230071">
              <w:rPr>
                <w:sz w:val="28"/>
                <w:u w:val="single"/>
              </w:rPr>
              <w:t xml:space="preserve"> Р.</w:t>
            </w:r>
            <w:proofErr w:type="gramStart"/>
            <w:r w:rsidR="00230071" w:rsidRPr="00230071">
              <w:rPr>
                <w:sz w:val="28"/>
                <w:u w:val="single"/>
              </w:rPr>
              <w:t>З</w:t>
            </w:r>
            <w:proofErr w:type="gramEnd"/>
          </w:p>
          <w:p w:rsidR="00F366B9" w:rsidRDefault="00864912">
            <w:pPr>
              <w:pStyle w:val="a3"/>
              <w:spacing w:after="0"/>
              <w:ind w:left="0"/>
              <w:jc w:val="both"/>
              <w:rPr>
                <w:sz w:val="28"/>
              </w:rPr>
            </w:pPr>
            <w:r>
              <w:rPr>
                <w:sz w:val="28"/>
              </w:rPr>
              <w:t xml:space="preserve">___________ </w:t>
            </w:r>
            <w:proofErr w:type="spellStart"/>
            <w:r w:rsidR="00230071">
              <w:rPr>
                <w:sz w:val="28"/>
              </w:rPr>
              <w:t>Гильмутдинова</w:t>
            </w:r>
            <w:proofErr w:type="spellEnd"/>
            <w:r w:rsidR="00230071">
              <w:rPr>
                <w:sz w:val="28"/>
              </w:rPr>
              <w:t xml:space="preserve"> Р.</w:t>
            </w:r>
            <w:proofErr w:type="gramStart"/>
            <w:r w:rsidR="00230071">
              <w:rPr>
                <w:sz w:val="28"/>
              </w:rPr>
              <w:t>З</w:t>
            </w:r>
            <w:proofErr w:type="gramEnd"/>
          </w:p>
          <w:p w:rsidR="00F366B9" w:rsidRDefault="00864912">
            <w:pPr>
              <w:pStyle w:val="a3"/>
              <w:spacing w:after="0"/>
              <w:ind w:left="0"/>
              <w:jc w:val="both"/>
              <w:rPr>
                <w:sz w:val="16"/>
              </w:rPr>
            </w:pPr>
            <w:r>
              <w:rPr>
                <w:sz w:val="16"/>
              </w:rPr>
              <w:t xml:space="preserve">        (подпись)            </w:t>
            </w:r>
          </w:p>
          <w:p w:rsidR="00F366B9" w:rsidRDefault="004908A3">
            <w:pPr>
              <w:pStyle w:val="a3"/>
              <w:spacing w:after="0"/>
              <w:ind w:left="0"/>
              <w:jc w:val="both"/>
              <w:rPr>
                <w:sz w:val="28"/>
              </w:rPr>
            </w:pPr>
            <w:r>
              <w:rPr>
                <w:sz w:val="28"/>
              </w:rPr>
              <w:t>«___» _________2024</w:t>
            </w:r>
            <w:r w:rsidR="006C0877">
              <w:rPr>
                <w:sz w:val="28"/>
              </w:rPr>
              <w:t xml:space="preserve"> г.</w:t>
            </w:r>
          </w:p>
        </w:tc>
      </w:tr>
    </w:tbl>
    <w:p w:rsidR="00F366B9" w:rsidRDefault="00F366B9">
      <w:pPr>
        <w:jc w:val="center"/>
        <w:rPr>
          <w:b/>
          <w:caps/>
          <w:sz w:val="28"/>
        </w:rPr>
      </w:pPr>
    </w:p>
    <w:p w:rsidR="00F366B9" w:rsidRDefault="00F366B9">
      <w:pPr>
        <w:jc w:val="center"/>
        <w:rPr>
          <w:b/>
          <w:caps/>
          <w:sz w:val="28"/>
        </w:rPr>
      </w:pPr>
    </w:p>
    <w:p w:rsidR="008F5B50" w:rsidRDefault="008F5B50">
      <w:pPr>
        <w:jc w:val="center"/>
        <w:rPr>
          <w:b/>
          <w:caps/>
          <w:sz w:val="28"/>
        </w:rPr>
      </w:pPr>
    </w:p>
    <w:p w:rsidR="008F5B50" w:rsidRDefault="008F5B50">
      <w:pPr>
        <w:jc w:val="center"/>
        <w:rPr>
          <w:b/>
          <w:caps/>
          <w:sz w:val="28"/>
        </w:rPr>
      </w:pPr>
    </w:p>
    <w:p w:rsidR="00F366B9" w:rsidRDefault="00864912">
      <w:pPr>
        <w:jc w:val="center"/>
        <w:rPr>
          <w:b/>
          <w:caps/>
          <w:sz w:val="28"/>
        </w:rPr>
      </w:pPr>
      <w:r>
        <w:rPr>
          <w:b/>
          <w:caps/>
          <w:sz w:val="28"/>
        </w:rPr>
        <w:t>Перечень приложений</w:t>
      </w:r>
    </w:p>
    <w:p w:rsidR="00F366B9" w:rsidRDefault="00864912">
      <w:pPr>
        <w:jc w:val="center"/>
        <w:rPr>
          <w:b/>
          <w:caps/>
          <w:sz w:val="28"/>
        </w:rPr>
      </w:pPr>
      <w:r>
        <w:rPr>
          <w:b/>
          <w:caps/>
          <w:sz w:val="28"/>
        </w:rPr>
        <w:t>к коллективному договору</w:t>
      </w:r>
    </w:p>
    <w:p w:rsidR="00F366B9" w:rsidRDefault="00F366B9">
      <w:pPr>
        <w:pStyle w:val="Default"/>
        <w:ind w:firstLine="709"/>
        <w:jc w:val="both"/>
        <w:rPr>
          <w:rFonts w:ascii="Times New Roman" w:hAnsi="Times New Roman"/>
          <w:sz w:val="28"/>
        </w:rPr>
      </w:pPr>
    </w:p>
    <w:p w:rsidR="00F366B9" w:rsidRDefault="00864912">
      <w:pPr>
        <w:pStyle w:val="af5"/>
        <w:widowControl/>
        <w:numPr>
          <w:ilvl w:val="0"/>
          <w:numId w:val="2"/>
        </w:numPr>
        <w:ind w:left="0" w:firstLine="0"/>
        <w:jc w:val="both"/>
        <w:rPr>
          <w:spacing w:val="-4"/>
          <w:sz w:val="28"/>
        </w:rPr>
      </w:pPr>
      <w:r>
        <w:rPr>
          <w:spacing w:val="-4"/>
          <w:sz w:val="28"/>
        </w:rPr>
        <w:t xml:space="preserve">Положение о нормах профессиональной </w:t>
      </w:r>
      <w:r w:rsidR="00FA7F5B">
        <w:rPr>
          <w:spacing w:val="-4"/>
          <w:sz w:val="28"/>
        </w:rPr>
        <w:t>этики педагогических работников ОУ.</w:t>
      </w:r>
    </w:p>
    <w:p w:rsidR="00F366B9" w:rsidRDefault="00864912">
      <w:pPr>
        <w:pStyle w:val="af5"/>
        <w:widowControl/>
        <w:numPr>
          <w:ilvl w:val="0"/>
          <w:numId w:val="2"/>
        </w:numPr>
        <w:ind w:left="0" w:firstLine="0"/>
        <w:jc w:val="both"/>
        <w:rPr>
          <w:sz w:val="28"/>
        </w:rPr>
      </w:pPr>
      <w:r>
        <w:rPr>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FA7F5B" w:rsidRPr="00FA7F5B" w:rsidRDefault="00FA7F5B" w:rsidP="00FA7F5B">
      <w:pPr>
        <w:pStyle w:val="af5"/>
        <w:widowControl/>
        <w:numPr>
          <w:ilvl w:val="0"/>
          <w:numId w:val="2"/>
        </w:numPr>
        <w:ind w:left="0" w:firstLine="0"/>
        <w:jc w:val="both"/>
        <w:rPr>
          <w:rStyle w:val="fontstyle01"/>
          <w:sz w:val="28"/>
          <w:szCs w:val="20"/>
        </w:rPr>
      </w:pPr>
      <w:r>
        <w:rPr>
          <w:rStyle w:val="fontstyle01"/>
        </w:rPr>
        <w:t>Положение по распределению единовременных поощрительных выплат в</w:t>
      </w:r>
      <w:r>
        <w:rPr>
          <w:sz w:val="26"/>
          <w:szCs w:val="26"/>
        </w:rPr>
        <w:br/>
      </w:r>
      <w:r>
        <w:rPr>
          <w:rStyle w:val="fontstyle01"/>
        </w:rPr>
        <w:t>рамках Указа Президента №597 от 07.05.2012 «О мероприятиях по реализации</w:t>
      </w:r>
      <w:r>
        <w:rPr>
          <w:sz w:val="26"/>
          <w:szCs w:val="26"/>
        </w:rPr>
        <w:br/>
      </w:r>
      <w:r>
        <w:rPr>
          <w:rStyle w:val="fontstyle01"/>
        </w:rPr>
        <w:t xml:space="preserve">государственной социальной политики». </w:t>
      </w:r>
    </w:p>
    <w:p w:rsidR="00FA7F5B" w:rsidRPr="00FA7F5B" w:rsidRDefault="00FA7F5B" w:rsidP="00FA7F5B">
      <w:pPr>
        <w:pStyle w:val="af5"/>
        <w:widowControl/>
        <w:numPr>
          <w:ilvl w:val="0"/>
          <w:numId w:val="2"/>
        </w:numPr>
        <w:ind w:left="0" w:firstLine="0"/>
        <w:jc w:val="both"/>
        <w:rPr>
          <w:sz w:val="28"/>
        </w:rPr>
      </w:pPr>
      <w:r>
        <w:rPr>
          <w:sz w:val="28"/>
        </w:rPr>
        <w:t xml:space="preserve">Правила внутреннего трудового распорядка </w:t>
      </w:r>
      <w:r>
        <w:rPr>
          <w:spacing w:val="-4"/>
          <w:sz w:val="28"/>
        </w:rPr>
        <w:t>ОУ</w:t>
      </w:r>
      <w:r>
        <w:rPr>
          <w:sz w:val="28"/>
        </w:rPr>
        <w:t>.</w:t>
      </w:r>
    </w:p>
    <w:p w:rsidR="00F366B9" w:rsidRDefault="00864912">
      <w:pPr>
        <w:pStyle w:val="af5"/>
        <w:widowControl/>
        <w:numPr>
          <w:ilvl w:val="0"/>
          <w:numId w:val="2"/>
        </w:numPr>
        <w:ind w:left="0" w:firstLine="0"/>
        <w:jc w:val="both"/>
        <w:rPr>
          <w:sz w:val="28"/>
        </w:rPr>
      </w:pPr>
      <w:r>
        <w:rPr>
          <w:sz w:val="28"/>
        </w:rPr>
        <w:t>Перечень должностей работников, которым предоставляется   дополнительный отпуск за ненормированный рабочий день</w:t>
      </w:r>
      <w:r w:rsidR="00FA7F5B">
        <w:rPr>
          <w:sz w:val="28"/>
        </w:rPr>
        <w:t xml:space="preserve"> </w:t>
      </w:r>
      <w:r w:rsidR="00FA7F5B">
        <w:rPr>
          <w:spacing w:val="-4"/>
          <w:sz w:val="28"/>
        </w:rPr>
        <w:t>ОУ</w:t>
      </w:r>
      <w:r>
        <w:rPr>
          <w:sz w:val="28"/>
        </w:rPr>
        <w:t>.</w:t>
      </w:r>
    </w:p>
    <w:p w:rsidR="008F5B50" w:rsidRPr="008F5B50" w:rsidRDefault="008F5B50">
      <w:pPr>
        <w:pStyle w:val="af5"/>
        <w:widowControl/>
        <w:numPr>
          <w:ilvl w:val="0"/>
          <w:numId w:val="2"/>
        </w:numPr>
        <w:ind w:left="0" w:firstLine="0"/>
        <w:jc w:val="both"/>
        <w:rPr>
          <w:rStyle w:val="fontstyle01"/>
          <w:sz w:val="28"/>
          <w:szCs w:val="20"/>
        </w:rPr>
      </w:pPr>
      <w:r>
        <w:rPr>
          <w:rStyle w:val="fontstyle01"/>
        </w:rPr>
        <w:t xml:space="preserve">Положение об </w:t>
      </w:r>
      <w:r w:rsidR="00617A19">
        <w:rPr>
          <w:rStyle w:val="fontstyle01"/>
        </w:rPr>
        <w:t xml:space="preserve">условиях </w:t>
      </w:r>
      <w:r>
        <w:rPr>
          <w:rStyle w:val="fontstyle01"/>
        </w:rPr>
        <w:t>оплате труда</w:t>
      </w:r>
      <w:r w:rsidR="00617A19">
        <w:rPr>
          <w:rStyle w:val="fontstyle01"/>
        </w:rPr>
        <w:t xml:space="preserve"> работников</w:t>
      </w:r>
      <w:r w:rsidR="00FA7F5B">
        <w:rPr>
          <w:rStyle w:val="fontstyle01"/>
        </w:rPr>
        <w:t xml:space="preserve"> </w:t>
      </w:r>
      <w:r w:rsidR="00FA7F5B">
        <w:rPr>
          <w:spacing w:val="-4"/>
          <w:sz w:val="28"/>
        </w:rPr>
        <w:t>ОУ</w:t>
      </w:r>
      <w:r>
        <w:rPr>
          <w:rStyle w:val="fontstyle01"/>
        </w:rPr>
        <w:t>;</w:t>
      </w:r>
    </w:p>
    <w:p w:rsidR="008F5B50" w:rsidRPr="008F5B50" w:rsidRDefault="00617A19">
      <w:pPr>
        <w:pStyle w:val="af5"/>
        <w:widowControl/>
        <w:numPr>
          <w:ilvl w:val="0"/>
          <w:numId w:val="2"/>
        </w:numPr>
        <w:ind w:left="0" w:firstLine="0"/>
        <w:jc w:val="both"/>
        <w:rPr>
          <w:rStyle w:val="fontstyle01"/>
          <w:sz w:val="28"/>
          <w:szCs w:val="20"/>
        </w:rPr>
      </w:pPr>
      <w:r>
        <w:rPr>
          <w:rStyle w:val="fontstyle01"/>
        </w:rPr>
        <w:t>Положение о порядке распределения стимулирующих выплат за качество труда работников</w:t>
      </w:r>
      <w:r w:rsidR="00FA7F5B">
        <w:rPr>
          <w:rStyle w:val="fontstyle01"/>
        </w:rPr>
        <w:t xml:space="preserve"> </w:t>
      </w:r>
      <w:r w:rsidR="00FA7F5B">
        <w:rPr>
          <w:spacing w:val="-4"/>
          <w:sz w:val="28"/>
        </w:rPr>
        <w:t>ОУ</w:t>
      </w:r>
      <w:r w:rsidR="008F5B50">
        <w:rPr>
          <w:rStyle w:val="fontstyle01"/>
        </w:rPr>
        <w:t>;</w:t>
      </w:r>
    </w:p>
    <w:p w:rsidR="00617A19" w:rsidRPr="00617A19" w:rsidRDefault="00617A19">
      <w:pPr>
        <w:pStyle w:val="af5"/>
        <w:widowControl/>
        <w:numPr>
          <w:ilvl w:val="0"/>
          <w:numId w:val="2"/>
        </w:numPr>
        <w:ind w:left="0" w:firstLine="0"/>
        <w:jc w:val="both"/>
        <w:rPr>
          <w:rStyle w:val="fontstyle01"/>
          <w:sz w:val="28"/>
          <w:szCs w:val="20"/>
        </w:rPr>
      </w:pPr>
      <w:r>
        <w:rPr>
          <w:rStyle w:val="fontstyle01"/>
        </w:rPr>
        <w:t xml:space="preserve">Перечень должностей в </w:t>
      </w:r>
      <w:r w:rsidR="00FA7F5B">
        <w:rPr>
          <w:spacing w:val="-4"/>
          <w:sz w:val="28"/>
        </w:rPr>
        <w:t>ОУ</w:t>
      </w:r>
      <w:r>
        <w:rPr>
          <w:rStyle w:val="fontstyle01"/>
        </w:rPr>
        <w:t xml:space="preserve"> с вредными и (или) опасными условиями труда, за работу в которых работники имеют право на доплату за условия труда;</w:t>
      </w:r>
    </w:p>
    <w:p w:rsidR="00617A19" w:rsidRDefault="00617A19">
      <w:pPr>
        <w:pStyle w:val="af5"/>
        <w:widowControl/>
        <w:numPr>
          <w:ilvl w:val="0"/>
          <w:numId w:val="2"/>
        </w:numPr>
        <w:ind w:left="0" w:firstLine="0"/>
        <w:jc w:val="both"/>
        <w:rPr>
          <w:sz w:val="28"/>
        </w:rPr>
      </w:pPr>
      <w:r>
        <w:rPr>
          <w:rStyle w:val="fontstyle01"/>
        </w:rPr>
        <w:t>Положение о премировании работников</w:t>
      </w:r>
      <w:r w:rsidR="00FA7F5B">
        <w:rPr>
          <w:rStyle w:val="fontstyle01"/>
        </w:rPr>
        <w:t xml:space="preserve"> </w:t>
      </w:r>
      <w:r w:rsidR="00FA7F5B">
        <w:rPr>
          <w:spacing w:val="-4"/>
          <w:sz w:val="28"/>
        </w:rPr>
        <w:t>ОУ</w:t>
      </w:r>
      <w:r>
        <w:rPr>
          <w:rStyle w:val="fontstyle01"/>
        </w:rPr>
        <w:t>.</w:t>
      </w:r>
    </w:p>
    <w:p w:rsidR="00F366B9" w:rsidRDefault="00F366B9">
      <w:pPr>
        <w:pStyle w:val="aff0"/>
        <w:spacing w:after="0" w:line="240" w:lineRule="auto"/>
        <w:ind w:left="0" w:firstLine="720"/>
        <w:jc w:val="right"/>
        <w:rPr>
          <w:sz w:val="28"/>
        </w:rPr>
      </w:pPr>
    </w:p>
    <w:p w:rsidR="008F5B50" w:rsidRDefault="008F5B50">
      <w:pPr>
        <w:pStyle w:val="aff0"/>
        <w:spacing w:after="0" w:line="240" w:lineRule="auto"/>
        <w:ind w:left="0" w:firstLine="720"/>
        <w:jc w:val="right"/>
        <w:rPr>
          <w:sz w:val="28"/>
        </w:rPr>
      </w:pPr>
    </w:p>
    <w:p w:rsidR="008F5B50" w:rsidRDefault="008F5B50">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6C0877" w:rsidRDefault="006C0877">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A7F5B" w:rsidRDefault="00FA7F5B">
      <w:pPr>
        <w:rPr>
          <w:sz w:val="36"/>
        </w:rPr>
      </w:pPr>
    </w:p>
    <w:sectPr w:rsidR="00FA7F5B" w:rsidSect="00EF6AD2">
      <w:footerReference w:type="default" r:id="rId11"/>
      <w:pgSz w:w="11906" w:h="16838"/>
      <w:pgMar w:top="1134" w:right="850" w:bottom="1134" w:left="1701" w:header="709"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EDB" w:rsidRDefault="00E23EDB">
      <w:r>
        <w:separator/>
      </w:r>
    </w:p>
  </w:endnote>
  <w:endnote w:type="continuationSeparator" w:id="0">
    <w:p w:rsidR="00E23EDB" w:rsidRDefault="00E23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G_Benguiat">
    <w:altName w:val="Courier New"/>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24422"/>
      <w:docPartObj>
        <w:docPartGallery w:val="Page Numbers (Bottom of Page)"/>
        <w:docPartUnique/>
      </w:docPartObj>
    </w:sdtPr>
    <w:sdtContent>
      <w:p w:rsidR="00A246BA" w:rsidRDefault="00A246BA">
        <w:pPr>
          <w:pStyle w:val="aff4"/>
          <w:jc w:val="center"/>
        </w:pPr>
        <w:r>
          <w:fldChar w:fldCharType="begin"/>
        </w:r>
        <w:r>
          <w:instrText xml:space="preserve"> PAGE   \* MERGEFORMAT </w:instrText>
        </w:r>
        <w:r>
          <w:fldChar w:fldCharType="separate"/>
        </w:r>
        <w:r w:rsidR="00BF683B">
          <w:rPr>
            <w:noProof/>
          </w:rPr>
          <w:t>45</w:t>
        </w:r>
        <w:r>
          <w:rPr>
            <w:noProof/>
          </w:rPr>
          <w:fldChar w:fldCharType="end"/>
        </w:r>
      </w:p>
    </w:sdtContent>
  </w:sdt>
  <w:p w:rsidR="00A246BA" w:rsidRDefault="00A246B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EDB" w:rsidRDefault="00E23EDB">
      <w:r>
        <w:separator/>
      </w:r>
    </w:p>
  </w:footnote>
  <w:footnote w:type="continuationSeparator" w:id="0">
    <w:p w:rsidR="00E23EDB" w:rsidRDefault="00E23EDB">
      <w:r>
        <w:continuationSeparator/>
      </w:r>
    </w:p>
  </w:footnote>
  <w:footnote w:id="1">
    <w:p w:rsidR="00A246BA" w:rsidRDefault="00A246BA">
      <w:pPr>
        <w:pStyle w:val="Footnote"/>
      </w:pPr>
      <w:r>
        <w:rPr>
          <w:vertAlign w:val="superscript"/>
        </w:rPr>
        <w:footnoteRef/>
      </w:r>
      <w:r>
        <w:t xml:space="preserve"> Ст. 196-197 ТК РФ от 30.12.2001 № 197-ФЗ.</w:t>
      </w:r>
    </w:p>
  </w:footnote>
  <w:footnote w:id="2">
    <w:p w:rsidR="00A246BA" w:rsidRDefault="00A246BA">
      <w:pPr>
        <w:pStyle w:val="Footnote"/>
      </w:pPr>
      <w:r>
        <w:rPr>
          <w:vertAlign w:val="superscript"/>
        </w:rPr>
        <w:footnoteRef/>
      </w:r>
      <w:r>
        <w:t xml:space="preserve"> Часть 2 статьи 197 ТК РФ от 30.12.2001 № 197-ФЗ.</w:t>
      </w:r>
    </w:p>
  </w:footnote>
  <w:footnote w:id="3">
    <w:p w:rsidR="00A246BA" w:rsidRDefault="00A246BA">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A246BA" w:rsidRDefault="00A246BA">
      <w:pPr>
        <w:pStyle w:val="Footnote"/>
        <w:jc w:val="both"/>
      </w:pPr>
      <w:r>
        <w:rPr>
          <w:vertAlign w:val="superscript"/>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A246BA" w:rsidRDefault="00A246BA">
      <w:pPr>
        <w:pStyle w:val="Footnote"/>
        <w:jc w:val="both"/>
      </w:pPr>
      <w:r>
        <w:rPr>
          <w:vertAlign w:val="superscript"/>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A246BA" w:rsidRDefault="00A246BA">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C445C"/>
    <w:multiLevelType w:val="multilevel"/>
    <w:tmpl w:val="94342624"/>
    <w:lvl w:ilvl="0">
      <w:start w:val="1"/>
      <w:numFmt w:val="upperRoman"/>
      <w:lvlText w:val="%1."/>
      <w:lvlJc w:val="left"/>
      <w:pPr>
        <w:ind w:left="1429"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08491A43"/>
    <w:multiLevelType w:val="multilevel"/>
    <w:tmpl w:val="564E5D36"/>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
    <w:nsid w:val="0A911257"/>
    <w:multiLevelType w:val="multilevel"/>
    <w:tmpl w:val="78CEE96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0D831A40"/>
    <w:multiLevelType w:val="multilevel"/>
    <w:tmpl w:val="9792247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108A3A89"/>
    <w:multiLevelType w:val="multilevel"/>
    <w:tmpl w:val="B0F40A06"/>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A42A4D"/>
    <w:multiLevelType w:val="multilevel"/>
    <w:tmpl w:val="2C308494"/>
    <w:lvl w:ilvl="0">
      <w:start w:val="1"/>
      <w:numFmt w:val="bullet"/>
      <w:lvlText w:val=""/>
      <w:lvlJc w:val="left"/>
      <w:rPr>
        <w:rFonts w:ascii="Symbol" w:hAnsi="Symbol"/>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001709"/>
    <w:multiLevelType w:val="multilevel"/>
    <w:tmpl w:val="D31E9EC2"/>
    <w:lvl w:ilvl="0">
      <w:start w:val="11"/>
      <w:numFmt w:val="decimal"/>
      <w:lvlText w:val="%1."/>
      <w:lvlJc w:val="left"/>
      <w:pPr>
        <w:ind w:left="600" w:hanging="600"/>
      </w:pPr>
      <w:rPr>
        <w:color w:val="000000"/>
      </w:rPr>
    </w:lvl>
    <w:lvl w:ilvl="1">
      <w:start w:val="9"/>
      <w:numFmt w:val="decimal"/>
      <w:lvlText w:val="%1.%2."/>
      <w:lvlJc w:val="left"/>
      <w:pPr>
        <w:ind w:left="720" w:hanging="72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800" w:hanging="180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7">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2A787A8E"/>
    <w:multiLevelType w:val="multilevel"/>
    <w:tmpl w:val="F54E5864"/>
    <w:lvl w:ilvl="0">
      <w:start w:val="4"/>
      <w:numFmt w:val="decimal"/>
      <w:lvlText w:val="%1."/>
      <w:lvlJc w:val="left"/>
      <w:pPr>
        <w:ind w:left="360" w:hanging="360"/>
      </w:pPr>
      <w:rPr>
        <w:rFonts w:ascii="Times New Roman" w:hAnsi="Times New Roman"/>
        <w:b/>
        <w:color w:val="000000"/>
        <w:sz w:val="28"/>
      </w:rPr>
    </w:lvl>
    <w:lvl w:ilvl="1">
      <w:start w:val="1"/>
      <w:numFmt w:val="decimal"/>
      <w:lvlText w:val="%1.%2."/>
      <w:lvlJc w:val="left"/>
      <w:pPr>
        <w:ind w:left="360" w:hanging="360"/>
      </w:pPr>
      <w:rPr>
        <w:b w:val="0"/>
        <w:color w:val="000000"/>
        <w:sz w:val="28"/>
      </w:rPr>
    </w:lvl>
    <w:lvl w:ilvl="2">
      <w:start w:val="1"/>
      <w:numFmt w:val="decimal"/>
      <w:lvlText w:val="%1.%2.%3."/>
      <w:lvlJc w:val="left"/>
      <w:pPr>
        <w:ind w:left="720" w:hanging="720"/>
      </w:pPr>
      <w:rPr>
        <w:b w:val="0"/>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9">
    <w:nsid w:val="2CE33667"/>
    <w:multiLevelType w:val="multilevel"/>
    <w:tmpl w:val="A1C443B2"/>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D378F5"/>
    <w:multiLevelType w:val="multilevel"/>
    <w:tmpl w:val="3618884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33DD5D41"/>
    <w:multiLevelType w:val="multilevel"/>
    <w:tmpl w:val="94425110"/>
    <w:lvl w:ilvl="0">
      <w:start w:val="1"/>
      <w:numFmt w:val="bullet"/>
      <w:lvlText w:val=""/>
      <w:lvlJc w:val="left"/>
      <w:rPr>
        <w:rFonts w:ascii="Symbol" w:hAnsi="Symbol"/>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2210AA"/>
    <w:multiLevelType w:val="multilevel"/>
    <w:tmpl w:val="01E402A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nsid w:val="36EC42A3"/>
    <w:multiLevelType w:val="multilevel"/>
    <w:tmpl w:val="5B54F94A"/>
    <w:lvl w:ilvl="0">
      <w:start w:val="11"/>
      <w:numFmt w:val="decimal"/>
      <w:lvlText w:val="%1"/>
      <w:lvlJc w:val="left"/>
      <w:pPr>
        <w:ind w:left="525" w:hanging="525"/>
      </w:pPr>
      <w:rPr>
        <w:color w:val="000000"/>
      </w:rPr>
    </w:lvl>
    <w:lvl w:ilvl="1">
      <w:start w:val="8"/>
      <w:numFmt w:val="decimal"/>
      <w:lvlText w:val="%1.%2"/>
      <w:lvlJc w:val="left"/>
      <w:pPr>
        <w:ind w:left="525" w:hanging="52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14">
    <w:nsid w:val="377C40F2"/>
    <w:multiLevelType w:val="multilevel"/>
    <w:tmpl w:val="970E597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nsid w:val="3E592EB0"/>
    <w:multiLevelType w:val="multilevel"/>
    <w:tmpl w:val="9C2CEFFE"/>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BF63DA"/>
    <w:multiLevelType w:val="multilevel"/>
    <w:tmpl w:val="E8EC4F4C"/>
    <w:lvl w:ilvl="0">
      <w:start w:val="2"/>
      <w:numFmt w:val="decimal"/>
      <w:lvlText w:val="%1."/>
      <w:lvlJc w:val="left"/>
      <w:rPr>
        <w:rFonts w:ascii="Times New Roman" w:hAnsi="Times New Roman"/>
        <w:b/>
        <w:i w:val="0"/>
        <w:smallCaps w:val="0"/>
        <w:strike w:val="0"/>
        <w:color w:val="000000"/>
        <w:spacing w:val="0"/>
        <w:sz w:val="28"/>
        <w:u w:val="none"/>
      </w:rPr>
    </w:lvl>
    <w:lvl w:ilvl="1">
      <w:start w:val="1"/>
      <w:numFmt w:val="decimal"/>
      <w:lvlText w:val="%1.%2."/>
      <w:lvlJc w:val="left"/>
      <w:rPr>
        <w:rFonts w:ascii="Times New Roman" w:hAnsi="Times New Roman"/>
        <w:b w:val="0"/>
        <w:i w:val="0"/>
        <w:smallCaps w:val="0"/>
        <w:strike w:val="0"/>
        <w:color w:val="000000"/>
        <w:spacing w:val="0"/>
        <w:sz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BF3238"/>
    <w:multiLevelType w:val="multilevel"/>
    <w:tmpl w:val="95382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5C844DF"/>
    <w:multiLevelType w:val="multilevel"/>
    <w:tmpl w:val="AF2A6F98"/>
    <w:lvl w:ilvl="0">
      <w:start w:val="1"/>
      <w:numFmt w:val="decimal"/>
      <w:lvlText w:val="%1."/>
      <w:lvlJc w:val="left"/>
      <w:pPr>
        <w:ind w:left="1080" w:hanging="360"/>
      </w:pPr>
    </w:lvl>
    <w:lvl w:ilvl="1">
      <w:start w:val="1"/>
      <w:numFmt w:val="decimal"/>
      <w:lvlText w:val="%1.%2."/>
      <w:lvlJc w:val="left"/>
      <w:pPr>
        <w:ind w:left="1080" w:hanging="360"/>
      </w:pPr>
      <w:rPr>
        <w:color w:val="000000"/>
      </w:rPr>
    </w:lvl>
    <w:lvl w:ilvl="2">
      <w:start w:val="1"/>
      <w:numFmt w:val="decimal"/>
      <w:lvlText w:val="%1.%2.%3."/>
      <w:lvlJc w:val="left"/>
      <w:pPr>
        <w:ind w:left="1440" w:hanging="720"/>
      </w:pPr>
      <w:rPr>
        <w:color w:val="000000"/>
      </w:rPr>
    </w:lvl>
    <w:lvl w:ilvl="3">
      <w:start w:val="1"/>
      <w:numFmt w:val="decimal"/>
      <w:lvlText w:val="%1.%2.%3.%4."/>
      <w:lvlJc w:val="left"/>
      <w:pPr>
        <w:ind w:left="1440" w:hanging="720"/>
      </w:pPr>
      <w:rPr>
        <w:color w:val="000000"/>
      </w:rPr>
    </w:lvl>
    <w:lvl w:ilvl="4">
      <w:start w:val="1"/>
      <w:numFmt w:val="decimal"/>
      <w:lvlText w:val="%1.%2.%3.%4.%5."/>
      <w:lvlJc w:val="left"/>
      <w:pPr>
        <w:ind w:left="1800" w:hanging="1080"/>
      </w:pPr>
      <w:rPr>
        <w:color w:val="000000"/>
      </w:rPr>
    </w:lvl>
    <w:lvl w:ilvl="5">
      <w:start w:val="1"/>
      <w:numFmt w:val="decimal"/>
      <w:lvlText w:val="%1.%2.%3.%4.%5.%6."/>
      <w:lvlJc w:val="left"/>
      <w:pPr>
        <w:ind w:left="1800" w:hanging="1080"/>
      </w:pPr>
      <w:rPr>
        <w:color w:val="000000"/>
      </w:rPr>
    </w:lvl>
    <w:lvl w:ilvl="6">
      <w:start w:val="1"/>
      <w:numFmt w:val="decimal"/>
      <w:lvlText w:val="%1.%2.%3.%4.%5.%6.%7."/>
      <w:lvlJc w:val="left"/>
      <w:pPr>
        <w:ind w:left="2160" w:hanging="1440"/>
      </w:pPr>
      <w:rPr>
        <w:color w:val="000000"/>
      </w:rPr>
    </w:lvl>
    <w:lvl w:ilvl="7">
      <w:start w:val="1"/>
      <w:numFmt w:val="decimal"/>
      <w:lvlText w:val="%1.%2.%3.%4.%5.%6.%7.%8."/>
      <w:lvlJc w:val="left"/>
      <w:pPr>
        <w:ind w:left="2160" w:hanging="1440"/>
      </w:pPr>
      <w:rPr>
        <w:color w:val="000000"/>
      </w:rPr>
    </w:lvl>
    <w:lvl w:ilvl="8">
      <w:start w:val="1"/>
      <w:numFmt w:val="decimal"/>
      <w:lvlText w:val="%1.%2.%3.%4.%5.%6.%7.%8.%9."/>
      <w:lvlJc w:val="left"/>
      <w:pPr>
        <w:ind w:left="2520" w:hanging="1800"/>
      </w:pPr>
      <w:rPr>
        <w:color w:val="000000"/>
      </w:rPr>
    </w:lvl>
  </w:abstractNum>
  <w:abstractNum w:abstractNumId="19">
    <w:nsid w:val="479D0C5A"/>
    <w:multiLevelType w:val="multilevel"/>
    <w:tmpl w:val="F2BE0BAE"/>
    <w:lvl w:ilvl="0">
      <w:start w:val="3"/>
      <w:numFmt w:val="decimal"/>
      <w:lvlText w:val="%1."/>
      <w:lvlJc w:val="left"/>
      <w:pPr>
        <w:ind w:left="360" w:hanging="360"/>
      </w:pPr>
      <w:rPr>
        <w:color w:val="000000"/>
      </w:rPr>
    </w:lvl>
    <w:lvl w:ilvl="1">
      <w:start w:val="2"/>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0">
    <w:nsid w:val="48BD48D4"/>
    <w:multiLevelType w:val="multilevel"/>
    <w:tmpl w:val="45B8292A"/>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AAA3025"/>
    <w:multiLevelType w:val="multilevel"/>
    <w:tmpl w:val="4C3046C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955665"/>
    <w:multiLevelType w:val="multilevel"/>
    <w:tmpl w:val="42C4EB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nsid w:val="53EE1E41"/>
    <w:multiLevelType w:val="multilevel"/>
    <w:tmpl w:val="CA6E8B46"/>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0F5F9B"/>
    <w:multiLevelType w:val="multilevel"/>
    <w:tmpl w:val="13B0C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EAC370B"/>
    <w:multiLevelType w:val="multilevel"/>
    <w:tmpl w:val="DB8C4B9E"/>
    <w:lvl w:ilvl="0">
      <w:start w:val="10"/>
      <w:numFmt w:val="decimal"/>
      <w:lvlText w:val="%1."/>
      <w:lvlJc w:val="left"/>
      <w:pPr>
        <w:ind w:left="480" w:hanging="480"/>
      </w:pPr>
      <w:rPr>
        <w:color w:val="000000"/>
      </w:rPr>
    </w:lvl>
    <w:lvl w:ilvl="1">
      <w:start w:val="1"/>
      <w:numFmt w:val="decimal"/>
      <w:lvlText w:val="%1.%2."/>
      <w:lvlJc w:val="left"/>
      <w:pPr>
        <w:ind w:left="480" w:hanging="48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6">
    <w:nsid w:val="61222C79"/>
    <w:multiLevelType w:val="hybridMultilevel"/>
    <w:tmpl w:val="A344FF86"/>
    <w:lvl w:ilvl="0" w:tplc="86725D90">
      <w:numFmt w:val="bullet"/>
      <w:lvlText w:val=""/>
      <w:lvlJc w:val="left"/>
      <w:pPr>
        <w:ind w:left="706" w:hanging="706"/>
      </w:pPr>
      <w:rPr>
        <w:rFonts w:ascii="Wingdings" w:eastAsia="Wingdings" w:hAnsi="Wingdings" w:cs="Wingdings" w:hint="default"/>
        <w:w w:val="99"/>
        <w:sz w:val="28"/>
        <w:szCs w:val="28"/>
        <w:lang w:val="ru-RU" w:eastAsia="en-US" w:bidi="ar-SA"/>
      </w:rPr>
    </w:lvl>
    <w:lvl w:ilvl="1" w:tplc="C8329BE4">
      <w:numFmt w:val="bullet"/>
      <w:lvlText w:val="•"/>
      <w:lvlJc w:val="left"/>
      <w:pPr>
        <w:ind w:left="1713" w:hanging="706"/>
      </w:pPr>
      <w:rPr>
        <w:rFonts w:hint="default"/>
        <w:lang w:val="ru-RU" w:eastAsia="en-US" w:bidi="ar-SA"/>
      </w:rPr>
    </w:lvl>
    <w:lvl w:ilvl="2" w:tplc="21A2B742">
      <w:numFmt w:val="bullet"/>
      <w:lvlText w:val="•"/>
      <w:lvlJc w:val="left"/>
      <w:pPr>
        <w:ind w:left="2719" w:hanging="706"/>
      </w:pPr>
      <w:rPr>
        <w:rFonts w:hint="default"/>
        <w:lang w:val="ru-RU" w:eastAsia="en-US" w:bidi="ar-SA"/>
      </w:rPr>
    </w:lvl>
    <w:lvl w:ilvl="3" w:tplc="DFB6CFAA">
      <w:numFmt w:val="bullet"/>
      <w:lvlText w:val="•"/>
      <w:lvlJc w:val="left"/>
      <w:pPr>
        <w:ind w:left="3726" w:hanging="706"/>
      </w:pPr>
      <w:rPr>
        <w:rFonts w:hint="default"/>
        <w:lang w:val="ru-RU" w:eastAsia="en-US" w:bidi="ar-SA"/>
      </w:rPr>
    </w:lvl>
    <w:lvl w:ilvl="4" w:tplc="2F2E8016">
      <w:numFmt w:val="bullet"/>
      <w:lvlText w:val="•"/>
      <w:lvlJc w:val="left"/>
      <w:pPr>
        <w:ind w:left="4732" w:hanging="706"/>
      </w:pPr>
      <w:rPr>
        <w:rFonts w:hint="default"/>
        <w:lang w:val="ru-RU" w:eastAsia="en-US" w:bidi="ar-SA"/>
      </w:rPr>
    </w:lvl>
    <w:lvl w:ilvl="5" w:tplc="3CB098BC">
      <w:numFmt w:val="bullet"/>
      <w:lvlText w:val="•"/>
      <w:lvlJc w:val="left"/>
      <w:pPr>
        <w:ind w:left="5739" w:hanging="706"/>
      </w:pPr>
      <w:rPr>
        <w:rFonts w:hint="default"/>
        <w:lang w:val="ru-RU" w:eastAsia="en-US" w:bidi="ar-SA"/>
      </w:rPr>
    </w:lvl>
    <w:lvl w:ilvl="6" w:tplc="07267A70">
      <w:numFmt w:val="bullet"/>
      <w:lvlText w:val="•"/>
      <w:lvlJc w:val="left"/>
      <w:pPr>
        <w:ind w:left="6745" w:hanging="706"/>
      </w:pPr>
      <w:rPr>
        <w:rFonts w:hint="default"/>
        <w:lang w:val="ru-RU" w:eastAsia="en-US" w:bidi="ar-SA"/>
      </w:rPr>
    </w:lvl>
    <w:lvl w:ilvl="7" w:tplc="B77A3832">
      <w:numFmt w:val="bullet"/>
      <w:lvlText w:val="•"/>
      <w:lvlJc w:val="left"/>
      <w:pPr>
        <w:ind w:left="7751" w:hanging="706"/>
      </w:pPr>
      <w:rPr>
        <w:rFonts w:hint="default"/>
        <w:lang w:val="ru-RU" w:eastAsia="en-US" w:bidi="ar-SA"/>
      </w:rPr>
    </w:lvl>
    <w:lvl w:ilvl="8" w:tplc="69B84EDA">
      <w:numFmt w:val="bullet"/>
      <w:lvlText w:val="•"/>
      <w:lvlJc w:val="left"/>
      <w:pPr>
        <w:ind w:left="8758" w:hanging="706"/>
      </w:pPr>
      <w:rPr>
        <w:rFonts w:hint="default"/>
        <w:lang w:val="ru-RU" w:eastAsia="en-US" w:bidi="ar-SA"/>
      </w:rPr>
    </w:lvl>
  </w:abstractNum>
  <w:abstractNum w:abstractNumId="27">
    <w:nsid w:val="62A22C43"/>
    <w:multiLevelType w:val="multilevel"/>
    <w:tmpl w:val="A9523064"/>
    <w:lvl w:ilvl="0">
      <w:start w:val="9"/>
      <w:numFmt w:val="decimal"/>
      <w:lvlText w:val="%1."/>
      <w:lvlJc w:val="left"/>
      <w:pPr>
        <w:ind w:left="360" w:hanging="360"/>
      </w:pPr>
      <w:rPr>
        <w:b/>
      </w:r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64FE1E00"/>
    <w:multiLevelType w:val="multilevel"/>
    <w:tmpl w:val="18E08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nsid w:val="764F1626"/>
    <w:multiLevelType w:val="multilevel"/>
    <w:tmpl w:val="E796E8FE"/>
    <w:lvl w:ilvl="0">
      <w:start w:val="1"/>
      <w:numFmt w:val="decimal"/>
      <w:lvlText w:val="%1)"/>
      <w:lvlJc w:val="left"/>
      <w:rPr>
        <w:b w:val="0"/>
        <w:i w:val="0"/>
        <w:smallCaps w:val="0"/>
        <w:strike w:val="0"/>
        <w:color w:val="000000"/>
        <w:spacing w:val="0"/>
        <w:sz w:val="28"/>
        <w:u w:val="none"/>
      </w:rPr>
    </w:lvl>
    <w:lvl w:ilvl="1">
      <w:start w:val="11"/>
      <w:numFmt w:val="decimal"/>
      <w:lvlText w:val="%1.%2."/>
      <w:lvlJc w:val="left"/>
      <w:rPr>
        <w:rFonts w:ascii="Times New Roman" w:hAnsi="Times New Roman"/>
        <w:b w:val="0"/>
        <w:i w:val="0"/>
        <w:smallCaps w:val="0"/>
        <w:strike w:val="0"/>
        <w:color w:val="000000"/>
        <w:spacing w:val="0"/>
        <w:sz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E734F53"/>
    <w:multiLevelType w:val="multilevel"/>
    <w:tmpl w:val="D758FDCC"/>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7"/>
  </w:num>
  <w:num w:numId="3">
    <w:abstractNumId w:val="10"/>
  </w:num>
  <w:num w:numId="4">
    <w:abstractNumId w:val="28"/>
  </w:num>
  <w:num w:numId="5">
    <w:abstractNumId w:val="17"/>
  </w:num>
  <w:num w:numId="6">
    <w:abstractNumId w:val="24"/>
  </w:num>
  <w:num w:numId="7">
    <w:abstractNumId w:val="18"/>
  </w:num>
  <w:num w:numId="8">
    <w:abstractNumId w:val="16"/>
  </w:num>
  <w:num w:numId="9">
    <w:abstractNumId w:val="21"/>
  </w:num>
  <w:num w:numId="10">
    <w:abstractNumId w:val="4"/>
  </w:num>
  <w:num w:numId="11">
    <w:abstractNumId w:val="30"/>
  </w:num>
  <w:num w:numId="12">
    <w:abstractNumId w:val="31"/>
  </w:num>
  <w:num w:numId="13">
    <w:abstractNumId w:val="5"/>
  </w:num>
  <w:num w:numId="14">
    <w:abstractNumId w:val="20"/>
  </w:num>
  <w:num w:numId="15">
    <w:abstractNumId w:val="23"/>
  </w:num>
  <w:num w:numId="16">
    <w:abstractNumId w:val="19"/>
  </w:num>
  <w:num w:numId="17">
    <w:abstractNumId w:val="9"/>
  </w:num>
  <w:num w:numId="18">
    <w:abstractNumId w:val="8"/>
  </w:num>
  <w:num w:numId="19">
    <w:abstractNumId w:val="12"/>
  </w:num>
  <w:num w:numId="20">
    <w:abstractNumId w:val="3"/>
  </w:num>
  <w:num w:numId="21">
    <w:abstractNumId w:val="1"/>
  </w:num>
  <w:num w:numId="22">
    <w:abstractNumId w:val="14"/>
  </w:num>
  <w:num w:numId="23">
    <w:abstractNumId w:val="2"/>
  </w:num>
  <w:num w:numId="24">
    <w:abstractNumId w:val="27"/>
  </w:num>
  <w:num w:numId="25">
    <w:abstractNumId w:val="25"/>
  </w:num>
  <w:num w:numId="26">
    <w:abstractNumId w:val="15"/>
  </w:num>
  <w:num w:numId="27">
    <w:abstractNumId w:val="11"/>
  </w:num>
  <w:num w:numId="28">
    <w:abstractNumId w:val="13"/>
  </w:num>
  <w:num w:numId="29">
    <w:abstractNumId w:val="6"/>
  </w:num>
  <w:num w:numId="30">
    <w:abstractNumId w:val="0"/>
  </w:num>
  <w:num w:numId="31">
    <w:abstractNumId w:val="22"/>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366B9"/>
    <w:rsid w:val="00043C73"/>
    <w:rsid w:val="00065248"/>
    <w:rsid w:val="00093992"/>
    <w:rsid w:val="000A6E7A"/>
    <w:rsid w:val="000B33D7"/>
    <w:rsid w:val="001174AA"/>
    <w:rsid w:val="00151E11"/>
    <w:rsid w:val="0018763A"/>
    <w:rsid w:val="001F1B25"/>
    <w:rsid w:val="00205447"/>
    <w:rsid w:val="00230071"/>
    <w:rsid w:val="00260116"/>
    <w:rsid w:val="00271A29"/>
    <w:rsid w:val="00283DED"/>
    <w:rsid w:val="002D5A96"/>
    <w:rsid w:val="002F5F05"/>
    <w:rsid w:val="003D0592"/>
    <w:rsid w:val="00426D9D"/>
    <w:rsid w:val="00466A31"/>
    <w:rsid w:val="004814CE"/>
    <w:rsid w:val="004908A3"/>
    <w:rsid w:val="004C2E3F"/>
    <w:rsid w:val="004C68FD"/>
    <w:rsid w:val="004E6AAA"/>
    <w:rsid w:val="00522121"/>
    <w:rsid w:val="005330E1"/>
    <w:rsid w:val="0057338C"/>
    <w:rsid w:val="00617A19"/>
    <w:rsid w:val="00655A08"/>
    <w:rsid w:val="00657CD1"/>
    <w:rsid w:val="006C0877"/>
    <w:rsid w:val="0070149D"/>
    <w:rsid w:val="0072389B"/>
    <w:rsid w:val="00771065"/>
    <w:rsid w:val="007D641A"/>
    <w:rsid w:val="007F0F9B"/>
    <w:rsid w:val="007F5A0C"/>
    <w:rsid w:val="00830EA5"/>
    <w:rsid w:val="0085258D"/>
    <w:rsid w:val="008643DE"/>
    <w:rsid w:val="00864912"/>
    <w:rsid w:val="00865224"/>
    <w:rsid w:val="008E44AF"/>
    <w:rsid w:val="008F5B50"/>
    <w:rsid w:val="00910788"/>
    <w:rsid w:val="00944505"/>
    <w:rsid w:val="00982A9E"/>
    <w:rsid w:val="00986D04"/>
    <w:rsid w:val="009B6F45"/>
    <w:rsid w:val="009C2C51"/>
    <w:rsid w:val="00A246BA"/>
    <w:rsid w:val="00A25567"/>
    <w:rsid w:val="00A344A6"/>
    <w:rsid w:val="00A43C24"/>
    <w:rsid w:val="00A57EE5"/>
    <w:rsid w:val="00A67D4C"/>
    <w:rsid w:val="00A71FAB"/>
    <w:rsid w:val="00B55A49"/>
    <w:rsid w:val="00B70B7A"/>
    <w:rsid w:val="00B87DDC"/>
    <w:rsid w:val="00B94FF9"/>
    <w:rsid w:val="00B97B4B"/>
    <w:rsid w:val="00BA02EC"/>
    <w:rsid w:val="00BF683B"/>
    <w:rsid w:val="00C05CE8"/>
    <w:rsid w:val="00CA1B82"/>
    <w:rsid w:val="00CC3895"/>
    <w:rsid w:val="00CC6B49"/>
    <w:rsid w:val="00D04A4F"/>
    <w:rsid w:val="00D365FA"/>
    <w:rsid w:val="00D771AF"/>
    <w:rsid w:val="00D93731"/>
    <w:rsid w:val="00DA2ECE"/>
    <w:rsid w:val="00DB0557"/>
    <w:rsid w:val="00E23EDB"/>
    <w:rsid w:val="00E24FE9"/>
    <w:rsid w:val="00E65B7C"/>
    <w:rsid w:val="00EC0F97"/>
    <w:rsid w:val="00EF6AD2"/>
    <w:rsid w:val="00F11C54"/>
    <w:rsid w:val="00F20962"/>
    <w:rsid w:val="00F366B9"/>
    <w:rsid w:val="00F46302"/>
    <w:rsid w:val="00F623E6"/>
    <w:rsid w:val="00F64479"/>
    <w:rsid w:val="00FA02C2"/>
    <w:rsid w:val="00FA6865"/>
    <w:rsid w:val="00FA7F5B"/>
    <w:rsid w:val="00FE7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rsid w:val="00657CD1"/>
    <w:pPr>
      <w:widowControl w:val="0"/>
      <w:spacing w:line="240" w:lineRule="auto"/>
      <w:ind w:left="0" w:firstLine="0"/>
      <w:jc w:val="left"/>
    </w:pPr>
    <w:rPr>
      <w:rFonts w:ascii="Times New Roman" w:hAnsi="Times New Roman"/>
    </w:rPr>
  </w:style>
  <w:style w:type="paragraph" w:styleId="10">
    <w:name w:val="heading 1"/>
    <w:basedOn w:val="a"/>
    <w:next w:val="a"/>
    <w:link w:val="11"/>
    <w:uiPriority w:val="9"/>
    <w:qFormat/>
    <w:rsid w:val="00657CD1"/>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rsid w:val="00657CD1"/>
    <w:pPr>
      <w:keepNext/>
      <w:widowControl/>
      <w:jc w:val="center"/>
      <w:outlineLvl w:val="1"/>
    </w:pPr>
    <w:rPr>
      <w:rFonts w:ascii="Arial Narrow" w:hAnsi="Arial Narrow"/>
      <w:b/>
      <w:sz w:val="28"/>
    </w:rPr>
  </w:style>
  <w:style w:type="paragraph" w:styleId="3">
    <w:name w:val="heading 3"/>
    <w:basedOn w:val="a"/>
    <w:next w:val="a"/>
    <w:link w:val="30"/>
    <w:uiPriority w:val="9"/>
    <w:qFormat/>
    <w:rsid w:val="00657CD1"/>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rsid w:val="00657CD1"/>
    <w:pPr>
      <w:keepNext/>
      <w:jc w:val="center"/>
      <w:outlineLvl w:val="3"/>
    </w:pPr>
    <w:rPr>
      <w:b/>
    </w:rPr>
  </w:style>
  <w:style w:type="paragraph" w:styleId="5">
    <w:name w:val="heading 5"/>
    <w:basedOn w:val="a"/>
    <w:next w:val="a"/>
    <w:link w:val="50"/>
    <w:uiPriority w:val="9"/>
    <w:qFormat/>
    <w:rsid w:val="00657CD1"/>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rsid w:val="00657CD1"/>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rsid w:val="00657CD1"/>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rsid w:val="00657CD1"/>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rsid w:val="00657CD1"/>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657CD1"/>
    <w:rPr>
      <w:rFonts w:ascii="Times New Roman" w:hAnsi="Times New Roman"/>
    </w:rPr>
  </w:style>
  <w:style w:type="paragraph" w:styleId="a3">
    <w:name w:val="Body Text Indent"/>
    <w:basedOn w:val="a"/>
    <w:link w:val="a4"/>
    <w:rsid w:val="00657CD1"/>
    <w:pPr>
      <w:spacing w:after="120"/>
      <w:ind w:left="283"/>
    </w:pPr>
  </w:style>
  <w:style w:type="character" w:customStyle="1" w:styleId="a4">
    <w:name w:val="Основной текст с отступом Знак"/>
    <w:basedOn w:val="1"/>
    <w:link w:val="a3"/>
    <w:rsid w:val="00657CD1"/>
    <w:rPr>
      <w:rFonts w:ascii="Times New Roman" w:hAnsi="Times New Roman"/>
    </w:rPr>
  </w:style>
  <w:style w:type="paragraph" w:customStyle="1" w:styleId="Pa6">
    <w:name w:val="Pa6"/>
    <w:basedOn w:val="Default"/>
    <w:next w:val="Default"/>
    <w:link w:val="Pa60"/>
    <w:rsid w:val="00657CD1"/>
    <w:pPr>
      <w:spacing w:line="201" w:lineRule="atLeast"/>
    </w:pPr>
    <w:rPr>
      <w:rFonts w:ascii="Times New Roman" w:hAnsi="Times New Roman"/>
    </w:rPr>
  </w:style>
  <w:style w:type="character" w:customStyle="1" w:styleId="Pa60">
    <w:name w:val="Pa6"/>
    <w:basedOn w:val="Default0"/>
    <w:link w:val="Pa6"/>
    <w:rsid w:val="00657CD1"/>
    <w:rPr>
      <w:rFonts w:ascii="Times New Roman" w:hAnsi="Times New Roman"/>
      <w:color w:val="000000"/>
      <w:sz w:val="24"/>
    </w:rPr>
  </w:style>
  <w:style w:type="paragraph" w:styleId="a5">
    <w:name w:val="caption"/>
    <w:basedOn w:val="a"/>
    <w:next w:val="a"/>
    <w:link w:val="a6"/>
    <w:rsid w:val="00657CD1"/>
    <w:pPr>
      <w:widowControl/>
      <w:spacing w:after="200"/>
    </w:pPr>
    <w:rPr>
      <w:rFonts w:ascii="Calibri" w:hAnsi="Calibri"/>
      <w:b/>
      <w:color w:val="4F81BD"/>
      <w:sz w:val="18"/>
    </w:rPr>
  </w:style>
  <w:style w:type="character" w:customStyle="1" w:styleId="a6">
    <w:name w:val="Название объекта Знак"/>
    <w:basedOn w:val="1"/>
    <w:link w:val="a5"/>
    <w:rsid w:val="00657CD1"/>
    <w:rPr>
      <w:rFonts w:ascii="Calibri" w:hAnsi="Calibri"/>
      <w:b/>
      <w:color w:val="4F81BD"/>
      <w:sz w:val="18"/>
    </w:rPr>
  </w:style>
  <w:style w:type="paragraph" w:styleId="21">
    <w:name w:val="toc 2"/>
    <w:next w:val="a"/>
    <w:link w:val="22"/>
    <w:uiPriority w:val="39"/>
    <w:rsid w:val="00657CD1"/>
    <w:pPr>
      <w:ind w:left="200" w:firstLine="0"/>
      <w:jc w:val="left"/>
    </w:pPr>
    <w:rPr>
      <w:rFonts w:ascii="XO Thames" w:hAnsi="XO Thames"/>
      <w:sz w:val="28"/>
    </w:rPr>
  </w:style>
  <w:style w:type="character" w:customStyle="1" w:styleId="22">
    <w:name w:val="Оглавление 2 Знак"/>
    <w:link w:val="21"/>
    <w:rsid w:val="00657CD1"/>
    <w:rPr>
      <w:rFonts w:ascii="XO Thames" w:hAnsi="XO Thames"/>
      <w:sz w:val="28"/>
    </w:rPr>
  </w:style>
  <w:style w:type="paragraph" w:styleId="a7">
    <w:name w:val="Body Text"/>
    <w:basedOn w:val="a"/>
    <w:link w:val="a8"/>
    <w:rsid w:val="00657CD1"/>
    <w:pPr>
      <w:spacing w:after="120"/>
    </w:pPr>
  </w:style>
  <w:style w:type="character" w:customStyle="1" w:styleId="a8">
    <w:name w:val="Основной текст Знак"/>
    <w:basedOn w:val="1"/>
    <w:link w:val="a7"/>
    <w:rsid w:val="00657CD1"/>
    <w:rPr>
      <w:rFonts w:ascii="Times New Roman" w:hAnsi="Times New Roman"/>
    </w:rPr>
  </w:style>
  <w:style w:type="paragraph" w:customStyle="1" w:styleId="a9">
    <w:name w:val="Знак Знак Знак"/>
    <w:basedOn w:val="a"/>
    <w:link w:val="aa"/>
    <w:rsid w:val="00657CD1"/>
    <w:pPr>
      <w:widowControl/>
      <w:spacing w:beforeAutospacing="1" w:afterAutospacing="1"/>
    </w:pPr>
    <w:rPr>
      <w:rFonts w:ascii="Tahoma" w:hAnsi="Tahoma"/>
    </w:rPr>
  </w:style>
  <w:style w:type="character" w:customStyle="1" w:styleId="aa">
    <w:name w:val="Знак Знак Знак"/>
    <w:basedOn w:val="1"/>
    <w:link w:val="a9"/>
    <w:rsid w:val="00657CD1"/>
    <w:rPr>
      <w:rFonts w:ascii="Tahoma" w:hAnsi="Tahoma"/>
    </w:rPr>
  </w:style>
  <w:style w:type="paragraph" w:styleId="41">
    <w:name w:val="toc 4"/>
    <w:next w:val="a"/>
    <w:link w:val="42"/>
    <w:uiPriority w:val="39"/>
    <w:rsid w:val="00657CD1"/>
    <w:pPr>
      <w:ind w:left="600" w:firstLine="0"/>
      <w:jc w:val="left"/>
    </w:pPr>
    <w:rPr>
      <w:rFonts w:ascii="XO Thames" w:hAnsi="XO Thames"/>
      <w:sz w:val="28"/>
    </w:rPr>
  </w:style>
  <w:style w:type="character" w:customStyle="1" w:styleId="42">
    <w:name w:val="Оглавление 4 Знак"/>
    <w:link w:val="41"/>
    <w:rsid w:val="00657CD1"/>
    <w:rPr>
      <w:rFonts w:ascii="XO Thames" w:hAnsi="XO Thames"/>
      <w:sz w:val="28"/>
    </w:rPr>
  </w:style>
  <w:style w:type="character" w:customStyle="1" w:styleId="70">
    <w:name w:val="Заголовок 7 Знак"/>
    <w:basedOn w:val="1"/>
    <w:link w:val="7"/>
    <w:rsid w:val="00657CD1"/>
    <w:rPr>
      <w:rFonts w:ascii="Cambria" w:hAnsi="Cambria"/>
      <w:i/>
      <w:color w:val="404040"/>
      <w:sz w:val="22"/>
    </w:rPr>
  </w:style>
  <w:style w:type="paragraph" w:styleId="61">
    <w:name w:val="toc 6"/>
    <w:next w:val="a"/>
    <w:link w:val="62"/>
    <w:uiPriority w:val="39"/>
    <w:rsid w:val="00657CD1"/>
    <w:pPr>
      <w:ind w:left="1000" w:firstLine="0"/>
      <w:jc w:val="left"/>
    </w:pPr>
    <w:rPr>
      <w:rFonts w:ascii="XO Thames" w:hAnsi="XO Thames"/>
      <w:sz w:val="28"/>
    </w:rPr>
  </w:style>
  <w:style w:type="character" w:customStyle="1" w:styleId="62">
    <w:name w:val="Оглавление 6 Знак"/>
    <w:link w:val="61"/>
    <w:rsid w:val="00657CD1"/>
    <w:rPr>
      <w:rFonts w:ascii="XO Thames" w:hAnsi="XO Thames"/>
      <w:sz w:val="28"/>
    </w:rPr>
  </w:style>
  <w:style w:type="paragraph" w:styleId="71">
    <w:name w:val="toc 7"/>
    <w:next w:val="a"/>
    <w:link w:val="72"/>
    <w:uiPriority w:val="39"/>
    <w:rsid w:val="00657CD1"/>
    <w:pPr>
      <w:ind w:left="1200" w:firstLine="0"/>
      <w:jc w:val="left"/>
    </w:pPr>
    <w:rPr>
      <w:rFonts w:ascii="XO Thames" w:hAnsi="XO Thames"/>
      <w:sz w:val="28"/>
    </w:rPr>
  </w:style>
  <w:style w:type="character" w:customStyle="1" w:styleId="72">
    <w:name w:val="Оглавление 7 Знак"/>
    <w:link w:val="71"/>
    <w:rsid w:val="00657CD1"/>
    <w:rPr>
      <w:rFonts w:ascii="XO Thames" w:hAnsi="XO Thames"/>
      <w:sz w:val="28"/>
    </w:rPr>
  </w:style>
  <w:style w:type="paragraph" w:styleId="ab">
    <w:name w:val="Intense Quote"/>
    <w:basedOn w:val="a"/>
    <w:next w:val="a"/>
    <w:link w:val="ac"/>
    <w:rsid w:val="00657CD1"/>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rsid w:val="00657CD1"/>
    <w:rPr>
      <w:rFonts w:ascii="Calibri" w:hAnsi="Calibri"/>
      <w:b/>
      <w:i/>
      <w:color w:val="4F81BD"/>
      <w:sz w:val="22"/>
    </w:rPr>
  </w:style>
  <w:style w:type="paragraph" w:customStyle="1" w:styleId="23">
    <w:name w:val="Без интервала2"/>
    <w:link w:val="24"/>
    <w:rsid w:val="00657CD1"/>
    <w:pPr>
      <w:spacing w:after="200" w:line="276" w:lineRule="auto"/>
      <w:ind w:left="0" w:firstLine="0"/>
      <w:jc w:val="left"/>
    </w:pPr>
    <w:rPr>
      <w:rFonts w:ascii="Cambria" w:hAnsi="Cambria"/>
    </w:rPr>
  </w:style>
  <w:style w:type="character" w:customStyle="1" w:styleId="24">
    <w:name w:val="Без интервала2"/>
    <w:link w:val="23"/>
    <w:rsid w:val="00657CD1"/>
    <w:rPr>
      <w:rFonts w:ascii="Cambria" w:hAnsi="Cambria"/>
    </w:rPr>
  </w:style>
  <w:style w:type="paragraph" w:customStyle="1" w:styleId="Pa9">
    <w:name w:val="Pa9"/>
    <w:basedOn w:val="Default"/>
    <w:next w:val="Default"/>
    <w:link w:val="Pa90"/>
    <w:rsid w:val="00657CD1"/>
    <w:pPr>
      <w:spacing w:line="241" w:lineRule="atLeast"/>
    </w:pPr>
    <w:rPr>
      <w:rFonts w:ascii="Times New Roman" w:hAnsi="Times New Roman"/>
    </w:rPr>
  </w:style>
  <w:style w:type="character" w:customStyle="1" w:styleId="Pa90">
    <w:name w:val="Pa9"/>
    <w:basedOn w:val="Default0"/>
    <w:link w:val="Pa9"/>
    <w:rsid w:val="00657CD1"/>
    <w:rPr>
      <w:rFonts w:ascii="Times New Roman" w:hAnsi="Times New Roman"/>
      <w:color w:val="000000"/>
      <w:sz w:val="24"/>
    </w:rPr>
  </w:style>
  <w:style w:type="paragraph" w:customStyle="1" w:styleId="12">
    <w:name w:val="Основной шрифт абзаца1"/>
    <w:rsid w:val="00657CD1"/>
  </w:style>
  <w:style w:type="character" w:customStyle="1" w:styleId="30">
    <w:name w:val="Заголовок 3 Знак"/>
    <w:basedOn w:val="1"/>
    <w:link w:val="3"/>
    <w:rsid w:val="00657CD1"/>
    <w:rPr>
      <w:rFonts w:ascii="Cambria" w:hAnsi="Cambria"/>
      <w:b/>
      <w:color w:val="4F81BD"/>
      <w:sz w:val="22"/>
    </w:rPr>
  </w:style>
  <w:style w:type="paragraph" w:customStyle="1" w:styleId="25">
    <w:name w:val="Основной текст (2) + Полужирный"/>
    <w:basedOn w:val="12"/>
    <w:link w:val="26"/>
    <w:rsid w:val="00657CD1"/>
    <w:rPr>
      <w:rFonts w:ascii="Times New Roman" w:hAnsi="Times New Roman"/>
      <w:b/>
      <w:sz w:val="19"/>
      <w:highlight w:val="white"/>
    </w:rPr>
  </w:style>
  <w:style w:type="character" w:customStyle="1" w:styleId="26">
    <w:name w:val="Основной текст (2) + Полужирный"/>
    <w:basedOn w:val="a0"/>
    <w:link w:val="25"/>
    <w:rsid w:val="00657CD1"/>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rsid w:val="00657CD1"/>
  </w:style>
  <w:style w:type="character" w:customStyle="1" w:styleId="af">
    <w:name w:val="Заголовок ЭР (правое окно)"/>
    <w:basedOn w:val="af0"/>
    <w:link w:val="ad"/>
    <w:rsid w:val="00657CD1"/>
    <w:rPr>
      <w:rFonts w:ascii="Arial" w:hAnsi="Arial"/>
      <w:b/>
      <w:color w:val="26282F"/>
      <w:sz w:val="26"/>
    </w:rPr>
  </w:style>
  <w:style w:type="paragraph" w:styleId="31">
    <w:name w:val="Body Text Indent 3"/>
    <w:basedOn w:val="a"/>
    <w:link w:val="32"/>
    <w:rsid w:val="00657CD1"/>
    <w:pPr>
      <w:widowControl/>
      <w:spacing w:after="120"/>
      <w:ind w:left="283"/>
    </w:pPr>
    <w:rPr>
      <w:sz w:val="16"/>
    </w:rPr>
  </w:style>
  <w:style w:type="character" w:customStyle="1" w:styleId="32">
    <w:name w:val="Основной текст с отступом 3 Знак"/>
    <w:basedOn w:val="1"/>
    <w:link w:val="31"/>
    <w:rsid w:val="00657CD1"/>
    <w:rPr>
      <w:rFonts w:ascii="Times New Roman" w:hAnsi="Times New Roman"/>
      <w:sz w:val="16"/>
    </w:rPr>
  </w:style>
  <w:style w:type="character" w:customStyle="1" w:styleId="90">
    <w:name w:val="Заголовок 9 Знак"/>
    <w:basedOn w:val="1"/>
    <w:link w:val="9"/>
    <w:rsid w:val="00657CD1"/>
    <w:rPr>
      <w:rFonts w:ascii="Cambria" w:hAnsi="Cambria"/>
      <w:i/>
      <w:color w:val="404040"/>
    </w:rPr>
  </w:style>
  <w:style w:type="paragraph" w:customStyle="1" w:styleId="Pa16">
    <w:name w:val="Pa16"/>
    <w:basedOn w:val="Default"/>
    <w:next w:val="Default"/>
    <w:link w:val="Pa160"/>
    <w:rsid w:val="00657CD1"/>
    <w:pPr>
      <w:spacing w:line="201" w:lineRule="atLeast"/>
    </w:pPr>
    <w:rPr>
      <w:rFonts w:ascii="Times New Roman" w:hAnsi="Times New Roman"/>
    </w:rPr>
  </w:style>
  <w:style w:type="character" w:customStyle="1" w:styleId="Pa160">
    <w:name w:val="Pa16"/>
    <w:basedOn w:val="Default0"/>
    <w:link w:val="Pa16"/>
    <w:rsid w:val="00657CD1"/>
    <w:rPr>
      <w:rFonts w:ascii="Times New Roman" w:hAnsi="Times New Roman"/>
      <w:color w:val="000000"/>
      <w:sz w:val="24"/>
    </w:rPr>
  </w:style>
  <w:style w:type="paragraph" w:customStyle="1" w:styleId="13">
    <w:name w:val="Знак сноски1"/>
    <w:link w:val="af1"/>
    <w:rsid w:val="00657CD1"/>
    <w:rPr>
      <w:vertAlign w:val="superscript"/>
    </w:rPr>
  </w:style>
  <w:style w:type="character" w:styleId="af1">
    <w:name w:val="footnote reference"/>
    <w:link w:val="13"/>
    <w:rsid w:val="00657CD1"/>
    <w:rPr>
      <w:vertAlign w:val="superscript"/>
    </w:rPr>
  </w:style>
  <w:style w:type="paragraph" w:customStyle="1" w:styleId="Default">
    <w:name w:val="Default"/>
    <w:link w:val="Default0"/>
    <w:rsid w:val="00657CD1"/>
    <w:pPr>
      <w:spacing w:line="240" w:lineRule="auto"/>
      <w:ind w:left="0" w:firstLine="0"/>
      <w:jc w:val="left"/>
    </w:pPr>
    <w:rPr>
      <w:sz w:val="24"/>
    </w:rPr>
  </w:style>
  <w:style w:type="character" w:customStyle="1" w:styleId="Default0">
    <w:name w:val="Default"/>
    <w:link w:val="Default"/>
    <w:rsid w:val="00657CD1"/>
    <w:rPr>
      <w:color w:val="000000"/>
      <w:sz w:val="24"/>
    </w:rPr>
  </w:style>
  <w:style w:type="paragraph" w:customStyle="1" w:styleId="14">
    <w:name w:val="Слабая ссылка1"/>
    <w:basedOn w:val="12"/>
    <w:link w:val="af2"/>
    <w:rsid w:val="00657CD1"/>
    <w:rPr>
      <w:rFonts w:ascii="Times New Roman" w:hAnsi="Times New Roman"/>
      <w:smallCaps/>
      <w:color w:val="C0504D"/>
      <w:u w:val="single"/>
    </w:rPr>
  </w:style>
  <w:style w:type="character" w:styleId="af2">
    <w:name w:val="Subtle Reference"/>
    <w:basedOn w:val="a0"/>
    <w:link w:val="14"/>
    <w:rsid w:val="00657CD1"/>
    <w:rPr>
      <w:rFonts w:ascii="Times New Roman" w:hAnsi="Times New Roman"/>
      <w:smallCaps/>
      <w:color w:val="C0504D"/>
      <w:u w:val="single"/>
    </w:rPr>
  </w:style>
  <w:style w:type="paragraph" w:customStyle="1" w:styleId="af3">
    <w:name w:val="Гипертекстовая ссылка"/>
    <w:link w:val="af4"/>
    <w:rsid w:val="00657CD1"/>
    <w:rPr>
      <w:b/>
      <w:color w:val="008000"/>
    </w:rPr>
  </w:style>
  <w:style w:type="character" w:customStyle="1" w:styleId="af4">
    <w:name w:val="Гипертекстовая ссылка"/>
    <w:link w:val="af3"/>
    <w:rsid w:val="00657CD1"/>
    <w:rPr>
      <w:b/>
      <w:color w:val="008000"/>
    </w:rPr>
  </w:style>
  <w:style w:type="paragraph" w:styleId="af5">
    <w:name w:val="No Spacing"/>
    <w:link w:val="af6"/>
    <w:rsid w:val="00657CD1"/>
    <w:pPr>
      <w:widowControl w:val="0"/>
      <w:spacing w:line="240" w:lineRule="auto"/>
      <w:ind w:left="0" w:firstLine="0"/>
      <w:jc w:val="left"/>
    </w:pPr>
    <w:rPr>
      <w:rFonts w:ascii="Times New Roman" w:hAnsi="Times New Roman"/>
    </w:rPr>
  </w:style>
  <w:style w:type="character" w:customStyle="1" w:styleId="af6">
    <w:name w:val="Без интервала Знак"/>
    <w:link w:val="af5"/>
    <w:rsid w:val="00657CD1"/>
    <w:rPr>
      <w:rFonts w:ascii="Times New Roman" w:hAnsi="Times New Roman"/>
    </w:rPr>
  </w:style>
  <w:style w:type="paragraph" w:customStyle="1" w:styleId="51">
    <w:name w:val="Основной текст (5)"/>
    <w:basedOn w:val="a"/>
    <w:link w:val="52"/>
    <w:rsid w:val="00657CD1"/>
    <w:pPr>
      <w:spacing w:line="216" w:lineRule="exact"/>
      <w:jc w:val="both"/>
    </w:pPr>
    <w:rPr>
      <w:rFonts w:ascii="Calibri" w:hAnsi="Calibri"/>
      <w:sz w:val="18"/>
    </w:rPr>
  </w:style>
  <w:style w:type="character" w:customStyle="1" w:styleId="52">
    <w:name w:val="Основной текст (5)"/>
    <w:basedOn w:val="1"/>
    <w:link w:val="51"/>
    <w:rsid w:val="00657CD1"/>
    <w:rPr>
      <w:rFonts w:ascii="Calibri" w:hAnsi="Calibri"/>
      <w:sz w:val="18"/>
    </w:rPr>
  </w:style>
  <w:style w:type="paragraph" w:customStyle="1" w:styleId="15">
    <w:name w:val="Название книги1"/>
    <w:basedOn w:val="12"/>
    <w:link w:val="af7"/>
    <w:rsid w:val="00657CD1"/>
    <w:rPr>
      <w:rFonts w:ascii="Times New Roman" w:hAnsi="Times New Roman"/>
      <w:b/>
      <w:smallCaps/>
      <w:spacing w:val="5"/>
    </w:rPr>
  </w:style>
  <w:style w:type="character" w:styleId="af7">
    <w:name w:val="Book Title"/>
    <w:basedOn w:val="a0"/>
    <w:link w:val="15"/>
    <w:rsid w:val="00657CD1"/>
    <w:rPr>
      <w:rFonts w:ascii="Times New Roman" w:hAnsi="Times New Roman"/>
      <w:b/>
      <w:smallCaps/>
      <w:spacing w:val="5"/>
    </w:rPr>
  </w:style>
  <w:style w:type="paragraph" w:customStyle="1" w:styleId="16">
    <w:name w:val="Номер страницы1"/>
    <w:basedOn w:val="12"/>
    <w:link w:val="af8"/>
    <w:rsid w:val="00657CD1"/>
    <w:rPr>
      <w:rFonts w:ascii="Times New Roman" w:hAnsi="Times New Roman"/>
    </w:rPr>
  </w:style>
  <w:style w:type="character" w:styleId="af8">
    <w:name w:val="page number"/>
    <w:basedOn w:val="a0"/>
    <w:link w:val="16"/>
    <w:rsid w:val="00657CD1"/>
    <w:rPr>
      <w:rFonts w:ascii="Times New Roman" w:hAnsi="Times New Roman"/>
    </w:rPr>
  </w:style>
  <w:style w:type="paragraph" w:styleId="af9">
    <w:name w:val="header"/>
    <w:basedOn w:val="a"/>
    <w:link w:val="afa"/>
    <w:rsid w:val="00657CD1"/>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rsid w:val="00657CD1"/>
    <w:rPr>
      <w:rFonts w:ascii="AG_Benguiat" w:hAnsi="AG_Benguiat"/>
      <w:sz w:val="28"/>
    </w:rPr>
  </w:style>
  <w:style w:type="paragraph" w:customStyle="1" w:styleId="afb">
    <w:name w:val="Комментарий"/>
    <w:basedOn w:val="a"/>
    <w:next w:val="a"/>
    <w:link w:val="afc"/>
    <w:rsid w:val="00657CD1"/>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sid w:val="00657CD1"/>
    <w:rPr>
      <w:rFonts w:ascii="Arial" w:hAnsi="Arial"/>
      <w:color w:val="353842"/>
      <w:sz w:val="24"/>
    </w:rPr>
  </w:style>
  <w:style w:type="paragraph" w:styleId="33">
    <w:name w:val="toc 3"/>
    <w:next w:val="a"/>
    <w:link w:val="34"/>
    <w:uiPriority w:val="39"/>
    <w:rsid w:val="00657CD1"/>
    <w:pPr>
      <w:ind w:left="400" w:firstLine="0"/>
      <w:jc w:val="left"/>
    </w:pPr>
    <w:rPr>
      <w:rFonts w:ascii="XO Thames" w:hAnsi="XO Thames"/>
      <w:sz w:val="28"/>
    </w:rPr>
  </w:style>
  <w:style w:type="character" w:customStyle="1" w:styleId="34">
    <w:name w:val="Оглавление 3 Знак"/>
    <w:link w:val="33"/>
    <w:rsid w:val="00657CD1"/>
    <w:rPr>
      <w:rFonts w:ascii="XO Thames" w:hAnsi="XO Thames"/>
      <w:sz w:val="28"/>
    </w:rPr>
  </w:style>
  <w:style w:type="paragraph" w:customStyle="1" w:styleId="p9">
    <w:name w:val="p9"/>
    <w:basedOn w:val="a"/>
    <w:link w:val="p90"/>
    <w:rsid w:val="00657CD1"/>
    <w:pPr>
      <w:widowControl/>
      <w:spacing w:beforeAutospacing="1" w:afterAutospacing="1"/>
    </w:pPr>
    <w:rPr>
      <w:sz w:val="24"/>
    </w:rPr>
  </w:style>
  <w:style w:type="character" w:customStyle="1" w:styleId="p90">
    <w:name w:val="p9"/>
    <w:basedOn w:val="1"/>
    <w:link w:val="p9"/>
    <w:rsid w:val="00657CD1"/>
    <w:rPr>
      <w:rFonts w:ascii="Times New Roman" w:hAnsi="Times New Roman"/>
      <w:sz w:val="24"/>
    </w:rPr>
  </w:style>
  <w:style w:type="paragraph" w:customStyle="1" w:styleId="ae">
    <w:name w:val="Заголовок ЭР (левое окно)"/>
    <w:basedOn w:val="a"/>
    <w:next w:val="a"/>
    <w:link w:val="af0"/>
    <w:rsid w:val="00657CD1"/>
    <w:pPr>
      <w:spacing w:before="300" w:after="250"/>
      <w:jc w:val="center"/>
    </w:pPr>
    <w:rPr>
      <w:rFonts w:ascii="Arial" w:hAnsi="Arial"/>
      <w:b/>
      <w:color w:val="26282F"/>
      <w:sz w:val="26"/>
    </w:rPr>
  </w:style>
  <w:style w:type="character" w:customStyle="1" w:styleId="af0">
    <w:name w:val="Заголовок ЭР (левое окно)"/>
    <w:basedOn w:val="1"/>
    <w:link w:val="ae"/>
    <w:rsid w:val="00657CD1"/>
    <w:rPr>
      <w:rFonts w:ascii="Arial" w:hAnsi="Arial"/>
      <w:b/>
      <w:color w:val="26282F"/>
      <w:sz w:val="26"/>
    </w:rPr>
  </w:style>
  <w:style w:type="paragraph" w:styleId="afd">
    <w:name w:val="Normal (Web)"/>
    <w:basedOn w:val="a"/>
    <w:link w:val="afe"/>
    <w:rsid w:val="00657CD1"/>
    <w:pPr>
      <w:widowControl/>
      <w:spacing w:beforeAutospacing="1" w:afterAutospacing="1"/>
    </w:pPr>
    <w:rPr>
      <w:sz w:val="24"/>
    </w:rPr>
  </w:style>
  <w:style w:type="character" w:customStyle="1" w:styleId="afe">
    <w:name w:val="Обычный (веб) Знак"/>
    <w:basedOn w:val="1"/>
    <w:link w:val="afd"/>
    <w:rsid w:val="00657CD1"/>
    <w:rPr>
      <w:rFonts w:ascii="Times New Roman" w:hAnsi="Times New Roman"/>
      <w:sz w:val="24"/>
    </w:rPr>
  </w:style>
  <w:style w:type="paragraph" w:customStyle="1" w:styleId="ConsPlusNormal">
    <w:name w:val="ConsPlusNormal"/>
    <w:link w:val="ConsPlusNormal0"/>
    <w:rsid w:val="00657CD1"/>
    <w:pPr>
      <w:widowControl w:val="0"/>
      <w:spacing w:line="240" w:lineRule="auto"/>
      <w:ind w:left="0" w:firstLine="720"/>
      <w:jc w:val="left"/>
    </w:pPr>
    <w:rPr>
      <w:rFonts w:ascii="Arial" w:hAnsi="Arial"/>
    </w:rPr>
  </w:style>
  <w:style w:type="character" w:customStyle="1" w:styleId="ConsPlusNormal0">
    <w:name w:val="ConsPlusNormal"/>
    <w:link w:val="ConsPlusNormal"/>
    <w:rsid w:val="00657CD1"/>
    <w:rPr>
      <w:rFonts w:ascii="Arial" w:hAnsi="Arial"/>
    </w:rPr>
  </w:style>
  <w:style w:type="character" w:customStyle="1" w:styleId="50">
    <w:name w:val="Заголовок 5 Знак"/>
    <w:basedOn w:val="1"/>
    <w:link w:val="5"/>
    <w:rsid w:val="00657CD1"/>
    <w:rPr>
      <w:rFonts w:ascii="Cambria" w:hAnsi="Cambria"/>
      <w:color w:val="243F60"/>
      <w:sz w:val="22"/>
    </w:rPr>
  </w:style>
  <w:style w:type="paragraph" w:styleId="27">
    <w:name w:val="Quote"/>
    <w:basedOn w:val="a"/>
    <w:next w:val="a"/>
    <w:link w:val="28"/>
    <w:rsid w:val="00657CD1"/>
    <w:pPr>
      <w:widowControl/>
      <w:spacing w:after="200" w:line="276" w:lineRule="auto"/>
    </w:pPr>
    <w:rPr>
      <w:rFonts w:ascii="Calibri" w:hAnsi="Calibri"/>
      <w:i/>
      <w:sz w:val="22"/>
    </w:rPr>
  </w:style>
  <w:style w:type="character" w:customStyle="1" w:styleId="28">
    <w:name w:val="Цитата 2 Знак"/>
    <w:basedOn w:val="1"/>
    <w:link w:val="27"/>
    <w:rsid w:val="00657CD1"/>
    <w:rPr>
      <w:rFonts w:ascii="Calibri" w:hAnsi="Calibri"/>
      <w:i/>
      <w:color w:val="000000"/>
      <w:sz w:val="22"/>
    </w:rPr>
  </w:style>
  <w:style w:type="paragraph" w:customStyle="1" w:styleId="apple-converted-space">
    <w:name w:val="apple-converted-space"/>
    <w:link w:val="apple-converted-space0"/>
    <w:rsid w:val="00657CD1"/>
  </w:style>
  <w:style w:type="character" w:customStyle="1" w:styleId="apple-converted-space0">
    <w:name w:val="apple-converted-space"/>
    <w:link w:val="apple-converted-space"/>
    <w:rsid w:val="00657CD1"/>
  </w:style>
  <w:style w:type="paragraph" w:customStyle="1" w:styleId="FontStyle15">
    <w:name w:val="Font Style15"/>
    <w:basedOn w:val="12"/>
    <w:link w:val="FontStyle150"/>
    <w:rsid w:val="00657CD1"/>
    <w:rPr>
      <w:rFonts w:ascii="Times New Roman" w:hAnsi="Times New Roman"/>
      <w:b/>
      <w:sz w:val="26"/>
    </w:rPr>
  </w:style>
  <w:style w:type="character" w:customStyle="1" w:styleId="FontStyle150">
    <w:name w:val="Font Style15"/>
    <w:basedOn w:val="a0"/>
    <w:link w:val="FontStyle15"/>
    <w:rsid w:val="00657CD1"/>
    <w:rPr>
      <w:rFonts w:ascii="Times New Roman" w:hAnsi="Times New Roman"/>
      <w:b/>
      <w:sz w:val="26"/>
    </w:rPr>
  </w:style>
  <w:style w:type="character" w:customStyle="1" w:styleId="11">
    <w:name w:val="Заголовок 1 Знак"/>
    <w:basedOn w:val="1"/>
    <w:link w:val="10"/>
    <w:rsid w:val="00657CD1"/>
    <w:rPr>
      <w:rFonts w:asciiTheme="majorHAnsi" w:hAnsiTheme="majorHAnsi"/>
      <w:b/>
      <w:color w:val="365F91" w:themeColor="accent1" w:themeShade="BF"/>
      <w:sz w:val="28"/>
    </w:rPr>
  </w:style>
  <w:style w:type="paragraph" w:customStyle="1" w:styleId="17">
    <w:name w:val="Гиперссылка1"/>
    <w:basedOn w:val="12"/>
    <w:link w:val="aff"/>
    <w:rsid w:val="00657CD1"/>
    <w:rPr>
      <w:rFonts w:ascii="Times New Roman" w:hAnsi="Times New Roman"/>
      <w:color w:val="0563C1"/>
      <w:u w:val="single"/>
    </w:rPr>
  </w:style>
  <w:style w:type="character" w:styleId="aff">
    <w:name w:val="Hyperlink"/>
    <w:basedOn w:val="a0"/>
    <w:link w:val="17"/>
    <w:rsid w:val="00657CD1"/>
    <w:rPr>
      <w:rFonts w:ascii="Times New Roman" w:hAnsi="Times New Roman"/>
      <w:color w:val="0563C1"/>
      <w:u w:val="single"/>
    </w:rPr>
  </w:style>
  <w:style w:type="paragraph" w:customStyle="1" w:styleId="Footnote">
    <w:name w:val="Footnote"/>
    <w:basedOn w:val="a"/>
    <w:link w:val="Footnote0"/>
    <w:rsid w:val="00657CD1"/>
    <w:pPr>
      <w:widowControl/>
    </w:pPr>
  </w:style>
  <w:style w:type="character" w:customStyle="1" w:styleId="Footnote0">
    <w:name w:val="Footnote"/>
    <w:basedOn w:val="1"/>
    <w:link w:val="Footnote"/>
    <w:rsid w:val="00657CD1"/>
    <w:rPr>
      <w:rFonts w:ascii="Times New Roman" w:hAnsi="Times New Roman"/>
    </w:rPr>
  </w:style>
  <w:style w:type="character" w:customStyle="1" w:styleId="80">
    <w:name w:val="Заголовок 8 Знак"/>
    <w:basedOn w:val="1"/>
    <w:link w:val="8"/>
    <w:rsid w:val="00657CD1"/>
    <w:rPr>
      <w:rFonts w:ascii="Cambria" w:hAnsi="Cambria"/>
      <w:color w:val="4F81BD"/>
    </w:rPr>
  </w:style>
  <w:style w:type="paragraph" w:customStyle="1" w:styleId="A10">
    <w:name w:val="A1"/>
    <w:link w:val="A11"/>
    <w:rsid w:val="00657CD1"/>
    <w:rPr>
      <w:b/>
    </w:rPr>
  </w:style>
  <w:style w:type="character" w:customStyle="1" w:styleId="A11">
    <w:name w:val="A1"/>
    <w:link w:val="A10"/>
    <w:rsid w:val="00657CD1"/>
    <w:rPr>
      <w:b/>
      <w:color w:val="000000"/>
      <w:sz w:val="20"/>
    </w:rPr>
  </w:style>
  <w:style w:type="paragraph" w:styleId="18">
    <w:name w:val="toc 1"/>
    <w:next w:val="a"/>
    <w:link w:val="19"/>
    <w:uiPriority w:val="39"/>
    <w:rsid w:val="00657CD1"/>
    <w:pPr>
      <w:ind w:left="0" w:firstLine="0"/>
      <w:jc w:val="left"/>
    </w:pPr>
    <w:rPr>
      <w:rFonts w:ascii="XO Thames" w:hAnsi="XO Thames"/>
      <w:b/>
      <w:sz w:val="28"/>
    </w:rPr>
  </w:style>
  <w:style w:type="character" w:customStyle="1" w:styleId="19">
    <w:name w:val="Оглавление 1 Знак"/>
    <w:link w:val="18"/>
    <w:rsid w:val="00657CD1"/>
    <w:rPr>
      <w:rFonts w:ascii="XO Thames" w:hAnsi="XO Thames"/>
      <w:b/>
      <w:sz w:val="28"/>
    </w:rPr>
  </w:style>
  <w:style w:type="paragraph" w:styleId="aff0">
    <w:name w:val="List Paragraph"/>
    <w:basedOn w:val="a"/>
    <w:link w:val="aff1"/>
    <w:rsid w:val="00657CD1"/>
    <w:pPr>
      <w:spacing w:after="200" w:line="276" w:lineRule="auto"/>
      <w:ind w:left="720"/>
      <w:contextualSpacing/>
    </w:pPr>
  </w:style>
  <w:style w:type="character" w:customStyle="1" w:styleId="aff1">
    <w:name w:val="Абзац списка Знак"/>
    <w:basedOn w:val="1"/>
    <w:link w:val="aff0"/>
    <w:rsid w:val="00657CD1"/>
    <w:rPr>
      <w:rFonts w:ascii="Times New Roman" w:hAnsi="Times New Roman"/>
    </w:rPr>
  </w:style>
  <w:style w:type="paragraph" w:customStyle="1" w:styleId="HeaderandFooter">
    <w:name w:val="Header and Footer"/>
    <w:link w:val="HeaderandFooter0"/>
    <w:rsid w:val="00657CD1"/>
    <w:pPr>
      <w:spacing w:line="240" w:lineRule="auto"/>
    </w:pPr>
    <w:rPr>
      <w:rFonts w:ascii="XO Thames" w:hAnsi="XO Thames"/>
    </w:rPr>
  </w:style>
  <w:style w:type="character" w:customStyle="1" w:styleId="HeaderandFooter0">
    <w:name w:val="Header and Footer"/>
    <w:link w:val="HeaderandFooter"/>
    <w:rsid w:val="00657CD1"/>
    <w:rPr>
      <w:rFonts w:ascii="XO Thames" w:hAnsi="XO Thames"/>
      <w:sz w:val="20"/>
    </w:rPr>
  </w:style>
  <w:style w:type="paragraph" w:customStyle="1" w:styleId="1a">
    <w:name w:val="Выделение1"/>
    <w:basedOn w:val="12"/>
    <w:link w:val="aff2"/>
    <w:rsid w:val="00657CD1"/>
    <w:rPr>
      <w:rFonts w:ascii="Times New Roman" w:hAnsi="Times New Roman"/>
      <w:i/>
    </w:rPr>
  </w:style>
  <w:style w:type="character" w:styleId="aff2">
    <w:name w:val="Emphasis"/>
    <w:basedOn w:val="a0"/>
    <w:link w:val="1a"/>
    <w:rsid w:val="00657CD1"/>
    <w:rPr>
      <w:rFonts w:ascii="Times New Roman" w:hAnsi="Times New Roman"/>
      <w:i/>
    </w:rPr>
  </w:style>
  <w:style w:type="paragraph" w:customStyle="1" w:styleId="1b">
    <w:name w:val="Просмотренная гиперссылка1"/>
    <w:basedOn w:val="12"/>
    <w:link w:val="aff3"/>
    <w:rsid w:val="00657CD1"/>
    <w:rPr>
      <w:color w:val="800080" w:themeColor="followedHyperlink"/>
      <w:u w:val="single"/>
    </w:rPr>
  </w:style>
  <w:style w:type="character" w:styleId="aff3">
    <w:name w:val="FollowedHyperlink"/>
    <w:basedOn w:val="a0"/>
    <w:link w:val="1b"/>
    <w:rsid w:val="00657CD1"/>
    <w:rPr>
      <w:color w:val="800080" w:themeColor="followedHyperlink"/>
      <w:u w:val="single"/>
    </w:rPr>
  </w:style>
  <w:style w:type="paragraph" w:styleId="aff4">
    <w:name w:val="footer"/>
    <w:basedOn w:val="a"/>
    <w:link w:val="aff5"/>
    <w:uiPriority w:val="99"/>
    <w:rsid w:val="00657CD1"/>
    <w:pPr>
      <w:tabs>
        <w:tab w:val="center" w:pos="4677"/>
        <w:tab w:val="right" w:pos="9355"/>
      </w:tabs>
      <w:jc w:val="both"/>
    </w:pPr>
  </w:style>
  <w:style w:type="character" w:customStyle="1" w:styleId="aff5">
    <w:name w:val="Нижний колонтитул Знак"/>
    <w:basedOn w:val="1"/>
    <w:link w:val="aff4"/>
    <w:uiPriority w:val="99"/>
    <w:rsid w:val="00657CD1"/>
    <w:rPr>
      <w:rFonts w:ascii="Times New Roman" w:hAnsi="Times New Roman"/>
    </w:rPr>
  </w:style>
  <w:style w:type="paragraph" w:styleId="91">
    <w:name w:val="toc 9"/>
    <w:next w:val="a"/>
    <w:link w:val="92"/>
    <w:uiPriority w:val="39"/>
    <w:rsid w:val="00657CD1"/>
    <w:pPr>
      <w:ind w:left="1600" w:firstLine="0"/>
      <w:jc w:val="left"/>
    </w:pPr>
    <w:rPr>
      <w:rFonts w:ascii="XO Thames" w:hAnsi="XO Thames"/>
      <w:sz w:val="28"/>
    </w:rPr>
  </w:style>
  <w:style w:type="character" w:customStyle="1" w:styleId="92">
    <w:name w:val="Оглавление 9 Знак"/>
    <w:link w:val="91"/>
    <w:rsid w:val="00657CD1"/>
    <w:rPr>
      <w:rFonts w:ascii="XO Thames" w:hAnsi="XO Thames"/>
      <w:sz w:val="28"/>
    </w:rPr>
  </w:style>
  <w:style w:type="paragraph" w:customStyle="1" w:styleId="aff6">
    <w:name w:val="Цветовое выделение"/>
    <w:link w:val="aff7"/>
    <w:rsid w:val="00657CD1"/>
    <w:rPr>
      <w:b/>
      <w:color w:val="000080"/>
      <w:sz w:val="28"/>
    </w:rPr>
  </w:style>
  <w:style w:type="character" w:customStyle="1" w:styleId="aff7">
    <w:name w:val="Цветовое выделение"/>
    <w:link w:val="aff6"/>
    <w:rsid w:val="00657CD1"/>
    <w:rPr>
      <w:b/>
      <w:color w:val="000080"/>
      <w:sz w:val="28"/>
    </w:rPr>
  </w:style>
  <w:style w:type="paragraph" w:styleId="aff8">
    <w:name w:val="Document Map"/>
    <w:basedOn w:val="a"/>
    <w:link w:val="1c"/>
    <w:rsid w:val="00657CD1"/>
    <w:pPr>
      <w:widowControl/>
      <w:spacing w:after="200" w:line="276" w:lineRule="auto"/>
    </w:pPr>
    <w:rPr>
      <w:rFonts w:ascii="Tahoma" w:hAnsi="Tahoma"/>
      <w:sz w:val="16"/>
    </w:rPr>
  </w:style>
  <w:style w:type="character" w:customStyle="1" w:styleId="1c">
    <w:name w:val="Схема документа Знак1"/>
    <w:basedOn w:val="1"/>
    <w:link w:val="aff8"/>
    <w:rsid w:val="00657CD1"/>
    <w:rPr>
      <w:rFonts w:ascii="Tahoma" w:hAnsi="Tahoma"/>
      <w:sz w:val="16"/>
    </w:rPr>
  </w:style>
  <w:style w:type="paragraph" w:styleId="81">
    <w:name w:val="toc 8"/>
    <w:next w:val="a"/>
    <w:link w:val="82"/>
    <w:uiPriority w:val="39"/>
    <w:rsid w:val="00657CD1"/>
    <w:pPr>
      <w:ind w:left="1400" w:firstLine="0"/>
      <w:jc w:val="left"/>
    </w:pPr>
    <w:rPr>
      <w:rFonts w:ascii="XO Thames" w:hAnsi="XO Thames"/>
      <w:sz w:val="28"/>
    </w:rPr>
  </w:style>
  <w:style w:type="character" w:customStyle="1" w:styleId="82">
    <w:name w:val="Оглавление 8 Знак"/>
    <w:link w:val="81"/>
    <w:rsid w:val="00657CD1"/>
    <w:rPr>
      <w:rFonts w:ascii="XO Thames" w:hAnsi="XO Thames"/>
      <w:sz w:val="28"/>
    </w:rPr>
  </w:style>
  <w:style w:type="paragraph" w:customStyle="1" w:styleId="aff9">
    <w:name w:val="Прижатый влево"/>
    <w:basedOn w:val="a"/>
    <w:next w:val="a"/>
    <w:link w:val="affa"/>
    <w:rsid w:val="00657CD1"/>
    <w:rPr>
      <w:rFonts w:ascii="Arial" w:hAnsi="Arial"/>
      <w:sz w:val="24"/>
    </w:rPr>
  </w:style>
  <w:style w:type="character" w:customStyle="1" w:styleId="affa">
    <w:name w:val="Прижатый влево"/>
    <w:basedOn w:val="1"/>
    <w:link w:val="aff9"/>
    <w:rsid w:val="00657CD1"/>
    <w:rPr>
      <w:rFonts w:ascii="Arial" w:hAnsi="Arial"/>
      <w:sz w:val="24"/>
    </w:rPr>
  </w:style>
  <w:style w:type="paragraph" w:styleId="affb">
    <w:name w:val="TOC Heading"/>
    <w:basedOn w:val="10"/>
    <w:next w:val="a"/>
    <w:link w:val="affc"/>
    <w:rsid w:val="00657CD1"/>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sid w:val="00657CD1"/>
    <w:rPr>
      <w:rFonts w:ascii="Cambria" w:hAnsi="Cambria"/>
      <w:b/>
      <w:color w:val="365F91"/>
      <w:sz w:val="28"/>
    </w:rPr>
  </w:style>
  <w:style w:type="paragraph" w:styleId="affd">
    <w:name w:val="Plain Text"/>
    <w:basedOn w:val="a"/>
    <w:link w:val="affe"/>
    <w:rsid w:val="00657CD1"/>
    <w:pPr>
      <w:widowControl/>
    </w:pPr>
    <w:rPr>
      <w:rFonts w:ascii="Courier New" w:hAnsi="Courier New"/>
    </w:rPr>
  </w:style>
  <w:style w:type="character" w:customStyle="1" w:styleId="affe">
    <w:name w:val="Текст Знак"/>
    <w:basedOn w:val="1"/>
    <w:link w:val="affd"/>
    <w:rsid w:val="00657CD1"/>
    <w:rPr>
      <w:rFonts w:ascii="Courier New" w:hAnsi="Courier New"/>
    </w:rPr>
  </w:style>
  <w:style w:type="paragraph" w:customStyle="1" w:styleId="Style8">
    <w:name w:val="Style8"/>
    <w:basedOn w:val="a"/>
    <w:link w:val="Style80"/>
    <w:rsid w:val="00657CD1"/>
    <w:pPr>
      <w:spacing w:line="324" w:lineRule="exact"/>
      <w:jc w:val="center"/>
    </w:pPr>
    <w:rPr>
      <w:sz w:val="24"/>
    </w:rPr>
  </w:style>
  <w:style w:type="character" w:customStyle="1" w:styleId="Style80">
    <w:name w:val="Style8"/>
    <w:basedOn w:val="1"/>
    <w:link w:val="Style8"/>
    <w:rsid w:val="00657CD1"/>
    <w:rPr>
      <w:rFonts w:ascii="Times New Roman" w:hAnsi="Times New Roman"/>
      <w:sz w:val="24"/>
    </w:rPr>
  </w:style>
  <w:style w:type="paragraph" w:customStyle="1" w:styleId="1d">
    <w:name w:val="Основной текст1"/>
    <w:basedOn w:val="a"/>
    <w:link w:val="1e"/>
    <w:rsid w:val="00657CD1"/>
    <w:pPr>
      <w:spacing w:before="120" w:line="370" w:lineRule="exact"/>
      <w:jc w:val="both"/>
    </w:pPr>
    <w:rPr>
      <w:rFonts w:ascii="Calibri" w:hAnsi="Calibri"/>
      <w:sz w:val="29"/>
    </w:rPr>
  </w:style>
  <w:style w:type="character" w:customStyle="1" w:styleId="1e">
    <w:name w:val="Основной текст1"/>
    <w:basedOn w:val="1"/>
    <w:link w:val="1d"/>
    <w:rsid w:val="00657CD1"/>
    <w:rPr>
      <w:rFonts w:ascii="Calibri" w:hAnsi="Calibri"/>
      <w:sz w:val="29"/>
    </w:rPr>
  </w:style>
  <w:style w:type="paragraph" w:customStyle="1" w:styleId="p7">
    <w:name w:val="p7"/>
    <w:basedOn w:val="a"/>
    <w:link w:val="p70"/>
    <w:rsid w:val="00657CD1"/>
    <w:pPr>
      <w:widowControl/>
      <w:spacing w:beforeAutospacing="1" w:afterAutospacing="1"/>
    </w:pPr>
    <w:rPr>
      <w:sz w:val="24"/>
    </w:rPr>
  </w:style>
  <w:style w:type="character" w:customStyle="1" w:styleId="p70">
    <w:name w:val="p7"/>
    <w:basedOn w:val="1"/>
    <w:link w:val="p7"/>
    <w:rsid w:val="00657CD1"/>
    <w:rPr>
      <w:rFonts w:ascii="Times New Roman" w:hAnsi="Times New Roman"/>
      <w:sz w:val="24"/>
    </w:rPr>
  </w:style>
  <w:style w:type="paragraph" w:styleId="53">
    <w:name w:val="toc 5"/>
    <w:next w:val="a"/>
    <w:link w:val="54"/>
    <w:uiPriority w:val="39"/>
    <w:rsid w:val="00657CD1"/>
    <w:pPr>
      <w:ind w:left="800" w:firstLine="0"/>
      <w:jc w:val="left"/>
    </w:pPr>
    <w:rPr>
      <w:rFonts w:ascii="XO Thames" w:hAnsi="XO Thames"/>
      <w:sz w:val="28"/>
    </w:rPr>
  </w:style>
  <w:style w:type="character" w:customStyle="1" w:styleId="54">
    <w:name w:val="Оглавление 5 Знак"/>
    <w:link w:val="53"/>
    <w:rsid w:val="00657CD1"/>
    <w:rPr>
      <w:rFonts w:ascii="XO Thames" w:hAnsi="XO Thames"/>
      <w:sz w:val="28"/>
    </w:rPr>
  </w:style>
  <w:style w:type="paragraph" w:customStyle="1" w:styleId="afff">
    <w:name w:val="Схема документа Знак"/>
    <w:basedOn w:val="12"/>
    <w:link w:val="afff0"/>
    <w:rsid w:val="00657CD1"/>
    <w:rPr>
      <w:rFonts w:ascii="Tahoma" w:hAnsi="Tahoma"/>
      <w:sz w:val="16"/>
    </w:rPr>
  </w:style>
  <w:style w:type="character" w:customStyle="1" w:styleId="afff0">
    <w:name w:val="Схема документа Знак"/>
    <w:basedOn w:val="a0"/>
    <w:link w:val="afff"/>
    <w:rsid w:val="00657CD1"/>
    <w:rPr>
      <w:rFonts w:ascii="Tahoma" w:hAnsi="Tahoma"/>
      <w:sz w:val="16"/>
    </w:rPr>
  </w:style>
  <w:style w:type="paragraph" w:styleId="35">
    <w:name w:val="Body Text 3"/>
    <w:basedOn w:val="a"/>
    <w:link w:val="36"/>
    <w:rsid w:val="00657CD1"/>
    <w:pPr>
      <w:spacing w:after="120"/>
    </w:pPr>
    <w:rPr>
      <w:sz w:val="16"/>
    </w:rPr>
  </w:style>
  <w:style w:type="character" w:customStyle="1" w:styleId="36">
    <w:name w:val="Основной текст 3 Знак"/>
    <w:basedOn w:val="1"/>
    <w:link w:val="35"/>
    <w:rsid w:val="00657CD1"/>
    <w:rPr>
      <w:rFonts w:ascii="Times New Roman" w:hAnsi="Times New Roman"/>
      <w:sz w:val="16"/>
    </w:rPr>
  </w:style>
  <w:style w:type="paragraph" w:styleId="afff1">
    <w:name w:val="Balloon Text"/>
    <w:basedOn w:val="a"/>
    <w:link w:val="1f"/>
    <w:rsid w:val="00657CD1"/>
    <w:pPr>
      <w:widowControl/>
      <w:spacing w:after="200" w:line="276" w:lineRule="auto"/>
    </w:pPr>
    <w:rPr>
      <w:rFonts w:ascii="Tahoma" w:hAnsi="Tahoma"/>
      <w:sz w:val="16"/>
    </w:rPr>
  </w:style>
  <w:style w:type="character" w:customStyle="1" w:styleId="1f">
    <w:name w:val="Текст выноски Знак1"/>
    <w:basedOn w:val="1"/>
    <w:link w:val="afff1"/>
    <w:rsid w:val="00657CD1"/>
    <w:rPr>
      <w:rFonts w:ascii="Tahoma" w:hAnsi="Tahoma"/>
      <w:sz w:val="16"/>
    </w:rPr>
  </w:style>
  <w:style w:type="paragraph" w:customStyle="1" w:styleId="1f0">
    <w:name w:val="Сильное выделение1"/>
    <w:basedOn w:val="12"/>
    <w:link w:val="afff2"/>
    <w:rsid w:val="00657CD1"/>
    <w:rPr>
      <w:rFonts w:ascii="Times New Roman" w:hAnsi="Times New Roman"/>
      <w:b/>
      <w:i/>
      <w:color w:val="4F81BD"/>
    </w:rPr>
  </w:style>
  <w:style w:type="character" w:styleId="afff2">
    <w:name w:val="Intense Emphasis"/>
    <w:basedOn w:val="a0"/>
    <w:link w:val="1f0"/>
    <w:rsid w:val="00657CD1"/>
    <w:rPr>
      <w:rFonts w:ascii="Times New Roman" w:hAnsi="Times New Roman"/>
      <w:b/>
      <w:i/>
      <w:color w:val="4F81BD"/>
    </w:rPr>
  </w:style>
  <w:style w:type="paragraph" w:customStyle="1" w:styleId="1f1">
    <w:name w:val="Сильная ссылка1"/>
    <w:basedOn w:val="12"/>
    <w:link w:val="afff3"/>
    <w:rsid w:val="00657CD1"/>
    <w:rPr>
      <w:rFonts w:ascii="Times New Roman" w:hAnsi="Times New Roman"/>
      <w:b/>
      <w:smallCaps/>
      <w:color w:val="C0504D"/>
      <w:spacing w:val="5"/>
      <w:u w:val="single"/>
    </w:rPr>
  </w:style>
  <w:style w:type="character" w:styleId="afff3">
    <w:name w:val="Intense Reference"/>
    <w:basedOn w:val="a0"/>
    <w:link w:val="1f1"/>
    <w:rsid w:val="00657CD1"/>
    <w:rPr>
      <w:rFonts w:ascii="Times New Roman" w:hAnsi="Times New Roman"/>
      <w:b/>
      <w:smallCaps/>
      <w:color w:val="C0504D"/>
      <w:spacing w:val="5"/>
      <w:u w:val="single"/>
    </w:rPr>
  </w:style>
  <w:style w:type="paragraph" w:customStyle="1" w:styleId="afff4">
    <w:name w:val="Таблицы (моноширинный)"/>
    <w:basedOn w:val="a"/>
    <w:next w:val="a"/>
    <w:link w:val="afff5"/>
    <w:rsid w:val="00657CD1"/>
    <w:pPr>
      <w:spacing w:after="200" w:line="276" w:lineRule="auto"/>
      <w:jc w:val="both"/>
    </w:pPr>
    <w:rPr>
      <w:rFonts w:ascii="Courier New" w:hAnsi="Courier New"/>
      <w:sz w:val="22"/>
    </w:rPr>
  </w:style>
  <w:style w:type="character" w:customStyle="1" w:styleId="afff5">
    <w:name w:val="Таблицы (моноширинный)"/>
    <w:basedOn w:val="1"/>
    <w:link w:val="afff4"/>
    <w:rsid w:val="00657CD1"/>
    <w:rPr>
      <w:rFonts w:ascii="Courier New" w:hAnsi="Courier New"/>
      <w:sz w:val="22"/>
    </w:rPr>
  </w:style>
  <w:style w:type="paragraph" w:styleId="afff6">
    <w:name w:val="Subtitle"/>
    <w:basedOn w:val="a"/>
    <w:next w:val="a"/>
    <w:link w:val="afff7"/>
    <w:uiPriority w:val="11"/>
    <w:qFormat/>
    <w:rsid w:val="00657CD1"/>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rsid w:val="00657CD1"/>
    <w:rPr>
      <w:rFonts w:ascii="Cambria" w:hAnsi="Cambria"/>
      <w:i/>
      <w:color w:val="4F81BD"/>
      <w:spacing w:val="15"/>
      <w:sz w:val="24"/>
    </w:rPr>
  </w:style>
  <w:style w:type="paragraph" w:styleId="37">
    <w:name w:val="List 3"/>
    <w:basedOn w:val="a"/>
    <w:link w:val="38"/>
    <w:rsid w:val="00657CD1"/>
    <w:pPr>
      <w:widowControl/>
      <w:ind w:left="849" w:hanging="283"/>
    </w:pPr>
    <w:rPr>
      <w:sz w:val="24"/>
    </w:rPr>
  </w:style>
  <w:style w:type="character" w:customStyle="1" w:styleId="38">
    <w:name w:val="Список 3 Знак"/>
    <w:basedOn w:val="1"/>
    <w:link w:val="37"/>
    <w:rsid w:val="00657CD1"/>
    <w:rPr>
      <w:rFonts w:ascii="Times New Roman" w:hAnsi="Times New Roman"/>
      <w:sz w:val="24"/>
    </w:rPr>
  </w:style>
  <w:style w:type="paragraph" w:customStyle="1" w:styleId="ConsPlusNonformat">
    <w:name w:val="ConsPlusNonformat"/>
    <w:link w:val="ConsPlusNonformat0"/>
    <w:rsid w:val="00657CD1"/>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sid w:val="00657CD1"/>
    <w:rPr>
      <w:rFonts w:ascii="Courier New" w:hAnsi="Courier New"/>
    </w:rPr>
  </w:style>
  <w:style w:type="paragraph" w:customStyle="1" w:styleId="210">
    <w:name w:val="Основной текст с отступом 21"/>
    <w:basedOn w:val="a"/>
    <w:link w:val="211"/>
    <w:rsid w:val="00657CD1"/>
    <w:pPr>
      <w:widowControl/>
      <w:ind w:right="-1050" w:firstLine="851"/>
      <w:jc w:val="both"/>
    </w:pPr>
    <w:rPr>
      <w:b/>
      <w:sz w:val="28"/>
    </w:rPr>
  </w:style>
  <w:style w:type="character" w:customStyle="1" w:styleId="211">
    <w:name w:val="Основной текст с отступом 21"/>
    <w:basedOn w:val="1"/>
    <w:link w:val="210"/>
    <w:rsid w:val="00657CD1"/>
    <w:rPr>
      <w:rFonts w:ascii="Times New Roman" w:hAnsi="Times New Roman"/>
      <w:b/>
      <w:sz w:val="28"/>
    </w:rPr>
  </w:style>
  <w:style w:type="paragraph" w:styleId="afff8">
    <w:name w:val="Title"/>
    <w:basedOn w:val="a"/>
    <w:link w:val="afff9"/>
    <w:uiPriority w:val="10"/>
    <w:qFormat/>
    <w:rsid w:val="00657CD1"/>
    <w:pPr>
      <w:jc w:val="center"/>
    </w:pPr>
    <w:rPr>
      <w:b/>
      <w:sz w:val="32"/>
    </w:rPr>
  </w:style>
  <w:style w:type="character" w:customStyle="1" w:styleId="afff9">
    <w:name w:val="Название Знак"/>
    <w:basedOn w:val="1"/>
    <w:link w:val="afff8"/>
    <w:rsid w:val="00657CD1"/>
    <w:rPr>
      <w:rFonts w:ascii="Times New Roman" w:hAnsi="Times New Roman"/>
      <w:b/>
      <w:sz w:val="32"/>
    </w:rPr>
  </w:style>
  <w:style w:type="character" w:customStyle="1" w:styleId="40">
    <w:name w:val="Заголовок 4 Знак"/>
    <w:basedOn w:val="1"/>
    <w:link w:val="4"/>
    <w:rsid w:val="00657CD1"/>
    <w:rPr>
      <w:rFonts w:ascii="Times New Roman" w:hAnsi="Times New Roman"/>
      <w:b/>
    </w:rPr>
  </w:style>
  <w:style w:type="paragraph" w:customStyle="1" w:styleId="1f2">
    <w:name w:val="Без интервала Знак1"/>
    <w:link w:val="1f3"/>
    <w:rsid w:val="00657CD1"/>
    <w:rPr>
      <w:rFonts w:ascii="Times New Roman" w:hAnsi="Times New Roman"/>
      <w:sz w:val="22"/>
    </w:rPr>
  </w:style>
  <w:style w:type="character" w:customStyle="1" w:styleId="1f3">
    <w:name w:val="Без интервала Знак1"/>
    <w:link w:val="1f2"/>
    <w:rsid w:val="00657CD1"/>
    <w:rPr>
      <w:rFonts w:ascii="Times New Roman" w:hAnsi="Times New Roman"/>
      <w:sz w:val="22"/>
    </w:rPr>
  </w:style>
  <w:style w:type="paragraph" w:customStyle="1" w:styleId="1f4">
    <w:name w:val="Строгий1"/>
    <w:basedOn w:val="12"/>
    <w:link w:val="afffa"/>
    <w:rsid w:val="00657CD1"/>
    <w:rPr>
      <w:rFonts w:ascii="Times New Roman" w:hAnsi="Times New Roman"/>
      <w:b/>
    </w:rPr>
  </w:style>
  <w:style w:type="character" w:styleId="afffa">
    <w:name w:val="Strong"/>
    <w:basedOn w:val="a0"/>
    <w:link w:val="1f4"/>
    <w:rsid w:val="00657CD1"/>
    <w:rPr>
      <w:rFonts w:ascii="Times New Roman" w:hAnsi="Times New Roman"/>
      <w:b/>
    </w:rPr>
  </w:style>
  <w:style w:type="paragraph" w:customStyle="1" w:styleId="1f5">
    <w:name w:val="Слабое выделение1"/>
    <w:basedOn w:val="12"/>
    <w:link w:val="afffb"/>
    <w:rsid w:val="00657CD1"/>
    <w:rPr>
      <w:rFonts w:ascii="Times New Roman" w:hAnsi="Times New Roman"/>
      <w:i/>
      <w:color w:val="808080"/>
    </w:rPr>
  </w:style>
  <w:style w:type="character" w:styleId="afffb">
    <w:name w:val="Subtle Emphasis"/>
    <w:basedOn w:val="a0"/>
    <w:link w:val="1f5"/>
    <w:rsid w:val="00657CD1"/>
    <w:rPr>
      <w:rFonts w:ascii="Times New Roman" w:hAnsi="Times New Roman"/>
      <w:i/>
      <w:color w:val="808080"/>
    </w:rPr>
  </w:style>
  <w:style w:type="character" w:customStyle="1" w:styleId="20">
    <w:name w:val="Заголовок 2 Знак"/>
    <w:basedOn w:val="1"/>
    <w:link w:val="2"/>
    <w:rsid w:val="00657CD1"/>
    <w:rPr>
      <w:rFonts w:ascii="Arial Narrow" w:hAnsi="Arial Narrow"/>
      <w:b/>
      <w:sz w:val="28"/>
    </w:rPr>
  </w:style>
  <w:style w:type="paragraph" w:styleId="29">
    <w:name w:val="Body Text Indent 2"/>
    <w:basedOn w:val="a"/>
    <w:link w:val="2a"/>
    <w:rsid w:val="00657CD1"/>
    <w:pPr>
      <w:spacing w:after="120" w:line="480" w:lineRule="auto"/>
      <w:ind w:left="283"/>
      <w:jc w:val="both"/>
    </w:pPr>
  </w:style>
  <w:style w:type="character" w:customStyle="1" w:styleId="2a">
    <w:name w:val="Основной текст с отступом 2 Знак"/>
    <w:basedOn w:val="1"/>
    <w:link w:val="29"/>
    <w:rsid w:val="00657CD1"/>
    <w:rPr>
      <w:rFonts w:ascii="Times New Roman" w:hAnsi="Times New Roman"/>
    </w:rPr>
  </w:style>
  <w:style w:type="paragraph" w:customStyle="1" w:styleId="afffc">
    <w:name w:val="Текст выноски Знак"/>
    <w:basedOn w:val="12"/>
    <w:link w:val="afffd"/>
    <w:rsid w:val="00657CD1"/>
    <w:rPr>
      <w:rFonts w:ascii="Tahoma" w:hAnsi="Tahoma"/>
      <w:sz w:val="16"/>
    </w:rPr>
  </w:style>
  <w:style w:type="character" w:customStyle="1" w:styleId="afffd">
    <w:name w:val="Текст выноски Знак"/>
    <w:basedOn w:val="a0"/>
    <w:link w:val="afffc"/>
    <w:rsid w:val="00657CD1"/>
    <w:rPr>
      <w:rFonts w:ascii="Tahoma" w:hAnsi="Tahoma"/>
      <w:sz w:val="16"/>
    </w:rPr>
  </w:style>
  <w:style w:type="character" w:customStyle="1" w:styleId="60">
    <w:name w:val="Заголовок 6 Знак"/>
    <w:basedOn w:val="1"/>
    <w:link w:val="6"/>
    <w:rsid w:val="00657CD1"/>
    <w:rPr>
      <w:rFonts w:ascii="Cambria" w:hAnsi="Cambria"/>
      <w:i/>
      <w:color w:val="243F60"/>
      <w:sz w:val="22"/>
    </w:rPr>
  </w:style>
  <w:style w:type="table" w:styleId="afffe">
    <w:name w:val="Table Grid"/>
    <w:basedOn w:val="a1"/>
    <w:rsid w:val="00657CD1"/>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pPr>
      <w:widowControl w:val="0"/>
      <w:spacing w:line="240" w:lineRule="auto"/>
      <w:ind w:left="0" w:firstLine="0"/>
      <w:jc w:val="left"/>
    </w:pPr>
    <w:rPr>
      <w:rFonts w:ascii="Times New Roman" w:hAnsi="Times New Roman"/>
    </w:rPr>
  </w:style>
  <w:style w:type="paragraph" w:styleId="10">
    <w:name w:val="heading 1"/>
    <w:basedOn w:val="a"/>
    <w:next w:val="a"/>
    <w:link w:val="11"/>
    <w:uiPriority w:val="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widowControl/>
      <w:jc w:val="center"/>
      <w:outlineLvl w:val="1"/>
    </w:pPr>
    <w:rPr>
      <w:rFonts w:ascii="Arial Narrow" w:hAnsi="Arial Narrow"/>
      <w:b/>
      <w:sz w:val="28"/>
    </w:rPr>
  </w:style>
  <w:style w:type="paragraph" w:styleId="3">
    <w:name w:val="heading 3"/>
    <w:basedOn w:val="a"/>
    <w:next w:val="a"/>
    <w:link w:val="30"/>
    <w:uiPriority w:val="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pPr>
      <w:keepNext/>
      <w:jc w:val="center"/>
      <w:outlineLvl w:val="3"/>
    </w:pPr>
    <w:rPr>
      <w:b/>
    </w:rPr>
  </w:style>
  <w:style w:type="paragraph" w:styleId="5">
    <w:name w:val="heading 5"/>
    <w:basedOn w:val="a"/>
    <w:next w:val="a"/>
    <w:link w:val="50"/>
    <w:uiPriority w:val="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Body Text Indent"/>
    <w:basedOn w:val="a"/>
    <w:link w:val="a4"/>
    <w:pPr>
      <w:spacing w:after="120"/>
      <w:ind w:left="283"/>
    </w:pPr>
  </w:style>
  <w:style w:type="character" w:customStyle="1" w:styleId="a4">
    <w:name w:val="Основной текст с отступом Знак"/>
    <w:basedOn w:val="1"/>
    <w:link w:val="a3"/>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pPr>
      <w:widowControl/>
      <w:spacing w:after="200"/>
    </w:pPr>
    <w:rPr>
      <w:rFonts w:ascii="Calibri" w:hAnsi="Calibri"/>
      <w:b/>
      <w:color w:val="4F81BD"/>
      <w:sz w:val="18"/>
    </w:rPr>
  </w:style>
  <w:style w:type="character" w:customStyle="1" w:styleId="a6">
    <w:name w:val="Название объекта Знак"/>
    <w:basedOn w:val="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pPr>
      <w:spacing w:after="120"/>
    </w:pPr>
  </w:style>
  <w:style w:type="character" w:customStyle="1" w:styleId="a8">
    <w:name w:val="Основной текст Знак"/>
    <w:basedOn w:val="1"/>
    <w:link w:val="a7"/>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character" w:customStyle="1" w:styleId="30">
    <w:name w:val="Заголовок 3 Знак"/>
    <w:basedOn w:val="1"/>
    <w:link w:val="3"/>
    <w:rPr>
      <w:rFonts w:ascii="Cambria" w:hAnsi="Cambria"/>
      <w:b/>
      <w:color w:val="4F81BD"/>
      <w:sz w:val="22"/>
    </w:rPr>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pPr>
      <w:widowControl/>
      <w:spacing w:after="120"/>
      <w:ind w:left="283"/>
    </w:pPr>
    <w:rPr>
      <w:sz w:val="16"/>
    </w:rPr>
  </w:style>
  <w:style w:type="character" w:customStyle="1" w:styleId="32">
    <w:name w:val="Основной текст с отступом 3 Знак"/>
    <w:basedOn w:val="1"/>
    <w:link w:val="31"/>
    <w:rPr>
      <w:rFonts w:ascii="Times New Roman" w:hAnsi="Times New Roman"/>
      <w:sz w:val="16"/>
    </w:rPr>
  </w:style>
  <w:style w:type="character" w:customStyle="1" w:styleId="90">
    <w:name w:val="Заголовок 9 Знак"/>
    <w:basedOn w:val="1"/>
    <w:link w:val="9"/>
    <w:rPr>
      <w:rFonts w:ascii="Cambria" w:hAnsi="Cambria"/>
      <w:i/>
      <w:color w:val="404040"/>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rPr>
      <w:vertAlign w:val="superscript"/>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rPr>
      <w:b/>
      <w:color w:val="008000"/>
    </w:rPr>
  </w:style>
  <w:style w:type="paragraph" w:styleId="af5">
    <w:name w:val="No Spacing"/>
    <w:link w:val="af6"/>
    <w:pPr>
      <w:widowControl w:val="0"/>
      <w:spacing w:line="240" w:lineRule="auto"/>
      <w:ind w:left="0" w:firstLine="0"/>
      <w:jc w:val="left"/>
    </w:pPr>
    <w:rPr>
      <w:rFonts w:ascii="Times New Roman" w:hAnsi="Times New Roman"/>
    </w:rPr>
  </w:style>
  <w:style w:type="character" w:customStyle="1" w:styleId="af6">
    <w:name w:val="Без интервала Знак"/>
    <w:link w:val="af5"/>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rPr>
      <w:rFonts w:ascii="Times New Roman" w:hAnsi="Times New Roman"/>
    </w:rPr>
  </w:style>
  <w:style w:type="paragraph" w:styleId="af9">
    <w:name w:val="header"/>
    <w:basedOn w:val="a"/>
    <w:link w:val="afa"/>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
    <w:link w:val="ae"/>
    <w:rPr>
      <w:rFonts w:ascii="Arial" w:hAnsi="Arial"/>
      <w:b/>
      <w:color w:val="26282F"/>
      <w:sz w:val="26"/>
    </w:rPr>
  </w:style>
  <w:style w:type="paragraph" w:styleId="afd">
    <w:name w:val="Normal (Web)"/>
    <w:basedOn w:val="a"/>
    <w:link w:val="afe"/>
    <w:pPr>
      <w:widowControl/>
      <w:spacing w:beforeAutospacing="1" w:afterAutospacing="1"/>
    </w:pPr>
    <w:rPr>
      <w:sz w:val="24"/>
    </w:rPr>
  </w:style>
  <w:style w:type="character" w:customStyle="1" w:styleId="afe">
    <w:name w:val="Обычный (веб) Знак"/>
    <w:basedOn w:val="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basedOn w:val="1"/>
    <w:link w:val="5"/>
    <w:rPr>
      <w:rFonts w:ascii="Cambria" w:hAnsi="Cambria"/>
      <w:color w:val="243F60"/>
      <w:sz w:val="22"/>
    </w:rPr>
  </w:style>
  <w:style w:type="paragraph" w:styleId="27">
    <w:name w:val="Quote"/>
    <w:basedOn w:val="a"/>
    <w:next w:val="a"/>
    <w:link w:val="28"/>
    <w:pPr>
      <w:widowControl/>
      <w:spacing w:after="200" w:line="276" w:lineRule="auto"/>
    </w:pPr>
    <w:rPr>
      <w:rFonts w:ascii="Calibri" w:hAnsi="Calibri"/>
      <w:i/>
      <w:sz w:val="22"/>
    </w:rPr>
  </w:style>
  <w:style w:type="character" w:customStyle="1" w:styleId="28">
    <w:name w:val="Цитата 2 Знак"/>
    <w:basedOn w:val="1"/>
    <w:link w:val="27"/>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character" w:customStyle="1" w:styleId="11">
    <w:name w:val="Заголовок 1 Знак"/>
    <w:basedOn w:val="1"/>
    <w:link w:val="10"/>
    <w:rPr>
      <w:rFonts w:asciiTheme="majorHAnsi" w:hAnsiTheme="majorHAnsi"/>
      <w:b/>
      <w:color w:val="365F91" w:themeColor="accent1" w:themeShade="BF"/>
      <w:sz w:val="28"/>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character" w:customStyle="1" w:styleId="80">
    <w:name w:val="Заголовок 8 Знак"/>
    <w:basedOn w:val="1"/>
    <w:link w:val="8"/>
    <w:rPr>
      <w:rFonts w:ascii="Cambria" w:hAnsi="Cambria"/>
      <w:color w:val="4F81BD"/>
    </w:rPr>
  </w:style>
  <w:style w:type="paragraph" w:customStyle="1" w:styleId="A10">
    <w:name w:val="A1"/>
    <w:link w:val="A11"/>
    <w:rPr>
      <w:b/>
    </w:rPr>
  </w:style>
  <w:style w:type="character" w:customStyle="1" w:styleId="A11">
    <w:name w:val="A1"/>
    <w:link w:val="A10"/>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pPr>
      <w:spacing w:after="200" w:line="276" w:lineRule="auto"/>
      <w:ind w:left="720"/>
      <w:contextualSpacing/>
    </w:pPr>
  </w:style>
  <w:style w:type="character" w:customStyle="1" w:styleId="aff1">
    <w:name w:val="Абзац списка Знак"/>
    <w:basedOn w:val="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rPr>
      <w:color w:val="800080" w:themeColor="followedHyperlink"/>
      <w:u w:val="single"/>
    </w:rPr>
  </w:style>
  <w:style w:type="paragraph" w:styleId="aff4">
    <w:name w:val="footer"/>
    <w:basedOn w:val="a"/>
    <w:link w:val="aff5"/>
    <w:uiPriority w:val="99"/>
    <w:pPr>
      <w:tabs>
        <w:tab w:val="center" w:pos="4677"/>
        <w:tab w:val="right" w:pos="9355"/>
      </w:tabs>
      <w:jc w:val="both"/>
    </w:pPr>
  </w:style>
  <w:style w:type="character" w:customStyle="1" w:styleId="aff5">
    <w:name w:val="Нижний колонтитул Знак"/>
    <w:basedOn w:val="1"/>
    <w:link w:val="aff4"/>
    <w:uiPriority w:val="99"/>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rPr>
      <w:b/>
      <w:color w:val="000080"/>
      <w:sz w:val="28"/>
    </w:rPr>
  </w:style>
  <w:style w:type="paragraph" w:styleId="aff8">
    <w:name w:val="Document Map"/>
    <w:basedOn w:val="a"/>
    <w:link w:val="1c"/>
    <w:pPr>
      <w:widowControl/>
      <w:spacing w:after="200" w:line="276" w:lineRule="auto"/>
    </w:pPr>
    <w:rPr>
      <w:rFonts w:ascii="Tahoma" w:hAnsi="Tahoma"/>
      <w:sz w:val="16"/>
    </w:rPr>
  </w:style>
  <w:style w:type="character" w:customStyle="1" w:styleId="1c">
    <w:name w:val="Схема документа Знак1"/>
    <w:basedOn w:val="1"/>
    <w:link w:val="aff8"/>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
    <w:link w:val="aff9"/>
    <w:rPr>
      <w:rFonts w:ascii="Arial" w:hAnsi="Arial"/>
      <w:sz w:val="24"/>
    </w:rPr>
  </w:style>
  <w:style w:type="paragraph" w:styleId="affb">
    <w:name w:val="TOC Heading"/>
    <w:basedOn w:val="10"/>
    <w:next w:val="a"/>
    <w:link w:val="affc"/>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Pr>
      <w:rFonts w:ascii="Cambria" w:hAnsi="Cambria"/>
      <w:b/>
      <w:color w:val="365F91"/>
      <w:sz w:val="28"/>
    </w:rPr>
  </w:style>
  <w:style w:type="paragraph" w:styleId="affd">
    <w:name w:val="Plain Text"/>
    <w:basedOn w:val="a"/>
    <w:link w:val="affe"/>
    <w:pPr>
      <w:widowControl/>
    </w:pPr>
    <w:rPr>
      <w:rFonts w:ascii="Courier New" w:hAnsi="Courier New"/>
    </w:rPr>
  </w:style>
  <w:style w:type="character" w:customStyle="1" w:styleId="affe">
    <w:name w:val="Текст Знак"/>
    <w:basedOn w:val="1"/>
    <w:link w:val="affd"/>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rPr>
      <w:rFonts w:ascii="Tahoma" w:hAnsi="Tahoma"/>
      <w:sz w:val="16"/>
    </w:rPr>
  </w:style>
  <w:style w:type="paragraph" w:styleId="35">
    <w:name w:val="Body Text 3"/>
    <w:basedOn w:val="a"/>
    <w:link w:val="36"/>
    <w:pPr>
      <w:spacing w:after="120"/>
    </w:pPr>
    <w:rPr>
      <w:sz w:val="16"/>
    </w:rPr>
  </w:style>
  <w:style w:type="character" w:customStyle="1" w:styleId="36">
    <w:name w:val="Основной текст 3 Знак"/>
    <w:basedOn w:val="1"/>
    <w:link w:val="35"/>
    <w:rPr>
      <w:rFonts w:ascii="Times New Roman" w:hAnsi="Times New Roman"/>
      <w:sz w:val="16"/>
    </w:rPr>
  </w:style>
  <w:style w:type="paragraph" w:styleId="afff1">
    <w:name w:val="Balloon Text"/>
    <w:basedOn w:val="a"/>
    <w:link w:val="1f"/>
    <w:pPr>
      <w:widowControl/>
      <w:spacing w:after="200" w:line="276" w:lineRule="auto"/>
    </w:pPr>
    <w:rPr>
      <w:rFonts w:ascii="Tahoma" w:hAnsi="Tahoma"/>
      <w:sz w:val="16"/>
    </w:rPr>
  </w:style>
  <w:style w:type="character" w:customStyle="1" w:styleId="1f">
    <w:name w:val="Текст выноски Знак1"/>
    <w:basedOn w:val="1"/>
    <w:link w:val="afff1"/>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
    <w:link w:val="afff4"/>
    <w:rPr>
      <w:rFonts w:ascii="Courier New" w:hAnsi="Courier New"/>
      <w:sz w:val="22"/>
    </w:rPr>
  </w:style>
  <w:style w:type="paragraph" w:styleId="afff6">
    <w:name w:val="Subtitle"/>
    <w:basedOn w:val="a"/>
    <w:next w:val="a"/>
    <w:link w:val="afff7"/>
    <w:uiPriority w:val="11"/>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rPr>
      <w:rFonts w:ascii="Cambria" w:hAnsi="Cambria"/>
      <w:i/>
      <w:color w:val="4F81BD"/>
      <w:spacing w:val="15"/>
      <w:sz w:val="24"/>
    </w:rPr>
  </w:style>
  <w:style w:type="paragraph" w:styleId="37">
    <w:name w:val="List 3"/>
    <w:basedOn w:val="a"/>
    <w:link w:val="38"/>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styleId="afff8">
    <w:name w:val="Title"/>
    <w:basedOn w:val="a"/>
    <w:link w:val="afff9"/>
    <w:uiPriority w:val="10"/>
    <w:qFormat/>
    <w:pPr>
      <w:jc w:val="center"/>
    </w:pPr>
    <w:rPr>
      <w:b/>
      <w:sz w:val="32"/>
    </w:rPr>
  </w:style>
  <w:style w:type="character" w:customStyle="1" w:styleId="afff9">
    <w:name w:val="Название Знак"/>
    <w:basedOn w:val="1"/>
    <w:link w:val="afff8"/>
    <w:rPr>
      <w:rFonts w:ascii="Times New Roman" w:hAnsi="Times New Roman"/>
      <w:b/>
      <w:sz w:val="32"/>
    </w:rPr>
  </w:style>
  <w:style w:type="character" w:customStyle="1" w:styleId="40">
    <w:name w:val="Заголовок 4 Знак"/>
    <w:basedOn w:val="1"/>
    <w:link w:val="4"/>
    <w:rPr>
      <w:rFonts w:ascii="Times New Roman" w:hAnsi="Times New Roman"/>
      <w:b/>
    </w:rPr>
  </w:style>
  <w:style w:type="paragraph" w:customStyle="1" w:styleId="1f2">
    <w:name w:val="Без интервала Знак1"/>
    <w:link w:val="1f3"/>
    <w:rPr>
      <w:rFonts w:ascii="Times New Roman" w:hAnsi="Times New Roman"/>
      <w:sz w:val="22"/>
    </w:rPr>
  </w:style>
  <w:style w:type="character" w:customStyle="1" w:styleId="1f3">
    <w:name w:val="Без интервала Знак1"/>
    <w:link w:val="1f2"/>
    <w:rPr>
      <w:rFonts w:ascii="Times New Roman" w:hAnsi="Times New Roman"/>
      <w:sz w:val="22"/>
    </w:rPr>
  </w:style>
  <w:style w:type="paragraph" w:customStyle="1" w:styleId="1f4">
    <w:name w:val="Строгий1"/>
    <w:basedOn w:val="12"/>
    <w:link w:val="afffa"/>
    <w:rPr>
      <w:rFonts w:ascii="Times New Roman" w:hAnsi="Times New Roman"/>
      <w:b/>
    </w:rPr>
  </w:style>
  <w:style w:type="character" w:styleId="afffa">
    <w:name w:val="Strong"/>
    <w:basedOn w:val="a0"/>
    <w:link w:val="1f4"/>
    <w:rPr>
      <w:rFonts w:ascii="Times New Roman" w:hAnsi="Times New Roman"/>
      <w:b/>
    </w:rPr>
  </w:style>
  <w:style w:type="paragraph" w:customStyle="1" w:styleId="1f5">
    <w:name w:val="Слабое выделение1"/>
    <w:basedOn w:val="12"/>
    <w:link w:val="afffb"/>
    <w:rPr>
      <w:rFonts w:ascii="Times New Roman" w:hAnsi="Times New Roman"/>
      <w:i/>
      <w:color w:val="808080"/>
    </w:rPr>
  </w:style>
  <w:style w:type="character" w:styleId="afffb">
    <w:name w:val="Subtle Emphasis"/>
    <w:basedOn w:val="a0"/>
    <w:link w:val="1f5"/>
    <w:rPr>
      <w:rFonts w:ascii="Times New Roman" w:hAnsi="Times New Roman"/>
      <w:i/>
      <w:color w:val="808080"/>
    </w:rPr>
  </w:style>
  <w:style w:type="character" w:customStyle="1" w:styleId="20">
    <w:name w:val="Заголовок 2 Знак"/>
    <w:basedOn w:val="1"/>
    <w:link w:val="2"/>
    <w:rPr>
      <w:rFonts w:ascii="Arial Narrow" w:hAnsi="Arial Narrow"/>
      <w:b/>
      <w:sz w:val="28"/>
    </w:rPr>
  </w:style>
  <w:style w:type="paragraph" w:styleId="29">
    <w:name w:val="Body Text Indent 2"/>
    <w:basedOn w:val="a"/>
    <w:link w:val="2a"/>
    <w:pPr>
      <w:spacing w:after="120" w:line="480" w:lineRule="auto"/>
      <w:ind w:left="283"/>
      <w:jc w:val="both"/>
    </w:pPr>
  </w:style>
  <w:style w:type="character" w:customStyle="1" w:styleId="2a">
    <w:name w:val="Основной текст с отступом 2 Знак"/>
    <w:basedOn w:val="1"/>
    <w:link w:val="29"/>
    <w:rPr>
      <w:rFonts w:ascii="Times New Roman" w:hAnsi="Times New Roman"/>
    </w:rPr>
  </w:style>
  <w:style w:type="paragraph" w:customStyle="1" w:styleId="afffc">
    <w:name w:val="Текст выноски Знак"/>
    <w:basedOn w:val="12"/>
    <w:link w:val="afffd"/>
    <w:rPr>
      <w:rFonts w:ascii="Tahoma" w:hAnsi="Tahoma"/>
      <w:sz w:val="16"/>
    </w:rPr>
  </w:style>
  <w:style w:type="character" w:customStyle="1" w:styleId="afffd">
    <w:name w:val="Текст выноски Знак"/>
    <w:basedOn w:val="a0"/>
    <w:link w:val="afffc"/>
    <w:rPr>
      <w:rFonts w:ascii="Tahoma" w:hAnsi="Tahoma"/>
      <w:sz w:val="16"/>
    </w:rPr>
  </w:style>
  <w:style w:type="character" w:customStyle="1" w:styleId="60">
    <w:name w:val="Заголовок 6 Знак"/>
    <w:basedOn w:val="1"/>
    <w:link w:val="6"/>
    <w:rPr>
      <w:rFonts w:ascii="Cambria" w:hAnsi="Cambria"/>
      <w:i/>
      <w:color w:val="243F60"/>
      <w:sz w:val="22"/>
    </w:rPr>
  </w:style>
  <w:style w:type="table" w:styleId="afffe">
    <w:name w:val="Table Grid"/>
    <w:basedOn w:val="a1"/>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901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garantF1://12082235.0" TargetMode="External"/><Relationship Id="rId4" Type="http://schemas.microsoft.com/office/2007/relationships/stylesWithEffects" Target="stylesWithEffects.xml"/><Relationship Id="rId9"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0862C-B357-4FBF-B94C-33790C166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Pages>
  <Words>16450</Words>
  <Characters>93770</Characters>
  <Application>Microsoft Office Word</Application>
  <DocSecurity>0</DocSecurity>
  <Lines>781</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Пользователь</cp:lastModifiedBy>
  <cp:revision>12</cp:revision>
  <cp:lastPrinted>2024-02-20T07:03:00Z</cp:lastPrinted>
  <dcterms:created xsi:type="dcterms:W3CDTF">2024-02-19T12:44:00Z</dcterms:created>
  <dcterms:modified xsi:type="dcterms:W3CDTF">2024-04-14T19:26:00Z</dcterms:modified>
</cp:coreProperties>
</file>